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A90DF8" w14:paraId="7413CA0F" w14:textId="77777777" w:rsidTr="00A90DF8">
        <w:tc>
          <w:tcPr>
            <w:tcW w:w="9355" w:type="dxa"/>
            <w:hideMark/>
          </w:tcPr>
          <w:p w14:paraId="5791B4F0" w14:textId="77777777" w:rsidR="00A90DF8" w:rsidRDefault="00A90DF8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МКУ Управление образования Ковдорского муниципального округа</w:t>
            </w:r>
          </w:p>
          <w:p w14:paraId="0BD73AB9" w14:textId="77777777" w:rsidR="00A90DF8" w:rsidRDefault="00A90DF8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5AF49562" w14:textId="77777777" w:rsidR="00A90DF8" w:rsidRDefault="00A90DF8">
            <w:pPr>
              <w:spacing w:line="254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14:paraId="363B8C26" w14:textId="77777777" w:rsidR="00A90DF8" w:rsidRDefault="00A90DF8" w:rsidP="00A90DF8">
      <w:pPr>
        <w:rPr>
          <w:sz w:val="28"/>
          <w:szCs w:val="28"/>
        </w:rPr>
      </w:pPr>
    </w:p>
    <w:p w14:paraId="257C5A75" w14:textId="77777777" w:rsidR="00A90DF8" w:rsidRDefault="00A90DF8" w:rsidP="00A90DF8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ПРИКАЗ</w:t>
      </w:r>
    </w:p>
    <w:p w14:paraId="2EA70D60" w14:textId="6D49FA1C" w:rsidR="00A90DF8" w:rsidRDefault="00A90DF8" w:rsidP="00A90DF8">
      <w:pPr>
        <w:rPr>
          <w:sz w:val="28"/>
          <w:szCs w:val="28"/>
        </w:rPr>
      </w:pPr>
      <w:r>
        <w:rPr>
          <w:sz w:val="28"/>
          <w:szCs w:val="28"/>
          <w:u w:val="single"/>
        </w:rPr>
        <w:t>19</w:t>
      </w:r>
      <w:r>
        <w:rPr>
          <w:sz w:val="28"/>
          <w:szCs w:val="28"/>
          <w:u w:val="single"/>
        </w:rPr>
        <w:t>.08.2022</w:t>
      </w:r>
      <w:r>
        <w:rPr>
          <w:sz w:val="28"/>
          <w:szCs w:val="28"/>
        </w:rPr>
        <w:t xml:space="preserve">                                                                           № </w:t>
      </w:r>
      <w:r>
        <w:rPr>
          <w:sz w:val="28"/>
          <w:szCs w:val="28"/>
          <w:u w:val="single"/>
        </w:rPr>
        <w:t>131</w:t>
      </w:r>
    </w:p>
    <w:p w14:paraId="59B8F1AB" w14:textId="77777777" w:rsidR="00A90DF8" w:rsidRDefault="00A90DF8" w:rsidP="00A90DF8">
      <w:pPr>
        <w:rPr>
          <w:sz w:val="28"/>
          <w:szCs w:val="28"/>
        </w:rPr>
      </w:pPr>
    </w:p>
    <w:p w14:paraId="4FE660D6" w14:textId="77777777" w:rsidR="00D35083" w:rsidRDefault="00D35083" w:rsidP="00D35083"/>
    <w:p w14:paraId="1549CA22" w14:textId="77777777" w:rsidR="00D35083" w:rsidRDefault="00D35083" w:rsidP="00D35083"/>
    <w:p w14:paraId="19B53FD2" w14:textId="595E2504" w:rsidR="0069695D" w:rsidRDefault="0069695D" w:rsidP="00D35083">
      <w:pPr>
        <w:rPr>
          <w:sz w:val="28"/>
          <w:szCs w:val="28"/>
        </w:rPr>
      </w:pPr>
    </w:p>
    <w:p w14:paraId="4997DE63" w14:textId="779539E2" w:rsidR="0069695D" w:rsidRPr="004903E8" w:rsidRDefault="0069695D" w:rsidP="0069695D">
      <w:pPr>
        <w:rPr>
          <w:b/>
          <w:bCs/>
          <w:sz w:val="28"/>
          <w:szCs w:val="28"/>
        </w:rPr>
      </w:pPr>
      <w:r w:rsidRPr="004903E8">
        <w:rPr>
          <w:b/>
          <w:bCs/>
          <w:sz w:val="28"/>
          <w:szCs w:val="28"/>
        </w:rPr>
        <w:t xml:space="preserve">Об утверждении Режима занятий воспитанников </w:t>
      </w:r>
    </w:p>
    <w:p w14:paraId="623B60E4" w14:textId="0301EF2A" w:rsidR="0069695D" w:rsidRPr="004903E8" w:rsidRDefault="0069695D" w:rsidP="0069695D">
      <w:pPr>
        <w:rPr>
          <w:b/>
          <w:bCs/>
          <w:sz w:val="28"/>
          <w:szCs w:val="28"/>
        </w:rPr>
      </w:pPr>
      <w:r w:rsidRPr="004903E8">
        <w:rPr>
          <w:b/>
          <w:bCs/>
          <w:sz w:val="28"/>
          <w:szCs w:val="28"/>
        </w:rPr>
        <w:t>муниципального автономного дошкольного образовательного</w:t>
      </w:r>
    </w:p>
    <w:p w14:paraId="0BBF0078" w14:textId="05F31D39" w:rsidR="0069695D" w:rsidRPr="004903E8" w:rsidRDefault="0069695D" w:rsidP="0069695D">
      <w:pPr>
        <w:rPr>
          <w:b/>
          <w:bCs/>
          <w:sz w:val="28"/>
          <w:szCs w:val="28"/>
        </w:rPr>
      </w:pPr>
      <w:r w:rsidRPr="004903E8">
        <w:rPr>
          <w:b/>
          <w:bCs/>
          <w:sz w:val="28"/>
          <w:szCs w:val="28"/>
        </w:rPr>
        <w:t xml:space="preserve">учреждения Ковдорского </w:t>
      </w:r>
      <w:r w:rsidR="00A90DF8">
        <w:rPr>
          <w:b/>
          <w:bCs/>
          <w:sz w:val="28"/>
          <w:szCs w:val="28"/>
        </w:rPr>
        <w:t>муниципального округа «Д</w:t>
      </w:r>
      <w:r w:rsidRPr="004903E8">
        <w:rPr>
          <w:b/>
          <w:bCs/>
          <w:sz w:val="28"/>
          <w:szCs w:val="28"/>
        </w:rPr>
        <w:t xml:space="preserve">етский сад № 5 «Теремок» </w:t>
      </w:r>
      <w:r w:rsidR="00A90DF8">
        <w:rPr>
          <w:b/>
          <w:bCs/>
          <w:sz w:val="28"/>
          <w:szCs w:val="28"/>
        </w:rPr>
        <w:t>на 2022-2023</w:t>
      </w:r>
      <w:r w:rsidRPr="004903E8">
        <w:rPr>
          <w:b/>
          <w:bCs/>
          <w:sz w:val="28"/>
          <w:szCs w:val="28"/>
        </w:rPr>
        <w:t xml:space="preserve"> учебный год.</w:t>
      </w:r>
    </w:p>
    <w:p w14:paraId="5FEC07B4" w14:textId="77777777" w:rsidR="0069695D" w:rsidRPr="004903E8" w:rsidRDefault="0069695D" w:rsidP="0069695D">
      <w:pPr>
        <w:rPr>
          <w:b/>
          <w:bCs/>
          <w:sz w:val="28"/>
          <w:szCs w:val="28"/>
        </w:rPr>
      </w:pPr>
    </w:p>
    <w:p w14:paraId="3FA1B1A6" w14:textId="77777777" w:rsidR="0069695D" w:rsidRDefault="0069695D" w:rsidP="00D35083">
      <w:pPr>
        <w:rPr>
          <w:sz w:val="28"/>
          <w:szCs w:val="28"/>
        </w:rPr>
      </w:pPr>
    </w:p>
    <w:p w14:paraId="05FB9BB5" w14:textId="0000E6A4" w:rsidR="0069695D" w:rsidRPr="004903E8" w:rsidRDefault="0069695D" w:rsidP="004903E8">
      <w:pPr>
        <w:pStyle w:val="17PRIL-txt"/>
        <w:rPr>
          <w:rFonts w:ascii="Times New Roman" w:hAnsi="Times New Roman" w:cs="Times New Roman"/>
          <w:sz w:val="28"/>
          <w:szCs w:val="28"/>
        </w:rPr>
      </w:pPr>
      <w:r w:rsidRPr="004903E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 29.12.2012 № 273-ФЗ «Об образовании в Российской Федерации», СП 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РФ от 28.09.2020 № 28, СанПиН 1.2.3685</w:t>
      </w:r>
      <w:r w:rsidRPr="004903E8">
        <w:rPr>
          <w:rFonts w:ascii="Times New Roman" w:hAnsi="Times New Roman" w:cs="Times New Roman"/>
          <w:sz w:val="28"/>
          <w:szCs w:val="28"/>
        </w:rPr>
        <w:noBreakHyphen/>
        <w:t xml:space="preserve">21 «Гигиенические нормативы и требования к обеспечению безопасности и (или) безвредности для человека факторов среды обитания», утвержденными постановлением Главного санитарного врача РФ от 28.01.2021 № 2, приказом </w:t>
      </w:r>
      <w:proofErr w:type="spellStart"/>
      <w:r w:rsidRPr="004903E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4903E8">
        <w:rPr>
          <w:rFonts w:ascii="Times New Roman" w:hAnsi="Times New Roman" w:cs="Times New Roman"/>
          <w:sz w:val="28"/>
          <w:szCs w:val="28"/>
        </w:rPr>
        <w:t xml:space="preserve"> России от 31.07.2020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образования», уставом детского сада – </w:t>
      </w:r>
      <w:r w:rsidRPr="004903E8">
        <w:rPr>
          <w:rFonts w:ascii="Times New Roman" w:hAnsi="Times New Roman" w:cs="Times New Roman"/>
          <w:b/>
          <w:bCs/>
          <w:sz w:val="28"/>
          <w:szCs w:val="28"/>
        </w:rPr>
        <w:t>приказываю :</w:t>
      </w:r>
    </w:p>
    <w:p w14:paraId="497154DC" w14:textId="1BD166C6" w:rsidR="0069695D" w:rsidRPr="004903E8" w:rsidRDefault="0069695D" w:rsidP="004903E8">
      <w:pPr>
        <w:pStyle w:val="17PRIL-txt"/>
        <w:numPr>
          <w:ilvl w:val="0"/>
          <w:numId w:val="6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4903E8">
        <w:rPr>
          <w:rFonts w:ascii="Times New Roman" w:hAnsi="Times New Roman" w:cs="Times New Roman"/>
          <w:sz w:val="28"/>
          <w:szCs w:val="28"/>
        </w:rPr>
        <w:t>Основные образовательные программы дошкольного образования реализуются в детском саду в соответствии с расписанием образовательной деятельности, с учетом режима работы детского сада и групп, а также режима дня, соответствующего анатомическим и физиологическим особенностям каждой возрастной группы.</w:t>
      </w:r>
    </w:p>
    <w:p w14:paraId="0B3345A7" w14:textId="09CE4673" w:rsidR="0069695D" w:rsidRPr="004903E8" w:rsidRDefault="0069695D" w:rsidP="004903E8">
      <w:pPr>
        <w:pStyle w:val="17PRIL-txt"/>
        <w:numPr>
          <w:ilvl w:val="0"/>
          <w:numId w:val="6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4903E8">
        <w:rPr>
          <w:rFonts w:ascii="Times New Roman" w:hAnsi="Times New Roman" w:cs="Times New Roman"/>
          <w:sz w:val="28"/>
          <w:szCs w:val="28"/>
        </w:rPr>
        <w:t xml:space="preserve"> Режим занятий устанавливает продолжительность образовательной нагрузки в течение одного занятия и одного дня, особенности организации занятий с применением электронных средств обучения и занятий по физическому воспитанию.</w:t>
      </w:r>
    </w:p>
    <w:p w14:paraId="4903C3BA" w14:textId="26C7EB00" w:rsidR="0069695D" w:rsidRPr="004903E8" w:rsidRDefault="0069695D" w:rsidP="004903E8">
      <w:pPr>
        <w:pStyle w:val="17PRIL-header-2"/>
        <w:jc w:val="both"/>
        <w:rPr>
          <w:rFonts w:ascii="Times New Roman" w:hAnsi="Times New Roman" w:cs="Times New Roman"/>
          <w:sz w:val="28"/>
          <w:szCs w:val="28"/>
        </w:rPr>
      </w:pPr>
      <w:r w:rsidRPr="004903E8">
        <w:rPr>
          <w:rStyle w:val="Bold"/>
          <w:rFonts w:ascii="Times New Roman" w:hAnsi="Times New Roman" w:cs="Times New Roman"/>
          <w:sz w:val="28"/>
          <w:szCs w:val="28"/>
        </w:rPr>
        <w:t>3. Режим работы детского сада и групп</w:t>
      </w:r>
    </w:p>
    <w:p w14:paraId="307888EB" w14:textId="362B714C" w:rsidR="0069695D" w:rsidRPr="004903E8" w:rsidRDefault="0069695D" w:rsidP="004903E8">
      <w:pPr>
        <w:pStyle w:val="17PRIL-txt"/>
        <w:rPr>
          <w:rFonts w:ascii="Times New Roman" w:hAnsi="Times New Roman" w:cs="Times New Roman"/>
          <w:sz w:val="28"/>
          <w:szCs w:val="28"/>
        </w:rPr>
      </w:pPr>
      <w:r w:rsidRPr="004903E8">
        <w:rPr>
          <w:rFonts w:ascii="Times New Roman" w:hAnsi="Times New Roman" w:cs="Times New Roman"/>
          <w:sz w:val="28"/>
          <w:szCs w:val="28"/>
        </w:rPr>
        <w:t xml:space="preserve">3.1. Режим работы детского сада: пятидневная рабочая неделя. Выходные дни – </w:t>
      </w:r>
      <w:r w:rsidRPr="004903E8">
        <w:rPr>
          <w:rStyle w:val="propis"/>
          <w:rFonts w:ascii="Times New Roman" w:hAnsi="Times New Roman" w:cs="Times New Roman"/>
          <w:sz w:val="28"/>
          <w:szCs w:val="28"/>
        </w:rPr>
        <w:t>суббота, воскресенье, нерабочие праздничные дни</w:t>
      </w:r>
      <w:r w:rsidRPr="004903E8">
        <w:rPr>
          <w:rFonts w:ascii="Times New Roman" w:hAnsi="Times New Roman" w:cs="Times New Roman"/>
          <w:sz w:val="28"/>
          <w:szCs w:val="28"/>
        </w:rPr>
        <w:t>.</w:t>
      </w:r>
    </w:p>
    <w:p w14:paraId="1B296AC0" w14:textId="74D0B777" w:rsidR="0069695D" w:rsidRPr="004903E8" w:rsidRDefault="0069695D" w:rsidP="004903E8">
      <w:pPr>
        <w:pStyle w:val="17PRIL-txt"/>
        <w:rPr>
          <w:rFonts w:ascii="Times New Roman" w:hAnsi="Times New Roman" w:cs="Times New Roman"/>
          <w:sz w:val="28"/>
          <w:szCs w:val="28"/>
        </w:rPr>
      </w:pPr>
      <w:r w:rsidRPr="004903E8">
        <w:rPr>
          <w:rFonts w:ascii="Times New Roman" w:hAnsi="Times New Roman" w:cs="Times New Roman"/>
          <w:sz w:val="28"/>
          <w:szCs w:val="28"/>
        </w:rPr>
        <w:t>3.2. Дошкольные группы в детском саду функционируют в режиме:</w:t>
      </w:r>
    </w:p>
    <w:p w14:paraId="1EF11740" w14:textId="1FCD6D70" w:rsidR="0069695D" w:rsidRPr="004903E8" w:rsidRDefault="00A90DF8" w:rsidP="004903E8">
      <w:pPr>
        <w:pStyle w:val="17PRIL-bul"/>
        <w:numPr>
          <w:ilvl w:val="0"/>
          <w:numId w:val="2"/>
        </w:numPr>
        <w:ind w:left="426"/>
        <w:rPr>
          <w:rStyle w:val="propis"/>
          <w:rFonts w:ascii="Times New Roman" w:hAnsi="Times New Roman" w:cs="Times New Roman"/>
          <w:sz w:val="28"/>
          <w:szCs w:val="28"/>
        </w:rPr>
      </w:pPr>
      <w:r>
        <w:rPr>
          <w:rStyle w:val="propis"/>
          <w:rFonts w:ascii="Times New Roman" w:hAnsi="Times New Roman" w:cs="Times New Roman"/>
          <w:sz w:val="28"/>
          <w:szCs w:val="28"/>
        </w:rPr>
        <w:lastRenderedPageBreak/>
        <w:t>компенсирующая группа (11-часового пребывания) – с 07</w:t>
      </w:r>
      <w:r w:rsidR="0069695D" w:rsidRPr="004903E8">
        <w:rPr>
          <w:rStyle w:val="propis"/>
          <w:rFonts w:ascii="Times New Roman" w:hAnsi="Times New Roman" w:cs="Times New Roman"/>
          <w:sz w:val="28"/>
          <w:szCs w:val="28"/>
        </w:rPr>
        <w:t xml:space="preserve"> ч 00 мин до 18 ч 00 мин;</w:t>
      </w:r>
    </w:p>
    <w:p w14:paraId="2215C160" w14:textId="77777777" w:rsidR="0069695D" w:rsidRPr="004903E8" w:rsidRDefault="0069695D" w:rsidP="004903E8">
      <w:pPr>
        <w:pStyle w:val="17PRIL-bul"/>
        <w:numPr>
          <w:ilvl w:val="0"/>
          <w:numId w:val="2"/>
        </w:numPr>
        <w:ind w:left="426"/>
        <w:rPr>
          <w:rStyle w:val="propis"/>
          <w:rFonts w:ascii="Times New Roman" w:hAnsi="Times New Roman" w:cs="Times New Roman"/>
          <w:sz w:val="28"/>
          <w:szCs w:val="28"/>
        </w:rPr>
      </w:pPr>
      <w:r w:rsidRPr="004903E8">
        <w:rPr>
          <w:rStyle w:val="propis"/>
          <w:rFonts w:ascii="Times New Roman" w:hAnsi="Times New Roman" w:cs="Times New Roman"/>
          <w:sz w:val="28"/>
          <w:szCs w:val="28"/>
        </w:rPr>
        <w:t>общеобразовательная группа (12-часового пребывания) – с 7 ч 00 мин до 19 ч 00 мин;</w:t>
      </w:r>
    </w:p>
    <w:p w14:paraId="37A85286" w14:textId="5EE41B59" w:rsidR="0069695D" w:rsidRPr="004903E8" w:rsidRDefault="0069695D" w:rsidP="004903E8">
      <w:pPr>
        <w:pStyle w:val="17PRIL-header-2"/>
        <w:jc w:val="both"/>
        <w:rPr>
          <w:rFonts w:ascii="Times New Roman" w:hAnsi="Times New Roman" w:cs="Times New Roman"/>
          <w:sz w:val="28"/>
          <w:szCs w:val="28"/>
        </w:rPr>
      </w:pPr>
      <w:r w:rsidRPr="004903E8">
        <w:rPr>
          <w:rStyle w:val="Bold"/>
          <w:rFonts w:ascii="Times New Roman" w:hAnsi="Times New Roman" w:cs="Times New Roman"/>
          <w:sz w:val="28"/>
          <w:szCs w:val="28"/>
        </w:rPr>
        <w:t>4. Режим занятий воспитанников</w:t>
      </w:r>
    </w:p>
    <w:p w14:paraId="4F729F91" w14:textId="67A78B29" w:rsidR="0069695D" w:rsidRPr="004903E8" w:rsidRDefault="0069695D" w:rsidP="004903E8">
      <w:pPr>
        <w:pStyle w:val="17PRIL-txt"/>
        <w:rPr>
          <w:rFonts w:ascii="Times New Roman" w:hAnsi="Times New Roman" w:cs="Times New Roman"/>
          <w:sz w:val="28"/>
          <w:szCs w:val="28"/>
        </w:rPr>
      </w:pPr>
      <w:r w:rsidRPr="004903E8">
        <w:rPr>
          <w:rFonts w:ascii="Times New Roman" w:hAnsi="Times New Roman" w:cs="Times New Roman"/>
          <w:sz w:val="28"/>
          <w:szCs w:val="28"/>
        </w:rPr>
        <w:t>4.1. Образовательная программа дошкольного образования реализуется в группах, функционирующих в режиме не менее 3 часов в день. Образовательная программа дошкольного образования может реализовываться в течение всего времени пребывания воспитанника в детском саду.</w:t>
      </w:r>
    </w:p>
    <w:p w14:paraId="7B60630D" w14:textId="0CE59BDA" w:rsidR="0069695D" w:rsidRPr="004903E8" w:rsidRDefault="0069695D" w:rsidP="004903E8">
      <w:pPr>
        <w:pStyle w:val="17PRIL-txt"/>
        <w:rPr>
          <w:rFonts w:ascii="Times New Roman" w:hAnsi="Times New Roman" w:cs="Times New Roman"/>
          <w:sz w:val="28"/>
          <w:szCs w:val="28"/>
        </w:rPr>
      </w:pPr>
      <w:r w:rsidRPr="004903E8">
        <w:rPr>
          <w:rFonts w:ascii="Times New Roman" w:hAnsi="Times New Roman" w:cs="Times New Roman"/>
          <w:sz w:val="28"/>
          <w:szCs w:val="28"/>
        </w:rPr>
        <w:t>4.2. Продолжительность одного образовательного занятия составляет:</w:t>
      </w:r>
    </w:p>
    <w:p w14:paraId="3BC4E0B6" w14:textId="77777777" w:rsidR="0069695D" w:rsidRPr="007A5CCB" w:rsidRDefault="0069695D" w:rsidP="004903E8">
      <w:pPr>
        <w:pStyle w:val="17PRIL-bul"/>
        <w:numPr>
          <w:ilvl w:val="0"/>
          <w:numId w:val="3"/>
        </w:numPr>
        <w:ind w:left="426"/>
        <w:rPr>
          <w:rStyle w:val="propis"/>
          <w:rFonts w:ascii="Times New Roman" w:hAnsi="Times New Roman" w:cs="Times New Roman"/>
          <w:i w:val="0"/>
          <w:iCs w:val="0"/>
          <w:sz w:val="28"/>
          <w:szCs w:val="28"/>
        </w:rPr>
      </w:pPr>
      <w:r w:rsidRPr="007A5CCB">
        <w:rPr>
          <w:rStyle w:val="propis"/>
          <w:rFonts w:ascii="Times New Roman" w:hAnsi="Times New Roman" w:cs="Times New Roman"/>
          <w:i w:val="0"/>
          <w:iCs w:val="0"/>
          <w:sz w:val="28"/>
          <w:szCs w:val="28"/>
        </w:rPr>
        <w:t>10 мин – для детей от года до трех лет;</w:t>
      </w:r>
    </w:p>
    <w:p w14:paraId="0AED6AAE" w14:textId="77777777" w:rsidR="0069695D" w:rsidRPr="007A5CCB" w:rsidRDefault="0069695D" w:rsidP="004903E8">
      <w:pPr>
        <w:pStyle w:val="17PRIL-bul"/>
        <w:numPr>
          <w:ilvl w:val="0"/>
          <w:numId w:val="3"/>
        </w:numPr>
        <w:ind w:left="426"/>
        <w:rPr>
          <w:rStyle w:val="propis"/>
          <w:rFonts w:ascii="Times New Roman" w:hAnsi="Times New Roman" w:cs="Times New Roman"/>
          <w:i w:val="0"/>
          <w:iCs w:val="0"/>
          <w:sz w:val="28"/>
          <w:szCs w:val="28"/>
        </w:rPr>
      </w:pPr>
      <w:r w:rsidRPr="007A5CCB">
        <w:rPr>
          <w:rStyle w:val="propis"/>
          <w:rFonts w:ascii="Times New Roman" w:hAnsi="Times New Roman" w:cs="Times New Roman"/>
          <w:i w:val="0"/>
          <w:iCs w:val="0"/>
          <w:sz w:val="28"/>
          <w:szCs w:val="28"/>
        </w:rPr>
        <w:t>15 мин – для детей от трех до четырех лет;</w:t>
      </w:r>
    </w:p>
    <w:p w14:paraId="51225067" w14:textId="77777777" w:rsidR="0069695D" w:rsidRPr="007A5CCB" w:rsidRDefault="0069695D" w:rsidP="004903E8">
      <w:pPr>
        <w:pStyle w:val="17PRIL-bul"/>
        <w:numPr>
          <w:ilvl w:val="0"/>
          <w:numId w:val="3"/>
        </w:numPr>
        <w:ind w:left="426"/>
        <w:rPr>
          <w:rStyle w:val="propis"/>
          <w:rFonts w:ascii="Times New Roman" w:hAnsi="Times New Roman" w:cs="Times New Roman"/>
          <w:i w:val="0"/>
          <w:iCs w:val="0"/>
          <w:sz w:val="28"/>
          <w:szCs w:val="28"/>
        </w:rPr>
      </w:pPr>
      <w:r w:rsidRPr="007A5CCB">
        <w:rPr>
          <w:rStyle w:val="propis"/>
          <w:rFonts w:ascii="Times New Roman" w:hAnsi="Times New Roman" w:cs="Times New Roman"/>
          <w:i w:val="0"/>
          <w:iCs w:val="0"/>
          <w:sz w:val="28"/>
          <w:szCs w:val="28"/>
        </w:rPr>
        <w:t>20 мин – для детей от четырех до пяти лет;</w:t>
      </w:r>
    </w:p>
    <w:p w14:paraId="2C736C4A" w14:textId="77777777" w:rsidR="0069695D" w:rsidRPr="007A5CCB" w:rsidRDefault="0069695D" w:rsidP="004903E8">
      <w:pPr>
        <w:pStyle w:val="17PRIL-bul"/>
        <w:numPr>
          <w:ilvl w:val="0"/>
          <w:numId w:val="3"/>
        </w:num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7A5CCB">
        <w:rPr>
          <w:rStyle w:val="propis"/>
          <w:rFonts w:ascii="Times New Roman" w:hAnsi="Times New Roman" w:cs="Times New Roman"/>
          <w:i w:val="0"/>
          <w:iCs w:val="0"/>
          <w:sz w:val="28"/>
          <w:szCs w:val="28"/>
        </w:rPr>
        <w:t>25 мин – для детей от пяти до шести лет;</w:t>
      </w:r>
    </w:p>
    <w:p w14:paraId="630E29CC" w14:textId="77777777" w:rsidR="0069695D" w:rsidRPr="007A5CCB" w:rsidRDefault="0069695D" w:rsidP="004903E8">
      <w:pPr>
        <w:pStyle w:val="17PRIL-bul"/>
        <w:numPr>
          <w:ilvl w:val="0"/>
          <w:numId w:val="3"/>
        </w:num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7A5CCB">
        <w:rPr>
          <w:rStyle w:val="propis"/>
          <w:rFonts w:ascii="Times New Roman" w:hAnsi="Times New Roman" w:cs="Times New Roman"/>
          <w:i w:val="0"/>
          <w:iCs w:val="0"/>
          <w:sz w:val="28"/>
          <w:szCs w:val="28"/>
        </w:rPr>
        <w:t>30 мин – для детей от шести до семи лет.</w:t>
      </w:r>
    </w:p>
    <w:p w14:paraId="31666BEC" w14:textId="7DDB81B5" w:rsidR="0069695D" w:rsidRPr="004903E8" w:rsidRDefault="0069695D" w:rsidP="004903E8">
      <w:pPr>
        <w:pStyle w:val="17PRIL-txt"/>
        <w:rPr>
          <w:rFonts w:ascii="Times New Roman" w:hAnsi="Times New Roman" w:cs="Times New Roman"/>
          <w:sz w:val="28"/>
          <w:szCs w:val="28"/>
        </w:rPr>
      </w:pPr>
      <w:r w:rsidRPr="004903E8">
        <w:rPr>
          <w:rFonts w:ascii="Times New Roman" w:hAnsi="Times New Roman" w:cs="Times New Roman"/>
          <w:sz w:val="28"/>
          <w:szCs w:val="28"/>
        </w:rPr>
        <w:t xml:space="preserve">4.3. Продолжительность суммарной образовательной нагрузки в течение дня составляет: </w:t>
      </w:r>
    </w:p>
    <w:p w14:paraId="41471D64" w14:textId="77777777" w:rsidR="0069695D" w:rsidRPr="007A5CCB" w:rsidRDefault="0069695D" w:rsidP="004903E8">
      <w:pPr>
        <w:pStyle w:val="17PRIL-bul"/>
        <w:numPr>
          <w:ilvl w:val="0"/>
          <w:numId w:val="4"/>
        </w:numPr>
        <w:ind w:left="426"/>
        <w:rPr>
          <w:rStyle w:val="propis"/>
          <w:rFonts w:ascii="Times New Roman" w:hAnsi="Times New Roman" w:cs="Times New Roman"/>
          <w:i w:val="0"/>
          <w:iCs w:val="0"/>
          <w:sz w:val="28"/>
          <w:szCs w:val="28"/>
        </w:rPr>
      </w:pPr>
      <w:r w:rsidRPr="007A5CCB">
        <w:rPr>
          <w:rStyle w:val="propis"/>
          <w:rFonts w:ascii="Times New Roman" w:hAnsi="Times New Roman" w:cs="Times New Roman"/>
          <w:i w:val="0"/>
          <w:iCs w:val="0"/>
          <w:sz w:val="28"/>
          <w:szCs w:val="28"/>
        </w:rPr>
        <w:t>20 мин – для детей от года до трех лет;</w:t>
      </w:r>
    </w:p>
    <w:p w14:paraId="603F6B4E" w14:textId="77777777" w:rsidR="0069695D" w:rsidRPr="007A5CCB" w:rsidRDefault="0069695D" w:rsidP="004903E8">
      <w:pPr>
        <w:pStyle w:val="17PRIL-bul"/>
        <w:numPr>
          <w:ilvl w:val="0"/>
          <w:numId w:val="4"/>
        </w:numPr>
        <w:ind w:left="426"/>
        <w:rPr>
          <w:rStyle w:val="propis"/>
          <w:rFonts w:ascii="Times New Roman" w:hAnsi="Times New Roman" w:cs="Times New Roman"/>
          <w:i w:val="0"/>
          <w:iCs w:val="0"/>
          <w:sz w:val="28"/>
          <w:szCs w:val="28"/>
        </w:rPr>
      </w:pPr>
      <w:r w:rsidRPr="007A5CCB">
        <w:rPr>
          <w:rStyle w:val="propis"/>
          <w:rFonts w:ascii="Times New Roman" w:hAnsi="Times New Roman" w:cs="Times New Roman"/>
          <w:i w:val="0"/>
          <w:iCs w:val="0"/>
          <w:sz w:val="28"/>
          <w:szCs w:val="28"/>
        </w:rPr>
        <w:t>30 мин – для детей от трех до четырех лет;</w:t>
      </w:r>
    </w:p>
    <w:p w14:paraId="7C047157" w14:textId="77777777" w:rsidR="0069695D" w:rsidRPr="007A5CCB" w:rsidRDefault="0069695D" w:rsidP="004903E8">
      <w:pPr>
        <w:pStyle w:val="17PRIL-bul"/>
        <w:numPr>
          <w:ilvl w:val="0"/>
          <w:numId w:val="4"/>
        </w:numPr>
        <w:ind w:left="426"/>
        <w:rPr>
          <w:rStyle w:val="propis"/>
          <w:rFonts w:ascii="Times New Roman" w:hAnsi="Times New Roman" w:cs="Times New Roman"/>
          <w:i w:val="0"/>
          <w:iCs w:val="0"/>
          <w:sz w:val="28"/>
          <w:szCs w:val="28"/>
        </w:rPr>
      </w:pPr>
      <w:r w:rsidRPr="007A5CCB">
        <w:rPr>
          <w:rStyle w:val="propis"/>
          <w:rFonts w:ascii="Times New Roman" w:hAnsi="Times New Roman" w:cs="Times New Roman"/>
          <w:i w:val="0"/>
          <w:iCs w:val="0"/>
          <w:sz w:val="28"/>
          <w:szCs w:val="28"/>
        </w:rPr>
        <w:t>40 мин – для детей от четырех до пяти лет;</w:t>
      </w:r>
    </w:p>
    <w:p w14:paraId="517D06EC" w14:textId="77777777" w:rsidR="0069695D" w:rsidRPr="007A5CCB" w:rsidRDefault="0069695D" w:rsidP="004903E8">
      <w:pPr>
        <w:pStyle w:val="17PRIL-bul"/>
        <w:numPr>
          <w:ilvl w:val="0"/>
          <w:numId w:val="4"/>
        </w:numPr>
        <w:ind w:left="426"/>
        <w:rPr>
          <w:rStyle w:val="propis"/>
          <w:rFonts w:ascii="Times New Roman" w:hAnsi="Times New Roman" w:cs="Times New Roman"/>
          <w:i w:val="0"/>
          <w:iCs w:val="0"/>
          <w:sz w:val="28"/>
          <w:szCs w:val="28"/>
        </w:rPr>
      </w:pPr>
      <w:r w:rsidRPr="007A5CCB">
        <w:rPr>
          <w:rStyle w:val="propis"/>
          <w:rFonts w:ascii="Times New Roman" w:hAnsi="Times New Roman" w:cs="Times New Roman"/>
          <w:i w:val="0"/>
          <w:iCs w:val="0"/>
          <w:sz w:val="28"/>
          <w:szCs w:val="28"/>
        </w:rPr>
        <w:t>50 или 75 мин при организации образовательного занятия после дневного сна – для детей от пяти до шести лет;</w:t>
      </w:r>
    </w:p>
    <w:p w14:paraId="447F705D" w14:textId="77777777" w:rsidR="0069695D" w:rsidRPr="007A5CCB" w:rsidRDefault="0069695D" w:rsidP="004903E8">
      <w:pPr>
        <w:pStyle w:val="17PRIL-bul"/>
        <w:numPr>
          <w:ilvl w:val="0"/>
          <w:numId w:val="4"/>
        </w:numPr>
        <w:ind w:left="426"/>
        <w:rPr>
          <w:rStyle w:val="propis"/>
          <w:rFonts w:ascii="Times New Roman" w:hAnsi="Times New Roman" w:cs="Times New Roman"/>
          <w:i w:val="0"/>
          <w:iCs w:val="0"/>
          <w:sz w:val="28"/>
          <w:szCs w:val="28"/>
        </w:rPr>
      </w:pPr>
      <w:r w:rsidRPr="007A5CCB">
        <w:rPr>
          <w:rStyle w:val="propis"/>
          <w:rFonts w:ascii="Times New Roman" w:hAnsi="Times New Roman" w:cs="Times New Roman"/>
          <w:i w:val="0"/>
          <w:iCs w:val="0"/>
          <w:sz w:val="28"/>
          <w:szCs w:val="28"/>
        </w:rPr>
        <w:t>90 мин – для детей от шести до семи лет.</w:t>
      </w:r>
    </w:p>
    <w:p w14:paraId="68067773" w14:textId="0A72E615" w:rsidR="0069695D" w:rsidRPr="004903E8" w:rsidRDefault="0069695D" w:rsidP="004903E8">
      <w:pPr>
        <w:pStyle w:val="17PRIL-txt"/>
        <w:rPr>
          <w:rFonts w:ascii="Times New Roman" w:hAnsi="Times New Roman" w:cs="Times New Roman"/>
          <w:sz w:val="28"/>
          <w:szCs w:val="28"/>
        </w:rPr>
      </w:pPr>
      <w:r w:rsidRPr="004903E8">
        <w:rPr>
          <w:rFonts w:ascii="Times New Roman" w:hAnsi="Times New Roman" w:cs="Times New Roman"/>
          <w:sz w:val="28"/>
          <w:szCs w:val="28"/>
        </w:rPr>
        <w:t>4.4. Занятия для всех возрастных групп начинаются не ранее 8.00 и заканчиваются не позже 17.00.</w:t>
      </w:r>
    </w:p>
    <w:p w14:paraId="5B21648C" w14:textId="6F4C031A" w:rsidR="0069695D" w:rsidRPr="004903E8" w:rsidRDefault="0069695D" w:rsidP="004903E8">
      <w:pPr>
        <w:pStyle w:val="17PRIL-txt"/>
        <w:rPr>
          <w:rFonts w:ascii="Times New Roman" w:hAnsi="Times New Roman" w:cs="Times New Roman"/>
          <w:sz w:val="28"/>
          <w:szCs w:val="28"/>
        </w:rPr>
      </w:pPr>
      <w:r w:rsidRPr="004903E8">
        <w:rPr>
          <w:rFonts w:ascii="Times New Roman" w:hAnsi="Times New Roman" w:cs="Times New Roman"/>
          <w:sz w:val="28"/>
          <w:szCs w:val="28"/>
        </w:rPr>
        <w:t>4.5. Во время занятий воспитатели проводят соответствующие физические упражнения.</w:t>
      </w:r>
    </w:p>
    <w:p w14:paraId="2B1B2CAC" w14:textId="2FDBC1AD" w:rsidR="0069695D" w:rsidRPr="004903E8" w:rsidRDefault="0069695D" w:rsidP="004903E8">
      <w:pPr>
        <w:pStyle w:val="17PRIL-txt"/>
        <w:rPr>
          <w:rFonts w:ascii="Times New Roman" w:hAnsi="Times New Roman" w:cs="Times New Roman"/>
          <w:sz w:val="28"/>
          <w:szCs w:val="28"/>
        </w:rPr>
      </w:pPr>
      <w:r w:rsidRPr="004903E8">
        <w:rPr>
          <w:rFonts w:ascii="Times New Roman" w:hAnsi="Times New Roman" w:cs="Times New Roman"/>
          <w:sz w:val="28"/>
          <w:szCs w:val="28"/>
        </w:rPr>
        <w:t>4.6. Перерывы между занятиями составляют не менее 10 мин.</w:t>
      </w:r>
    </w:p>
    <w:p w14:paraId="4C8D85D8" w14:textId="26EC2713" w:rsidR="0069695D" w:rsidRPr="004903E8" w:rsidRDefault="0069695D" w:rsidP="004903E8">
      <w:pPr>
        <w:pStyle w:val="17PRIL-header-2"/>
        <w:jc w:val="both"/>
        <w:rPr>
          <w:rFonts w:ascii="Times New Roman" w:hAnsi="Times New Roman" w:cs="Times New Roman"/>
          <w:sz w:val="28"/>
          <w:szCs w:val="28"/>
        </w:rPr>
      </w:pPr>
      <w:r w:rsidRPr="004903E8">
        <w:rPr>
          <w:rStyle w:val="Bold"/>
          <w:rFonts w:ascii="Times New Roman" w:hAnsi="Times New Roman" w:cs="Times New Roman"/>
          <w:sz w:val="28"/>
          <w:szCs w:val="28"/>
        </w:rPr>
        <w:t>5. Режим занятий с применением электронных средств обучения</w:t>
      </w:r>
      <w:r w:rsidR="00A90DF8">
        <w:rPr>
          <w:rStyle w:val="Bold"/>
          <w:rFonts w:ascii="Times New Roman" w:hAnsi="Times New Roman" w:cs="Times New Roman"/>
          <w:sz w:val="28"/>
          <w:szCs w:val="28"/>
        </w:rPr>
        <w:t>:</w:t>
      </w:r>
    </w:p>
    <w:p w14:paraId="6C54949F" w14:textId="5CC848AC" w:rsidR="0069695D" w:rsidRPr="004903E8" w:rsidRDefault="0069695D" w:rsidP="004903E8">
      <w:pPr>
        <w:pStyle w:val="17PRIL-txt"/>
        <w:rPr>
          <w:rFonts w:ascii="Times New Roman" w:hAnsi="Times New Roman" w:cs="Times New Roman"/>
          <w:sz w:val="28"/>
          <w:szCs w:val="28"/>
        </w:rPr>
      </w:pPr>
      <w:r w:rsidRPr="004903E8">
        <w:rPr>
          <w:rFonts w:ascii="Times New Roman" w:hAnsi="Times New Roman" w:cs="Times New Roman"/>
          <w:sz w:val="28"/>
          <w:szCs w:val="28"/>
        </w:rPr>
        <w:t>5.1. Занятия с использованием электронных средств обучения проводятся в возрастных группах от пяти лет и старше.</w:t>
      </w:r>
    </w:p>
    <w:p w14:paraId="03D679D9" w14:textId="23E4F755" w:rsidR="0069695D" w:rsidRPr="004903E8" w:rsidRDefault="0069695D" w:rsidP="004903E8">
      <w:pPr>
        <w:pStyle w:val="17PRIL-txt"/>
        <w:rPr>
          <w:rFonts w:ascii="Times New Roman" w:hAnsi="Times New Roman" w:cs="Times New Roman"/>
          <w:sz w:val="28"/>
          <w:szCs w:val="28"/>
        </w:rPr>
      </w:pPr>
      <w:r w:rsidRPr="004903E8">
        <w:rPr>
          <w:rFonts w:ascii="Times New Roman" w:hAnsi="Times New Roman" w:cs="Times New Roman"/>
          <w:sz w:val="28"/>
          <w:szCs w:val="28"/>
        </w:rPr>
        <w:t>5.2. Непрерывная и суммарная продолжительность использования различных типов ЭСО на занятиях составляет:</w:t>
      </w:r>
    </w:p>
    <w:tbl>
      <w:tblPr>
        <w:tblW w:w="0" w:type="auto"/>
        <w:tblInd w:w="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1701"/>
        <w:gridCol w:w="2110"/>
        <w:gridCol w:w="1717"/>
      </w:tblGrid>
      <w:tr w:rsidR="0069695D" w:rsidRPr="004903E8" w14:paraId="56C4DE37" w14:textId="77777777" w:rsidTr="00CE01B9">
        <w:trPr>
          <w:trHeight w:val="324"/>
        </w:trPr>
        <w:tc>
          <w:tcPr>
            <w:tcW w:w="38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560D2477" w14:textId="77777777" w:rsidR="0069695D" w:rsidRPr="004903E8" w:rsidRDefault="0069695D" w:rsidP="004903E8">
            <w:pPr>
              <w:pStyle w:val="17PRIL-tabl-hroom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Style w:val="Bold"/>
                <w:rFonts w:ascii="Times New Roman" w:hAnsi="Times New Roman" w:cs="Times New Roman"/>
                <w:sz w:val="28"/>
                <w:szCs w:val="28"/>
              </w:rPr>
              <w:t>Электронное средство обучения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513CD0A1" w14:textId="77777777" w:rsidR="0069695D" w:rsidRPr="004903E8" w:rsidRDefault="0069695D" w:rsidP="004903E8">
            <w:pPr>
              <w:pStyle w:val="17PRIL-tabl-hroom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Style w:val="Bold"/>
                <w:rFonts w:ascii="Times New Roman" w:hAnsi="Times New Roman" w:cs="Times New Roman"/>
                <w:sz w:val="28"/>
                <w:szCs w:val="28"/>
              </w:rPr>
              <w:t>Возраст воспитанника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251CA3CE" w14:textId="77777777" w:rsidR="0069695D" w:rsidRPr="004903E8" w:rsidRDefault="0069695D" w:rsidP="00A90DF8">
            <w:pPr>
              <w:pStyle w:val="17PRIL-tabl-hroom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Style w:val="Bold"/>
                <w:rFonts w:ascii="Times New Roman" w:hAnsi="Times New Roman" w:cs="Times New Roman"/>
                <w:sz w:val="28"/>
                <w:szCs w:val="28"/>
              </w:rPr>
              <w:t>Продолжительность, мин, не более</w:t>
            </w:r>
          </w:p>
        </w:tc>
      </w:tr>
      <w:tr w:rsidR="0069695D" w:rsidRPr="004903E8" w14:paraId="4133FEF7" w14:textId="77777777" w:rsidTr="00CE01B9">
        <w:trPr>
          <w:trHeight w:val="324"/>
        </w:trPr>
        <w:tc>
          <w:tcPr>
            <w:tcW w:w="38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DCFA7" w14:textId="77777777" w:rsidR="0069695D" w:rsidRPr="004903E8" w:rsidRDefault="0069695D" w:rsidP="004903E8">
            <w:pPr>
              <w:pStyle w:val="a7"/>
              <w:spacing w:line="240" w:lineRule="auto"/>
              <w:jc w:val="both"/>
              <w:textAlignment w:val="auto"/>
              <w:rPr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64142F" w14:textId="77777777" w:rsidR="0069695D" w:rsidRPr="004903E8" w:rsidRDefault="0069695D" w:rsidP="004903E8">
            <w:pPr>
              <w:pStyle w:val="a7"/>
              <w:spacing w:line="240" w:lineRule="auto"/>
              <w:jc w:val="both"/>
              <w:textAlignment w:val="auto"/>
              <w:rPr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0A6712BD" w14:textId="77777777" w:rsidR="0069695D" w:rsidRPr="004903E8" w:rsidRDefault="0069695D" w:rsidP="004903E8">
            <w:pPr>
              <w:pStyle w:val="17PRIL-tabl-hroom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Style w:val="Bold"/>
                <w:rFonts w:ascii="Times New Roman" w:hAnsi="Times New Roman" w:cs="Times New Roman"/>
                <w:sz w:val="28"/>
                <w:szCs w:val="28"/>
              </w:rPr>
              <w:t>На одном занятии</w:t>
            </w:r>
          </w:p>
        </w:tc>
        <w:tc>
          <w:tcPr>
            <w:tcW w:w="1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2F4690F6" w14:textId="77777777" w:rsidR="0069695D" w:rsidRPr="004903E8" w:rsidRDefault="0069695D" w:rsidP="004903E8">
            <w:pPr>
              <w:pStyle w:val="17PRIL-tabl-hroom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Style w:val="Bold"/>
                <w:rFonts w:ascii="Times New Roman" w:hAnsi="Times New Roman" w:cs="Times New Roman"/>
                <w:sz w:val="28"/>
                <w:szCs w:val="28"/>
              </w:rPr>
              <w:t>В день</w:t>
            </w:r>
          </w:p>
        </w:tc>
      </w:tr>
      <w:tr w:rsidR="0069695D" w:rsidRPr="004903E8" w14:paraId="325C2588" w14:textId="77777777" w:rsidTr="00CE01B9">
        <w:trPr>
          <w:trHeight w:val="60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02C91C28" w14:textId="77777777" w:rsidR="0069695D" w:rsidRPr="004903E8" w:rsidRDefault="0069695D" w:rsidP="004903E8">
            <w:pPr>
              <w:pStyle w:val="17PRIL-tabl-t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Fonts w:ascii="Times New Roman" w:hAnsi="Times New Roman" w:cs="Times New Roman"/>
                <w:sz w:val="28"/>
                <w:szCs w:val="28"/>
              </w:rPr>
              <w:t>Интерактивная доска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7849D683" w14:textId="77777777" w:rsidR="0069695D" w:rsidRPr="004903E8" w:rsidRDefault="0069695D" w:rsidP="004903E8">
            <w:pPr>
              <w:pStyle w:val="17PRIL-tabl-t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Fonts w:ascii="Times New Roman" w:hAnsi="Times New Roman" w:cs="Times New Roman"/>
                <w:sz w:val="28"/>
                <w:szCs w:val="28"/>
              </w:rPr>
              <w:t>5–7</w:t>
            </w:r>
          </w:p>
        </w:tc>
        <w:tc>
          <w:tcPr>
            <w:tcW w:w="2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43B75155" w14:textId="77777777" w:rsidR="0069695D" w:rsidRPr="004903E8" w:rsidRDefault="0069695D" w:rsidP="004903E8">
            <w:pPr>
              <w:pStyle w:val="17PRIL-tabl-t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Style w:val="propis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6AB81074" w14:textId="77777777" w:rsidR="0069695D" w:rsidRPr="004903E8" w:rsidRDefault="0069695D" w:rsidP="004903E8">
            <w:pPr>
              <w:pStyle w:val="17PRIL-tabl-t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Style w:val="propis"/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9695D" w:rsidRPr="004903E8" w14:paraId="65307F78" w14:textId="77777777" w:rsidTr="00CE01B9">
        <w:trPr>
          <w:trHeight w:val="371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1418A1C2" w14:textId="77777777" w:rsidR="0069695D" w:rsidRPr="004903E8" w:rsidRDefault="0069695D" w:rsidP="004903E8">
            <w:pPr>
              <w:pStyle w:val="17PRIL-tabl-t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4903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Интерактивная панель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100250AB" w14:textId="77777777" w:rsidR="0069695D" w:rsidRPr="004903E8" w:rsidRDefault="0069695D" w:rsidP="004903E8">
            <w:pPr>
              <w:pStyle w:val="17PRIL-tabl-t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Fonts w:ascii="Times New Roman" w:hAnsi="Times New Roman" w:cs="Times New Roman"/>
                <w:sz w:val="28"/>
                <w:szCs w:val="28"/>
              </w:rPr>
              <w:t>5–7</w:t>
            </w:r>
          </w:p>
        </w:tc>
        <w:tc>
          <w:tcPr>
            <w:tcW w:w="2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43DD64A5" w14:textId="77777777" w:rsidR="0069695D" w:rsidRPr="004903E8" w:rsidRDefault="0069695D" w:rsidP="004903E8">
            <w:pPr>
              <w:pStyle w:val="17PRIL-tabl-t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Style w:val="propis"/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1F6AF472" w14:textId="77777777" w:rsidR="0069695D" w:rsidRPr="004903E8" w:rsidRDefault="0069695D" w:rsidP="004903E8">
            <w:pPr>
              <w:pStyle w:val="17PRIL-tabl-t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Style w:val="propis"/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9695D" w:rsidRPr="004903E8" w14:paraId="253104E2" w14:textId="77777777" w:rsidTr="00CE01B9">
        <w:trPr>
          <w:trHeight w:val="371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1097186E" w14:textId="77777777" w:rsidR="0069695D" w:rsidRPr="004903E8" w:rsidRDefault="0069695D" w:rsidP="004903E8">
            <w:pPr>
              <w:pStyle w:val="17PRIL-tabl-t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Fonts w:ascii="Times New Roman" w:hAnsi="Times New Roman" w:cs="Times New Roman"/>
                <w:sz w:val="28"/>
                <w:szCs w:val="28"/>
              </w:rPr>
              <w:t>Персональный компьютер, ноутбук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0F90F4C7" w14:textId="77777777" w:rsidR="0069695D" w:rsidRPr="004903E8" w:rsidRDefault="0069695D" w:rsidP="004903E8">
            <w:pPr>
              <w:pStyle w:val="17PRIL-tabl-t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Fonts w:ascii="Times New Roman" w:hAnsi="Times New Roman" w:cs="Times New Roman"/>
                <w:sz w:val="28"/>
                <w:szCs w:val="28"/>
              </w:rPr>
              <w:t>6–7</w:t>
            </w:r>
          </w:p>
        </w:tc>
        <w:tc>
          <w:tcPr>
            <w:tcW w:w="2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470B2E57" w14:textId="77777777" w:rsidR="0069695D" w:rsidRPr="004903E8" w:rsidRDefault="0069695D" w:rsidP="004903E8">
            <w:pPr>
              <w:pStyle w:val="17PRIL-tabl-t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Style w:val="propis"/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12FD945A" w14:textId="77777777" w:rsidR="0069695D" w:rsidRPr="004903E8" w:rsidRDefault="0069695D" w:rsidP="004903E8">
            <w:pPr>
              <w:pStyle w:val="17PRIL-tabl-t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Style w:val="propis"/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9695D" w:rsidRPr="004903E8" w14:paraId="71FA9A06" w14:textId="77777777" w:rsidTr="00CE01B9">
        <w:trPr>
          <w:trHeight w:val="371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649510D1" w14:textId="77777777" w:rsidR="0069695D" w:rsidRPr="004903E8" w:rsidRDefault="0069695D" w:rsidP="004903E8">
            <w:pPr>
              <w:pStyle w:val="17PRIL-tabl-t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Fonts w:ascii="Times New Roman" w:hAnsi="Times New Roman" w:cs="Times New Roman"/>
                <w:sz w:val="28"/>
                <w:szCs w:val="28"/>
              </w:rPr>
              <w:t>Планшет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45B2FD0A" w14:textId="77777777" w:rsidR="0069695D" w:rsidRPr="004903E8" w:rsidRDefault="0069695D" w:rsidP="004903E8">
            <w:pPr>
              <w:pStyle w:val="17PRIL-tabl-t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Fonts w:ascii="Times New Roman" w:hAnsi="Times New Roman" w:cs="Times New Roman"/>
                <w:sz w:val="28"/>
                <w:szCs w:val="28"/>
              </w:rPr>
              <w:t>6–7</w:t>
            </w:r>
          </w:p>
        </w:tc>
        <w:tc>
          <w:tcPr>
            <w:tcW w:w="2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7EA23DAC" w14:textId="77777777" w:rsidR="0069695D" w:rsidRPr="004903E8" w:rsidRDefault="0069695D" w:rsidP="004903E8">
            <w:pPr>
              <w:pStyle w:val="17PRIL-tabl-t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Style w:val="propis"/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85" w:type="dxa"/>
              <w:bottom w:w="113" w:type="dxa"/>
              <w:right w:w="85" w:type="dxa"/>
            </w:tcMar>
          </w:tcPr>
          <w:p w14:paraId="3124F5E8" w14:textId="77777777" w:rsidR="0069695D" w:rsidRPr="004903E8" w:rsidRDefault="0069695D" w:rsidP="004903E8">
            <w:pPr>
              <w:pStyle w:val="17PRIL-tabl-t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3E8">
              <w:rPr>
                <w:rStyle w:val="propis"/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14:paraId="35F3C2BB" w14:textId="77777777" w:rsidR="0069695D" w:rsidRPr="004903E8" w:rsidRDefault="0069695D" w:rsidP="004903E8">
      <w:pPr>
        <w:pStyle w:val="17PRIL-txt"/>
        <w:rPr>
          <w:rFonts w:ascii="Times New Roman" w:hAnsi="Times New Roman" w:cs="Times New Roman"/>
          <w:sz w:val="28"/>
          <w:szCs w:val="28"/>
        </w:rPr>
      </w:pPr>
    </w:p>
    <w:p w14:paraId="63823ECC" w14:textId="3FB3CA38" w:rsidR="0069695D" w:rsidRPr="004903E8" w:rsidRDefault="0069695D" w:rsidP="004903E8">
      <w:pPr>
        <w:pStyle w:val="17PRIL-txt"/>
        <w:rPr>
          <w:rFonts w:ascii="Times New Roman" w:hAnsi="Times New Roman" w:cs="Times New Roman"/>
          <w:sz w:val="28"/>
          <w:szCs w:val="28"/>
        </w:rPr>
      </w:pPr>
      <w:r w:rsidRPr="004903E8">
        <w:rPr>
          <w:rFonts w:ascii="Times New Roman" w:hAnsi="Times New Roman" w:cs="Times New Roman"/>
          <w:sz w:val="28"/>
          <w:szCs w:val="28"/>
        </w:rPr>
        <w:t>5.3. Для воспитанников 5–7 лет продолжительность непрерывного использования:</w:t>
      </w:r>
    </w:p>
    <w:p w14:paraId="16B00129" w14:textId="77777777" w:rsidR="0069695D" w:rsidRPr="004903E8" w:rsidRDefault="0069695D" w:rsidP="004903E8">
      <w:pPr>
        <w:pStyle w:val="17PRIL-bul"/>
        <w:numPr>
          <w:ilvl w:val="0"/>
          <w:numId w:val="5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4903E8">
        <w:rPr>
          <w:rFonts w:ascii="Times New Roman" w:hAnsi="Times New Roman" w:cs="Times New Roman"/>
          <w:sz w:val="28"/>
          <w:szCs w:val="28"/>
        </w:rPr>
        <w:t>экрана с демонстрацией обучающих фильмов, программ или иной информации, предусматривающих ее фиксацию в тетрадях воспитанниками, составляет 5–7 минут;</w:t>
      </w:r>
    </w:p>
    <w:p w14:paraId="79294EB1" w14:textId="0C73BD78" w:rsidR="0069695D" w:rsidRPr="004903E8" w:rsidRDefault="0069695D" w:rsidP="004903E8">
      <w:pPr>
        <w:pStyle w:val="17PRIL-txt"/>
        <w:rPr>
          <w:rFonts w:ascii="Times New Roman" w:hAnsi="Times New Roman" w:cs="Times New Roman"/>
          <w:sz w:val="28"/>
          <w:szCs w:val="28"/>
        </w:rPr>
      </w:pPr>
      <w:r w:rsidRPr="004903E8">
        <w:rPr>
          <w:rFonts w:ascii="Times New Roman" w:hAnsi="Times New Roman" w:cs="Times New Roman"/>
          <w:sz w:val="28"/>
          <w:szCs w:val="28"/>
        </w:rPr>
        <w:t>5.4. Во время занятий с использованием электронных средств обучения воспитатели проводят гимнастику для глаз.</w:t>
      </w:r>
    </w:p>
    <w:p w14:paraId="40BCE379" w14:textId="408EB117" w:rsidR="0069695D" w:rsidRPr="004903E8" w:rsidRDefault="0069695D" w:rsidP="004903E8">
      <w:pPr>
        <w:pStyle w:val="17PRIL-header-2"/>
        <w:jc w:val="both"/>
        <w:rPr>
          <w:rFonts w:ascii="Times New Roman" w:hAnsi="Times New Roman" w:cs="Times New Roman"/>
          <w:sz w:val="28"/>
          <w:szCs w:val="28"/>
        </w:rPr>
      </w:pPr>
      <w:r w:rsidRPr="004903E8">
        <w:rPr>
          <w:rStyle w:val="Bold"/>
          <w:rFonts w:ascii="Times New Roman" w:hAnsi="Times New Roman" w:cs="Times New Roman"/>
          <w:sz w:val="28"/>
          <w:szCs w:val="28"/>
        </w:rPr>
        <w:t>6. Режим физического воспитания</w:t>
      </w:r>
    </w:p>
    <w:p w14:paraId="296F6682" w14:textId="718DF563" w:rsidR="0069695D" w:rsidRPr="004903E8" w:rsidRDefault="0069695D" w:rsidP="004903E8">
      <w:pPr>
        <w:pStyle w:val="17PRIL-txt"/>
        <w:rPr>
          <w:rFonts w:ascii="Times New Roman" w:hAnsi="Times New Roman" w:cs="Times New Roman"/>
          <w:sz w:val="28"/>
          <w:szCs w:val="28"/>
        </w:rPr>
      </w:pPr>
      <w:r w:rsidRPr="004903E8">
        <w:rPr>
          <w:rFonts w:ascii="Times New Roman" w:hAnsi="Times New Roman" w:cs="Times New Roman"/>
          <w:sz w:val="28"/>
          <w:szCs w:val="28"/>
        </w:rPr>
        <w:t>6.1. Продолжительность физкультурных, физкультурно-оздоровительных занятий и мероприятий определяется с учетом возраста, физической подготовленности и состояния здоровья детей.</w:t>
      </w:r>
    </w:p>
    <w:p w14:paraId="31BC62FE" w14:textId="55C92FB2" w:rsidR="0069695D" w:rsidRPr="004903E8" w:rsidRDefault="0069695D" w:rsidP="004903E8">
      <w:pPr>
        <w:jc w:val="both"/>
        <w:rPr>
          <w:sz w:val="28"/>
          <w:szCs w:val="28"/>
        </w:rPr>
      </w:pPr>
      <w:r w:rsidRPr="004903E8">
        <w:rPr>
          <w:sz w:val="28"/>
          <w:szCs w:val="28"/>
        </w:rPr>
        <w:t>6.2. Занятия физической культурой и спортом, подвижные игры проводятся на открытом воздухе, если позволяют показатели метеорологических условий (температура, относительная влажность и скорость движения воздуха) и климатическая зона. В дождливые, ветреные и морозные дни занятия физической культурой проводятся в физкультурном зале.</w:t>
      </w:r>
    </w:p>
    <w:p w14:paraId="373D12D0" w14:textId="232E74FB" w:rsidR="0069695D" w:rsidRPr="004903E8" w:rsidRDefault="0069695D" w:rsidP="004903E8">
      <w:pPr>
        <w:pStyle w:val="17PRIL-txt"/>
        <w:rPr>
          <w:rFonts w:ascii="Times New Roman" w:hAnsi="Times New Roman" w:cs="Times New Roman"/>
          <w:sz w:val="28"/>
          <w:szCs w:val="28"/>
        </w:rPr>
      </w:pPr>
    </w:p>
    <w:p w14:paraId="61B95216" w14:textId="4AB40D85" w:rsidR="00D35083" w:rsidRPr="004903E8" w:rsidRDefault="0069695D" w:rsidP="004903E8">
      <w:pPr>
        <w:jc w:val="both"/>
        <w:rPr>
          <w:sz w:val="28"/>
          <w:szCs w:val="28"/>
        </w:rPr>
      </w:pPr>
      <w:r w:rsidRPr="004903E8">
        <w:rPr>
          <w:sz w:val="28"/>
          <w:szCs w:val="28"/>
        </w:rPr>
        <w:t>7.</w:t>
      </w:r>
      <w:r w:rsidR="004903E8">
        <w:rPr>
          <w:sz w:val="28"/>
          <w:szCs w:val="28"/>
        </w:rPr>
        <w:t xml:space="preserve"> </w:t>
      </w:r>
      <w:r w:rsidRPr="004903E8">
        <w:rPr>
          <w:sz w:val="28"/>
          <w:szCs w:val="28"/>
        </w:rPr>
        <w:t xml:space="preserve">Заиченко С.А., заместителю заведующей по УВ и АР, </w:t>
      </w:r>
      <w:proofErr w:type="spellStart"/>
      <w:r w:rsidRPr="004903E8">
        <w:rPr>
          <w:sz w:val="28"/>
          <w:szCs w:val="28"/>
        </w:rPr>
        <w:t>Мульгановой</w:t>
      </w:r>
      <w:proofErr w:type="spellEnd"/>
      <w:r w:rsidRPr="004903E8">
        <w:rPr>
          <w:sz w:val="28"/>
          <w:szCs w:val="28"/>
        </w:rPr>
        <w:t xml:space="preserve"> Г.Д., Таничевой Л.В., Чернявской М.С. (старшим </w:t>
      </w:r>
      <w:r w:rsidR="004903E8" w:rsidRPr="004903E8">
        <w:rPr>
          <w:sz w:val="28"/>
          <w:szCs w:val="28"/>
        </w:rPr>
        <w:t>воспитателям) руководствоваться настоящим приказом пр</w:t>
      </w:r>
      <w:r w:rsidR="00A90DF8">
        <w:rPr>
          <w:sz w:val="28"/>
          <w:szCs w:val="28"/>
        </w:rPr>
        <w:t>и составлении режима дня на 2022-2023 учебны</w:t>
      </w:r>
      <w:r w:rsidR="004903E8" w:rsidRPr="004903E8">
        <w:rPr>
          <w:sz w:val="28"/>
          <w:szCs w:val="28"/>
        </w:rPr>
        <w:t>й год</w:t>
      </w:r>
      <w:r w:rsidR="00A90DF8">
        <w:rPr>
          <w:sz w:val="28"/>
          <w:szCs w:val="28"/>
        </w:rPr>
        <w:t>.</w:t>
      </w:r>
    </w:p>
    <w:p w14:paraId="1D8EF17B" w14:textId="77777777" w:rsidR="00D35083" w:rsidRPr="004903E8" w:rsidRDefault="00D35083" w:rsidP="004903E8">
      <w:pPr>
        <w:jc w:val="both"/>
        <w:rPr>
          <w:sz w:val="28"/>
          <w:szCs w:val="28"/>
        </w:rPr>
      </w:pPr>
    </w:p>
    <w:p w14:paraId="5C172DC3" w14:textId="00436923" w:rsidR="003D3DE7" w:rsidRPr="004903E8" w:rsidRDefault="003D3DE7" w:rsidP="004903E8">
      <w:pPr>
        <w:jc w:val="both"/>
        <w:rPr>
          <w:sz w:val="28"/>
          <w:szCs w:val="28"/>
        </w:rPr>
      </w:pPr>
    </w:p>
    <w:p w14:paraId="353D8661" w14:textId="77777777" w:rsidR="003D3DE7" w:rsidRPr="004903E8" w:rsidRDefault="003D3DE7" w:rsidP="004903E8">
      <w:pPr>
        <w:spacing w:line="256" w:lineRule="auto"/>
        <w:jc w:val="both"/>
        <w:rPr>
          <w:rFonts w:eastAsia="Calibri"/>
          <w:sz w:val="28"/>
          <w:szCs w:val="28"/>
          <w:lang w:eastAsia="en-US"/>
        </w:rPr>
      </w:pPr>
      <w:r w:rsidRPr="004903E8">
        <w:rPr>
          <w:rFonts w:eastAsia="Calibri"/>
          <w:sz w:val="28"/>
          <w:szCs w:val="28"/>
          <w:lang w:eastAsia="en-US"/>
        </w:rPr>
        <w:t xml:space="preserve">Заведующая образовательного </w:t>
      </w:r>
    </w:p>
    <w:p w14:paraId="1458F55B" w14:textId="3AD5B8F8" w:rsidR="003D3DE7" w:rsidRDefault="003D3DE7" w:rsidP="004903E8">
      <w:pPr>
        <w:spacing w:line="256" w:lineRule="auto"/>
        <w:jc w:val="both"/>
        <w:rPr>
          <w:rFonts w:eastAsia="Calibri"/>
          <w:sz w:val="28"/>
          <w:szCs w:val="28"/>
          <w:lang w:eastAsia="en-US"/>
        </w:rPr>
      </w:pPr>
      <w:r w:rsidRPr="004903E8">
        <w:rPr>
          <w:rFonts w:eastAsia="Calibri"/>
          <w:sz w:val="28"/>
          <w:szCs w:val="28"/>
          <w:lang w:eastAsia="en-US"/>
        </w:rPr>
        <w:t>учреждения                                                                              А. Л. Чепенко</w:t>
      </w:r>
    </w:p>
    <w:p w14:paraId="3425E839" w14:textId="2D4A9C4A" w:rsidR="004903E8" w:rsidRDefault="004903E8" w:rsidP="004903E8">
      <w:pPr>
        <w:spacing w:line="256" w:lineRule="auto"/>
        <w:jc w:val="both"/>
        <w:rPr>
          <w:rFonts w:eastAsia="Calibri"/>
          <w:sz w:val="28"/>
          <w:szCs w:val="28"/>
          <w:lang w:eastAsia="en-US"/>
        </w:rPr>
      </w:pPr>
    </w:p>
    <w:p w14:paraId="225A8499" w14:textId="13C83E7D" w:rsidR="004903E8" w:rsidRDefault="004903E8" w:rsidP="004903E8">
      <w:pPr>
        <w:spacing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 приказом </w:t>
      </w:r>
      <w:proofErr w:type="gramStart"/>
      <w:r>
        <w:rPr>
          <w:rFonts w:eastAsia="Calibri"/>
          <w:sz w:val="28"/>
          <w:szCs w:val="28"/>
          <w:lang w:eastAsia="en-US"/>
        </w:rPr>
        <w:t>ознакомлена :</w:t>
      </w:r>
      <w:proofErr w:type="gramEnd"/>
    </w:p>
    <w:p w14:paraId="0411EEAC" w14:textId="00D732B9" w:rsidR="004903E8" w:rsidRDefault="00A90DF8" w:rsidP="004903E8">
      <w:pPr>
        <w:spacing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19</w:t>
      </w:r>
      <w:r w:rsidR="004903E8">
        <w:rPr>
          <w:rFonts w:eastAsia="Calibri"/>
          <w:sz w:val="28"/>
          <w:szCs w:val="28"/>
          <w:lang w:eastAsia="en-US"/>
        </w:rPr>
        <w:t>.0</w:t>
      </w:r>
      <w:r>
        <w:rPr>
          <w:rFonts w:eastAsia="Calibri"/>
          <w:sz w:val="28"/>
          <w:szCs w:val="28"/>
          <w:lang w:eastAsia="en-US"/>
        </w:rPr>
        <w:t>8.2022</w:t>
      </w:r>
      <w:r w:rsidR="004903E8">
        <w:rPr>
          <w:rFonts w:eastAsia="Calibri"/>
          <w:sz w:val="28"/>
          <w:szCs w:val="28"/>
          <w:lang w:eastAsia="en-US"/>
        </w:rPr>
        <w:t xml:space="preserve"> ___________Заиченко С.А.</w:t>
      </w:r>
    </w:p>
    <w:p w14:paraId="4130E1E9" w14:textId="442390DD" w:rsidR="004903E8" w:rsidRPr="004903E8" w:rsidRDefault="00A90DF8" w:rsidP="004903E8">
      <w:pPr>
        <w:spacing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19</w:t>
      </w:r>
      <w:r w:rsidR="004903E8">
        <w:rPr>
          <w:rFonts w:eastAsia="Calibri"/>
          <w:sz w:val="28"/>
          <w:szCs w:val="28"/>
          <w:lang w:eastAsia="en-US"/>
        </w:rPr>
        <w:t>.0</w:t>
      </w:r>
      <w:r w:rsidR="007A5CCB">
        <w:rPr>
          <w:rFonts w:eastAsia="Calibri"/>
          <w:sz w:val="28"/>
          <w:szCs w:val="28"/>
          <w:lang w:eastAsia="en-US"/>
        </w:rPr>
        <w:t>8</w:t>
      </w:r>
      <w:r>
        <w:rPr>
          <w:rFonts w:eastAsia="Calibri"/>
          <w:sz w:val="28"/>
          <w:szCs w:val="28"/>
          <w:lang w:eastAsia="en-US"/>
        </w:rPr>
        <w:t>.2022</w:t>
      </w:r>
      <w:r w:rsidR="004903E8">
        <w:rPr>
          <w:rFonts w:eastAsia="Calibri"/>
          <w:sz w:val="28"/>
          <w:szCs w:val="28"/>
          <w:lang w:eastAsia="en-US"/>
        </w:rPr>
        <w:t xml:space="preserve"> ___________Таничева Л.В.</w:t>
      </w:r>
    </w:p>
    <w:p w14:paraId="35250848" w14:textId="76BD974D" w:rsidR="003D3DE7" w:rsidRDefault="00A90DF8" w:rsidP="00D35083">
      <w:pPr>
        <w:rPr>
          <w:sz w:val="28"/>
          <w:szCs w:val="28"/>
        </w:rPr>
      </w:pPr>
      <w:bookmarkStart w:id="1" w:name="_Hlk71029279"/>
      <w:r>
        <w:rPr>
          <w:rFonts w:eastAsia="Calibri"/>
          <w:sz w:val="28"/>
          <w:szCs w:val="28"/>
          <w:lang w:eastAsia="en-US"/>
        </w:rPr>
        <w:t>19</w:t>
      </w:r>
      <w:r w:rsidR="004903E8">
        <w:rPr>
          <w:rFonts w:eastAsia="Calibri"/>
          <w:sz w:val="28"/>
          <w:szCs w:val="28"/>
          <w:lang w:eastAsia="en-US"/>
        </w:rPr>
        <w:t>.0</w:t>
      </w:r>
      <w:r>
        <w:rPr>
          <w:rFonts w:eastAsia="Calibri"/>
          <w:sz w:val="28"/>
          <w:szCs w:val="28"/>
          <w:lang w:eastAsia="en-US"/>
        </w:rPr>
        <w:t>8.2022</w:t>
      </w:r>
      <w:r w:rsidR="004903E8">
        <w:rPr>
          <w:rFonts w:eastAsia="Calibri"/>
          <w:sz w:val="28"/>
          <w:szCs w:val="28"/>
          <w:lang w:eastAsia="en-US"/>
        </w:rPr>
        <w:t xml:space="preserve"> ___________Чернявская М.С.</w:t>
      </w:r>
    </w:p>
    <w:bookmarkEnd w:id="1"/>
    <w:p w14:paraId="2EE7FB42" w14:textId="779BBACE" w:rsidR="004903E8" w:rsidRDefault="00A90DF8" w:rsidP="004903E8">
      <w:pPr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19</w:t>
      </w:r>
      <w:r w:rsidR="004903E8">
        <w:rPr>
          <w:rFonts w:eastAsia="Calibri"/>
          <w:sz w:val="28"/>
          <w:szCs w:val="28"/>
          <w:lang w:eastAsia="en-US"/>
        </w:rPr>
        <w:t>.0</w:t>
      </w:r>
      <w:r w:rsidR="007A5CCB">
        <w:rPr>
          <w:rFonts w:eastAsia="Calibri"/>
          <w:sz w:val="28"/>
          <w:szCs w:val="28"/>
          <w:lang w:eastAsia="en-US"/>
        </w:rPr>
        <w:t>8</w:t>
      </w:r>
      <w:r>
        <w:rPr>
          <w:rFonts w:eastAsia="Calibri"/>
          <w:sz w:val="28"/>
          <w:szCs w:val="28"/>
          <w:lang w:eastAsia="en-US"/>
        </w:rPr>
        <w:t>.2022</w:t>
      </w:r>
      <w:r w:rsidR="004903E8">
        <w:rPr>
          <w:rFonts w:eastAsia="Calibri"/>
          <w:sz w:val="28"/>
          <w:szCs w:val="28"/>
          <w:lang w:eastAsia="en-US"/>
        </w:rPr>
        <w:t xml:space="preserve"> ___________</w:t>
      </w:r>
      <w:proofErr w:type="spellStart"/>
      <w:r w:rsidR="004903E8">
        <w:rPr>
          <w:rFonts w:eastAsia="Calibri"/>
          <w:sz w:val="28"/>
          <w:szCs w:val="28"/>
          <w:lang w:eastAsia="en-US"/>
        </w:rPr>
        <w:t>Мульганова</w:t>
      </w:r>
      <w:proofErr w:type="spellEnd"/>
      <w:r w:rsidR="004903E8">
        <w:rPr>
          <w:rFonts w:eastAsia="Calibri"/>
          <w:sz w:val="28"/>
          <w:szCs w:val="28"/>
          <w:lang w:eastAsia="en-US"/>
        </w:rPr>
        <w:t xml:space="preserve"> Г.Д.</w:t>
      </w:r>
    </w:p>
    <w:p w14:paraId="7BE5AD7D" w14:textId="77777777" w:rsidR="003D3DE7" w:rsidRDefault="003D3DE7" w:rsidP="00D35083">
      <w:pPr>
        <w:rPr>
          <w:sz w:val="28"/>
          <w:szCs w:val="28"/>
        </w:rPr>
      </w:pPr>
    </w:p>
    <w:p w14:paraId="1F071E57" w14:textId="77777777" w:rsidR="006845EE" w:rsidRDefault="006845EE" w:rsidP="00D35083">
      <w:pPr>
        <w:rPr>
          <w:sz w:val="28"/>
          <w:szCs w:val="28"/>
        </w:rPr>
      </w:pPr>
    </w:p>
    <w:sectPr w:rsidR="00684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hitney Book">
    <w:altName w:val="Calibri"/>
    <w:panose1 w:val="00000000000000000000"/>
    <w:charset w:val="00"/>
    <w:family w:val="modern"/>
    <w:notTrueType/>
    <w:pitch w:val="variable"/>
    <w:sig w:usb0="A00002FF" w:usb1="4000004A" w:usb2="00000000" w:usb3="00000000" w:csb0="0000009F" w:csb1="00000000"/>
  </w:font>
  <w:font w:name="Whitney Bold">
    <w:panose1 w:val="00000000000000000000"/>
    <w:charset w:val="00"/>
    <w:family w:val="modern"/>
    <w:notTrueType/>
    <w:pitch w:val="variable"/>
    <w:sig w:usb0="A00002FF" w:usb1="4000004A" w:usb2="00000000" w:usb3="00000000" w:csb0="0000009F" w:csb1="00000000"/>
  </w:font>
  <w:font w:name="CenturySchlbkCyr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C7136"/>
    <w:multiLevelType w:val="hybridMultilevel"/>
    <w:tmpl w:val="F1F4BEAC"/>
    <w:lvl w:ilvl="0" w:tplc="5A1098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F961F0F"/>
    <w:multiLevelType w:val="hybridMultilevel"/>
    <w:tmpl w:val="82BA91D2"/>
    <w:lvl w:ilvl="0" w:tplc="5A1098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59B2309"/>
    <w:multiLevelType w:val="hybridMultilevel"/>
    <w:tmpl w:val="AEAC9FD4"/>
    <w:lvl w:ilvl="0" w:tplc="5A1098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B292AA0"/>
    <w:multiLevelType w:val="multilevel"/>
    <w:tmpl w:val="084EE164"/>
    <w:lvl w:ilvl="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4" w15:restartNumberingAfterBreak="0">
    <w:nsid w:val="4B5F4D6E"/>
    <w:multiLevelType w:val="hybridMultilevel"/>
    <w:tmpl w:val="B2B41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520D4"/>
    <w:multiLevelType w:val="hybridMultilevel"/>
    <w:tmpl w:val="49165568"/>
    <w:lvl w:ilvl="0" w:tplc="5A1098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083"/>
    <w:rsid w:val="002678C6"/>
    <w:rsid w:val="002E20CA"/>
    <w:rsid w:val="003D3DE7"/>
    <w:rsid w:val="00410B5E"/>
    <w:rsid w:val="004903E8"/>
    <w:rsid w:val="006845EE"/>
    <w:rsid w:val="0069695D"/>
    <w:rsid w:val="007A5CCB"/>
    <w:rsid w:val="00872E09"/>
    <w:rsid w:val="009F57C9"/>
    <w:rsid w:val="00A90DF8"/>
    <w:rsid w:val="00B056FD"/>
    <w:rsid w:val="00D35083"/>
    <w:rsid w:val="00EF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DC207"/>
  <w15:chartTrackingRefBased/>
  <w15:docId w15:val="{FDCB0CC3-23EE-4348-ACFE-0363B8EF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0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35083"/>
    <w:rPr>
      <w:color w:val="0000FF"/>
      <w:u w:val="single"/>
    </w:rPr>
  </w:style>
  <w:style w:type="paragraph" w:styleId="a4">
    <w:name w:val="No Spacing"/>
    <w:uiPriority w:val="1"/>
    <w:qFormat/>
    <w:rsid w:val="00D350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872E09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6845E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7PRIL-txt">
    <w:name w:val="17PRIL-txt"/>
    <w:basedOn w:val="a"/>
    <w:uiPriority w:val="99"/>
    <w:rsid w:val="0069695D"/>
    <w:pPr>
      <w:autoSpaceDE w:val="0"/>
      <w:autoSpaceDN w:val="0"/>
      <w:adjustRightInd w:val="0"/>
      <w:spacing w:line="280" w:lineRule="atLeast"/>
      <w:jc w:val="both"/>
      <w:textAlignment w:val="center"/>
    </w:pPr>
    <w:rPr>
      <w:rFonts w:ascii="Whitney Book" w:eastAsiaTheme="minorHAnsi" w:hAnsi="Whitney Book" w:cs="Whitney Book"/>
      <w:color w:val="000000"/>
      <w:sz w:val="18"/>
      <w:szCs w:val="18"/>
      <w:lang w:eastAsia="en-US"/>
    </w:rPr>
  </w:style>
  <w:style w:type="paragraph" w:customStyle="1" w:styleId="a7">
    <w:name w:val="[Без стиля]"/>
    <w:rsid w:val="0069695D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17PRIL-header-2">
    <w:name w:val="17PRIL-header-2"/>
    <w:basedOn w:val="17PRIL-txt"/>
    <w:uiPriority w:val="99"/>
    <w:rsid w:val="0069695D"/>
    <w:pPr>
      <w:spacing w:before="340" w:after="113"/>
      <w:jc w:val="left"/>
    </w:pPr>
    <w:rPr>
      <w:rFonts w:ascii="Whitney Bold" w:hAnsi="Whitney Bold" w:cs="Whitney Bold"/>
      <w:b/>
      <w:bCs/>
      <w:sz w:val="20"/>
      <w:szCs w:val="20"/>
    </w:rPr>
  </w:style>
  <w:style w:type="paragraph" w:customStyle="1" w:styleId="17PRIL-bul">
    <w:name w:val="17PRIL-bul"/>
    <w:basedOn w:val="a"/>
    <w:uiPriority w:val="99"/>
    <w:rsid w:val="0069695D"/>
    <w:pPr>
      <w:autoSpaceDE w:val="0"/>
      <w:autoSpaceDN w:val="0"/>
      <w:adjustRightInd w:val="0"/>
      <w:spacing w:line="280" w:lineRule="atLeast"/>
      <w:ind w:left="454" w:hanging="170"/>
      <w:jc w:val="both"/>
      <w:textAlignment w:val="center"/>
    </w:pPr>
    <w:rPr>
      <w:rFonts w:ascii="Whitney Book" w:eastAsiaTheme="minorHAnsi" w:hAnsi="Whitney Book" w:cs="Whitney Book"/>
      <w:color w:val="000000"/>
      <w:sz w:val="18"/>
      <w:szCs w:val="18"/>
      <w:lang w:eastAsia="en-US"/>
    </w:rPr>
  </w:style>
  <w:style w:type="paragraph" w:customStyle="1" w:styleId="17PRIL-tabl-hroom">
    <w:name w:val="17PRIL-tabl-hroom"/>
    <w:basedOn w:val="17PRIL-txt"/>
    <w:uiPriority w:val="99"/>
    <w:rsid w:val="0069695D"/>
    <w:pPr>
      <w:suppressAutoHyphens/>
      <w:spacing w:line="160" w:lineRule="atLeast"/>
      <w:jc w:val="left"/>
    </w:pPr>
    <w:rPr>
      <w:rFonts w:ascii="Whitney Bold" w:hAnsi="Whitney Bold" w:cs="Whitney Bold"/>
      <w:b/>
      <w:bCs/>
      <w:sz w:val="16"/>
      <w:szCs w:val="16"/>
    </w:rPr>
  </w:style>
  <w:style w:type="paragraph" w:customStyle="1" w:styleId="17PRIL-tabl-txt">
    <w:name w:val="17PRIL-tabl-txt"/>
    <w:basedOn w:val="17PRIL-txt"/>
    <w:uiPriority w:val="99"/>
    <w:rsid w:val="0069695D"/>
    <w:pPr>
      <w:spacing w:line="200" w:lineRule="atLeast"/>
      <w:jc w:val="left"/>
    </w:pPr>
    <w:rPr>
      <w:sz w:val="16"/>
      <w:szCs w:val="16"/>
    </w:rPr>
  </w:style>
  <w:style w:type="character" w:customStyle="1" w:styleId="propis">
    <w:name w:val="propis"/>
    <w:uiPriority w:val="99"/>
    <w:rsid w:val="0069695D"/>
    <w:rPr>
      <w:rFonts w:ascii="CenturySchlbkCyr" w:hAnsi="CenturySchlbkCyr" w:cs="CenturySchlbkCyr"/>
      <w:i/>
      <w:iCs/>
      <w:sz w:val="22"/>
      <w:szCs w:val="22"/>
      <w:u w:val="none"/>
    </w:rPr>
  </w:style>
  <w:style w:type="character" w:customStyle="1" w:styleId="Bold">
    <w:name w:val="Bold"/>
    <w:uiPriority w:val="99"/>
    <w:rsid w:val="0069695D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90DF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0DF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2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CWwF6J8r3HACBNuSfigyPkQLXiO/fKQG8ep4hj0Sq0Y=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X77mGq9rAU2CRNln9Kf5aJxcCxQq3+mGPg/MtrQ7FmY=</DigestValue>
    </Reference>
  </SignedInfo>
  <SignatureValue>k/E1t96urF8brPNWhbhDm2D8Upuv3hwMOwpQguRyeefOthWB4gfyQtLhoBxbrJqN
mpzHHraYOCtsX8R4GIwqBg==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ojDpZqujtNegB2c49lwFxseRX6s=</DigestValue>
      </Reference>
      <Reference URI="/word/fontTable.xml?ContentType=application/vnd.openxmlformats-officedocument.wordprocessingml.fontTable+xml">
        <DigestMethod Algorithm="http://www.w3.org/2000/09/xmldsig#sha1"/>
        <DigestValue>45KfnjJHjouERFxrLtFmSXomWJM=</DigestValue>
      </Reference>
      <Reference URI="/word/numbering.xml?ContentType=application/vnd.openxmlformats-officedocument.wordprocessingml.numbering+xml">
        <DigestMethod Algorithm="http://www.w3.org/2000/09/xmldsig#sha1"/>
        <DigestValue>Dwp++fTG1yyaDGVm0ZX+miBRTL4=</DigestValue>
      </Reference>
      <Reference URI="/word/settings.xml?ContentType=application/vnd.openxmlformats-officedocument.wordprocessingml.settings+xml">
        <DigestMethod Algorithm="http://www.w3.org/2000/09/xmldsig#sha1"/>
        <DigestValue>LK7auEiZVOjEg//e1KRlpHT5daM=</DigestValue>
      </Reference>
      <Reference URI="/word/styles.xml?ContentType=application/vnd.openxmlformats-officedocument.wordprocessingml.styles+xml">
        <DigestMethod Algorithm="http://www.w3.org/2000/09/xmldsig#sha1"/>
        <DigestValue>t7HcmViMLPfWlppmvmCXzbu+kfI=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zBd1+UtURm0GZBRiqm8nzudPcAg=</DigestValue>
      </Reference>
    </Manifest>
    <SignatureProperties>
      <SignatureProperty Id="idSignatureTime" Target="#idPackageSignature">
        <mdssi:SignatureTime>
          <mdssi:Format>YYYY-MM-DDThh:mm:ssTZD</mdssi:Format>
          <mdssi:Value>2022-09-06T08:50:05Z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2022-09-06T08:50:05Z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17</cp:revision>
  <cp:lastPrinted>2022-08-19T09:15:00Z</cp:lastPrinted>
  <dcterms:created xsi:type="dcterms:W3CDTF">2020-09-28T14:03:00Z</dcterms:created>
  <dcterms:modified xsi:type="dcterms:W3CDTF">2022-08-19T09:17:00Z</dcterms:modified>
</cp:coreProperties>
</file>