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570" w:rsidRDefault="006D6570" w:rsidP="008C116E"/>
    <w:p w:rsidR="00CD6651" w:rsidRPr="002E24A1" w:rsidRDefault="00CD6651" w:rsidP="002E24A1">
      <w:pPr>
        <w:pStyle w:val="a3"/>
        <w:ind w:firstLine="709"/>
        <w:rPr>
          <w:b w:val="0"/>
          <w:sz w:val="24"/>
        </w:rPr>
      </w:pPr>
      <w:r w:rsidRPr="002E24A1">
        <w:rPr>
          <w:rFonts w:eastAsia="SimSun"/>
          <w:b w:val="0"/>
          <w:sz w:val="28"/>
          <w:szCs w:val="28"/>
          <w:lang w:eastAsia="zh-CN"/>
        </w:rPr>
        <w:t>ст. Багаевская</w:t>
      </w:r>
    </w:p>
    <w:p w:rsidR="00CD6651" w:rsidRDefault="00CD6651" w:rsidP="00CD6651">
      <w:pPr>
        <w:jc w:val="center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Муниципальное бюджетное общеобразовательное учреждение </w:t>
      </w:r>
    </w:p>
    <w:p w:rsidR="00CD6651" w:rsidRDefault="00CD6651" w:rsidP="00CD6651">
      <w:pPr>
        <w:jc w:val="center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Багаевская средняя общеобразовательная школа № 2</w:t>
      </w:r>
    </w:p>
    <w:p w:rsidR="00CD6651" w:rsidRDefault="00CD6651" w:rsidP="00CD6651">
      <w:pPr>
        <w:jc w:val="center"/>
        <w:rPr>
          <w:rFonts w:eastAsia="SimSun"/>
          <w:lang w:eastAsia="zh-CN"/>
        </w:rPr>
      </w:pPr>
    </w:p>
    <w:p w:rsidR="00CD6651" w:rsidRDefault="00CD6651" w:rsidP="00CD6651">
      <w:pPr>
        <w:jc w:val="center"/>
        <w:rPr>
          <w:rFonts w:eastAsia="SimSun"/>
          <w:lang w:eastAsia="zh-CN"/>
        </w:rPr>
      </w:pPr>
    </w:p>
    <w:p w:rsidR="00CD6651" w:rsidRDefault="00CD6651" w:rsidP="00CD6651">
      <w:pPr>
        <w:jc w:val="center"/>
        <w:rPr>
          <w:rFonts w:eastAsia="SimSun"/>
          <w:lang w:eastAsia="zh-CN"/>
        </w:rPr>
      </w:pPr>
    </w:p>
    <w:p w:rsidR="00CD6651" w:rsidRDefault="00CD6651" w:rsidP="00CD6651">
      <w:pPr>
        <w:ind w:left="4956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«Утверждаю»</w:t>
      </w:r>
    </w:p>
    <w:p w:rsidR="00CD6651" w:rsidRDefault="00CD6651" w:rsidP="00CD6651">
      <w:pPr>
        <w:ind w:left="4956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Директор МБОУ БСОШ № 2</w:t>
      </w:r>
    </w:p>
    <w:p w:rsidR="00CD6651" w:rsidRPr="007F4E43" w:rsidRDefault="007F4E43" w:rsidP="00CD6651">
      <w:pPr>
        <w:ind w:left="4956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Приказ от </w:t>
      </w:r>
      <w:r w:rsidRPr="00FD2853">
        <w:rPr>
          <w:rFonts w:eastAsia="SimSun"/>
          <w:sz w:val="28"/>
          <w:szCs w:val="28"/>
          <w:lang w:eastAsia="zh-CN"/>
        </w:rPr>
        <w:t>30</w:t>
      </w:r>
      <w:r>
        <w:rPr>
          <w:rFonts w:eastAsia="SimSun"/>
          <w:sz w:val="28"/>
          <w:szCs w:val="28"/>
          <w:lang w:eastAsia="zh-CN"/>
        </w:rPr>
        <w:t>.08.202</w:t>
      </w:r>
      <w:r w:rsidR="009A6576">
        <w:rPr>
          <w:rFonts w:eastAsia="SimSun"/>
          <w:sz w:val="28"/>
          <w:szCs w:val="28"/>
          <w:lang w:eastAsia="zh-CN"/>
        </w:rPr>
        <w:t>2</w:t>
      </w:r>
      <w:r>
        <w:rPr>
          <w:rFonts w:eastAsia="SimSun"/>
          <w:sz w:val="28"/>
          <w:szCs w:val="28"/>
          <w:lang w:eastAsia="zh-CN"/>
        </w:rPr>
        <w:t xml:space="preserve">   №1</w:t>
      </w:r>
      <w:r w:rsidR="0003543D" w:rsidRPr="0003543D">
        <w:rPr>
          <w:rFonts w:eastAsia="SimSun"/>
          <w:sz w:val="28"/>
          <w:szCs w:val="28"/>
          <w:lang w:eastAsia="zh-CN"/>
        </w:rPr>
        <w:t>5</w:t>
      </w:r>
      <w:r w:rsidRPr="007F4E43">
        <w:rPr>
          <w:rFonts w:eastAsia="SimSun"/>
          <w:sz w:val="28"/>
          <w:szCs w:val="28"/>
          <w:lang w:eastAsia="zh-CN"/>
        </w:rPr>
        <w:t>2</w:t>
      </w:r>
      <w:r>
        <w:rPr>
          <w:rFonts w:eastAsia="SimSun"/>
          <w:sz w:val="28"/>
          <w:szCs w:val="28"/>
          <w:lang w:eastAsia="zh-CN"/>
        </w:rPr>
        <w:t>/</w:t>
      </w:r>
      <w:r w:rsidRPr="007F4E43">
        <w:rPr>
          <w:rFonts w:eastAsia="SimSun"/>
          <w:sz w:val="28"/>
          <w:szCs w:val="28"/>
          <w:lang w:eastAsia="zh-CN"/>
        </w:rPr>
        <w:t>1</w:t>
      </w:r>
    </w:p>
    <w:p w:rsidR="00CD6651" w:rsidRDefault="00CD6651" w:rsidP="00CD6651">
      <w:pPr>
        <w:ind w:left="4956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_____________/</w:t>
      </w:r>
      <w:proofErr w:type="spellStart"/>
      <w:r>
        <w:rPr>
          <w:rFonts w:eastAsia="SimSun"/>
          <w:sz w:val="28"/>
          <w:szCs w:val="28"/>
          <w:lang w:eastAsia="zh-CN"/>
        </w:rPr>
        <w:t>Леванчук</w:t>
      </w:r>
      <w:proofErr w:type="spellEnd"/>
      <w:r>
        <w:rPr>
          <w:rFonts w:eastAsia="SimSun"/>
          <w:sz w:val="28"/>
          <w:szCs w:val="28"/>
          <w:lang w:eastAsia="zh-CN"/>
        </w:rPr>
        <w:t xml:space="preserve"> Н.А./</w:t>
      </w:r>
    </w:p>
    <w:p w:rsidR="00CD6651" w:rsidRDefault="00CD6651" w:rsidP="00CD6651">
      <w:pPr>
        <w:ind w:left="5664"/>
        <w:jc w:val="both"/>
        <w:rPr>
          <w:rFonts w:eastAsia="SimSun"/>
          <w:color w:val="FF0000"/>
          <w:sz w:val="28"/>
          <w:szCs w:val="28"/>
          <w:lang w:eastAsia="zh-CN"/>
        </w:rPr>
      </w:pPr>
    </w:p>
    <w:p w:rsidR="00CD6651" w:rsidRDefault="00CD6651" w:rsidP="00CD6651">
      <w:pPr>
        <w:ind w:left="5664"/>
        <w:jc w:val="both"/>
        <w:rPr>
          <w:rFonts w:eastAsia="SimSun"/>
          <w:lang w:eastAsia="zh-CN"/>
        </w:rPr>
      </w:pPr>
    </w:p>
    <w:p w:rsidR="00CD6651" w:rsidRDefault="00CD6651" w:rsidP="00CD6651">
      <w:pPr>
        <w:jc w:val="both"/>
        <w:rPr>
          <w:rFonts w:eastAsia="SimSun"/>
          <w:lang w:eastAsia="zh-CN"/>
        </w:rPr>
      </w:pPr>
    </w:p>
    <w:p w:rsidR="00CD6651" w:rsidRDefault="00CD6651" w:rsidP="00CD6651">
      <w:pPr>
        <w:jc w:val="center"/>
        <w:rPr>
          <w:rFonts w:eastAsia="SimSun"/>
          <w:b/>
          <w:sz w:val="56"/>
          <w:szCs w:val="56"/>
          <w:lang w:eastAsia="zh-CN"/>
        </w:rPr>
      </w:pPr>
    </w:p>
    <w:p w:rsidR="00CD6651" w:rsidRDefault="00CD6651" w:rsidP="00CD6651">
      <w:pPr>
        <w:jc w:val="center"/>
        <w:rPr>
          <w:rFonts w:eastAsia="SimSun"/>
          <w:b/>
          <w:sz w:val="56"/>
          <w:szCs w:val="56"/>
          <w:lang w:eastAsia="zh-CN"/>
        </w:rPr>
      </w:pPr>
      <w:r>
        <w:rPr>
          <w:rFonts w:eastAsia="SimSun"/>
          <w:b/>
          <w:sz w:val="56"/>
          <w:szCs w:val="56"/>
          <w:lang w:eastAsia="zh-CN"/>
        </w:rPr>
        <w:t>РАБОЧАЯ ПРОГРАММА</w:t>
      </w:r>
    </w:p>
    <w:p w:rsidR="00CD6651" w:rsidRDefault="00CD6651" w:rsidP="00CD6651">
      <w:pPr>
        <w:rPr>
          <w:rFonts w:eastAsia="SimSun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по химии</w:t>
      </w: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E856C7" w:rsidP="00CD6651">
      <w:p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у</w:t>
      </w:r>
      <w:r w:rsidR="00CD6651">
        <w:rPr>
          <w:rFonts w:eastAsia="SimSun"/>
          <w:sz w:val="28"/>
          <w:szCs w:val="28"/>
          <w:lang w:eastAsia="zh-CN"/>
        </w:rPr>
        <w:t>ровень общего образования:</w:t>
      </w:r>
    </w:p>
    <w:p w:rsidR="00CD6651" w:rsidRDefault="00E856C7" w:rsidP="00CD6651">
      <w:p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п</w:t>
      </w:r>
      <w:r w:rsidR="004A7CDB">
        <w:rPr>
          <w:rFonts w:eastAsia="SimSun"/>
          <w:sz w:val="28"/>
          <w:szCs w:val="28"/>
          <w:lang w:eastAsia="zh-CN"/>
        </w:rPr>
        <w:t xml:space="preserve">олное среднее, </w:t>
      </w:r>
      <w:r w:rsidR="007F4E43" w:rsidRPr="00FD2853">
        <w:rPr>
          <w:rFonts w:eastAsia="SimSun"/>
          <w:sz w:val="28"/>
          <w:szCs w:val="28"/>
          <w:lang w:eastAsia="zh-CN"/>
        </w:rPr>
        <w:t>11</w:t>
      </w:r>
      <w:r w:rsidR="00CD6651">
        <w:rPr>
          <w:rFonts w:eastAsia="SimSun"/>
          <w:sz w:val="28"/>
          <w:szCs w:val="28"/>
          <w:lang w:eastAsia="zh-CN"/>
        </w:rPr>
        <w:t xml:space="preserve"> класс</w:t>
      </w: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Pr="009A6576" w:rsidRDefault="00CD6651" w:rsidP="00CD6651">
      <w:p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Количество часов: </w:t>
      </w:r>
      <w:r w:rsidR="00860EC2">
        <w:rPr>
          <w:rFonts w:eastAsia="SimSun"/>
          <w:sz w:val="28"/>
          <w:szCs w:val="28"/>
          <w:lang w:eastAsia="zh-CN"/>
        </w:rPr>
        <w:t>98</w:t>
      </w: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Учитель: Качалин В.А.</w:t>
      </w: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2E24A1" w:rsidRDefault="002E24A1" w:rsidP="00CD6651">
      <w:pPr>
        <w:rPr>
          <w:rFonts w:eastAsia="SimSun"/>
          <w:sz w:val="28"/>
          <w:szCs w:val="28"/>
          <w:lang w:eastAsia="zh-CN"/>
        </w:rPr>
      </w:pPr>
    </w:p>
    <w:p w:rsidR="002E24A1" w:rsidRDefault="002E24A1" w:rsidP="00CD6651">
      <w:pPr>
        <w:rPr>
          <w:rFonts w:eastAsia="SimSun"/>
          <w:sz w:val="28"/>
          <w:szCs w:val="28"/>
          <w:lang w:eastAsia="zh-CN"/>
        </w:rPr>
      </w:pPr>
    </w:p>
    <w:p w:rsidR="002E24A1" w:rsidRDefault="002E24A1" w:rsidP="00CD6651">
      <w:pPr>
        <w:rPr>
          <w:rFonts w:eastAsia="SimSun"/>
          <w:sz w:val="28"/>
          <w:szCs w:val="28"/>
          <w:lang w:eastAsia="zh-CN"/>
        </w:rPr>
      </w:pPr>
    </w:p>
    <w:p w:rsidR="002E24A1" w:rsidRDefault="002E24A1" w:rsidP="00CD6651">
      <w:pPr>
        <w:rPr>
          <w:rFonts w:eastAsia="SimSun"/>
          <w:sz w:val="28"/>
          <w:szCs w:val="28"/>
          <w:lang w:eastAsia="zh-CN"/>
        </w:rPr>
      </w:pPr>
    </w:p>
    <w:p w:rsidR="002E24A1" w:rsidRDefault="002E24A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b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Программа разработана на основе программы курса химии для учащихся 8 – 9 классов общеобразовательных учреждений </w:t>
      </w:r>
      <w:r w:rsidR="007F4E43">
        <w:rPr>
          <w:rFonts w:eastAsia="SimSun"/>
          <w:sz w:val="28"/>
          <w:szCs w:val="28"/>
          <w:lang w:eastAsia="zh-CN"/>
        </w:rPr>
        <w:t>–</w:t>
      </w:r>
      <w:r>
        <w:rPr>
          <w:rFonts w:eastAsia="SimSun"/>
          <w:sz w:val="28"/>
          <w:szCs w:val="28"/>
          <w:lang w:eastAsia="zh-CN"/>
        </w:rPr>
        <w:t xml:space="preserve"> составитель</w:t>
      </w:r>
      <w:r w:rsidR="007F4E43" w:rsidRPr="007F4E43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eastAsia="zh-CN"/>
        </w:rPr>
        <w:t xml:space="preserve">Н.Н. </w:t>
      </w:r>
      <w:proofErr w:type="spellStart"/>
      <w:r>
        <w:rPr>
          <w:rFonts w:eastAsia="SimSun"/>
          <w:sz w:val="28"/>
          <w:szCs w:val="28"/>
          <w:lang w:eastAsia="zh-CN"/>
        </w:rPr>
        <w:t>Гара</w:t>
      </w:r>
      <w:proofErr w:type="spellEnd"/>
      <w:r>
        <w:rPr>
          <w:rFonts w:eastAsia="SimSun"/>
          <w:sz w:val="28"/>
          <w:szCs w:val="28"/>
          <w:lang w:eastAsia="zh-CN"/>
        </w:rPr>
        <w:t xml:space="preserve"> и авторской программы курса химии Рудзитис Г.Е,</w:t>
      </w:r>
      <w:proofErr w:type="gramStart"/>
      <w:r w:rsidR="007F4E43">
        <w:rPr>
          <w:rFonts w:eastAsia="SimSun"/>
          <w:sz w:val="28"/>
          <w:szCs w:val="28"/>
          <w:lang w:eastAsia="zh-CN"/>
        </w:rPr>
        <w:t xml:space="preserve"> .</w:t>
      </w:r>
      <w:proofErr w:type="gramEnd"/>
      <w:r w:rsidR="007F4E43">
        <w:rPr>
          <w:rFonts w:eastAsia="SimSun"/>
          <w:sz w:val="28"/>
          <w:szCs w:val="28"/>
          <w:lang w:eastAsia="zh-CN"/>
        </w:rPr>
        <w:t>Фельдман Ф.Г., М., Дрофа, 201</w:t>
      </w:r>
      <w:r w:rsidR="007F4E43" w:rsidRPr="007F4E43">
        <w:rPr>
          <w:rFonts w:eastAsia="SimSun"/>
          <w:sz w:val="28"/>
          <w:szCs w:val="28"/>
          <w:lang w:eastAsia="zh-CN"/>
        </w:rPr>
        <w:t>9</w:t>
      </w:r>
      <w:r>
        <w:rPr>
          <w:rFonts w:eastAsia="SimSun"/>
          <w:sz w:val="28"/>
          <w:szCs w:val="28"/>
          <w:lang w:eastAsia="zh-CN"/>
        </w:rPr>
        <w:t xml:space="preserve">  г.</w:t>
      </w:r>
    </w:p>
    <w:p w:rsidR="002E24A1" w:rsidRDefault="002E24A1" w:rsidP="00CD6651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                                                                     </w:t>
      </w:r>
    </w:p>
    <w:p w:rsidR="00CD6651" w:rsidRDefault="007F4E43" w:rsidP="002E24A1">
      <w:pPr>
        <w:jc w:val="center"/>
        <w:rPr>
          <w:rFonts w:eastAsia="SimSun"/>
          <w:lang w:eastAsia="zh-CN"/>
        </w:rPr>
      </w:pPr>
      <w:r>
        <w:rPr>
          <w:rFonts w:eastAsia="SimSun"/>
          <w:lang w:eastAsia="zh-CN"/>
        </w:rPr>
        <w:t>202</w:t>
      </w:r>
      <w:r w:rsidR="0003543D" w:rsidRPr="009A6576">
        <w:rPr>
          <w:rFonts w:eastAsia="SimSun"/>
          <w:lang w:eastAsia="zh-CN"/>
        </w:rPr>
        <w:t>2</w:t>
      </w:r>
      <w:r w:rsidR="00CD6651">
        <w:rPr>
          <w:rFonts w:eastAsia="SimSun"/>
          <w:lang w:eastAsia="zh-CN"/>
        </w:rPr>
        <w:t xml:space="preserve"> г</w:t>
      </w:r>
    </w:p>
    <w:p w:rsidR="00CD6651" w:rsidRDefault="00CD6651" w:rsidP="00CD6651">
      <w:pPr>
        <w:overflowPunct w:val="0"/>
        <w:autoSpaceDE w:val="0"/>
        <w:autoSpaceDN w:val="0"/>
        <w:adjustRightInd w:val="0"/>
        <w:spacing w:line="226" w:lineRule="exact"/>
        <w:jc w:val="both"/>
        <w:textAlignment w:val="baseline"/>
        <w:rPr>
          <w:rFonts w:eastAsia="SimSun"/>
          <w:lang w:eastAsia="zh-CN"/>
        </w:rPr>
      </w:pPr>
    </w:p>
    <w:p w:rsidR="00CD6651" w:rsidRDefault="00CD6651" w:rsidP="00CD6651">
      <w:pPr>
        <w:overflowPunct w:val="0"/>
        <w:autoSpaceDE w:val="0"/>
        <w:autoSpaceDN w:val="0"/>
        <w:adjustRightInd w:val="0"/>
        <w:spacing w:line="226" w:lineRule="exact"/>
        <w:jc w:val="center"/>
        <w:textAlignment w:val="baseline"/>
        <w:rPr>
          <w:rFonts w:ascii="SchoolBookCSanPin" w:eastAsia="Calibri" w:hAnsi="SchoolBookCSanPin"/>
          <w:b/>
          <w:sz w:val="28"/>
          <w:szCs w:val="28"/>
        </w:rPr>
      </w:pPr>
      <w:r>
        <w:rPr>
          <w:rFonts w:ascii="SchoolBookCSanPin" w:eastAsia="Calibri" w:hAnsi="SchoolBookCSanPin"/>
          <w:b/>
          <w:sz w:val="28"/>
          <w:szCs w:val="28"/>
        </w:rPr>
        <w:lastRenderedPageBreak/>
        <w:t>ПОЯСНИТЕЛЬНАЯ ЗАПИСКА</w:t>
      </w:r>
    </w:p>
    <w:p w:rsidR="007F4E43" w:rsidRPr="009F543C" w:rsidRDefault="007F4E43" w:rsidP="007F4E43">
      <w:pPr>
        <w:spacing w:line="276" w:lineRule="auto"/>
        <w:jc w:val="both"/>
      </w:pPr>
      <w:r w:rsidRPr="009F543C">
        <w:t>Настоящая рабочая программа составлена на основании следующих нормативно-правовых документов:</w:t>
      </w:r>
    </w:p>
    <w:p w:rsidR="007F4E43" w:rsidRPr="009F543C" w:rsidRDefault="007F4E43" w:rsidP="007F4E43">
      <w:pPr>
        <w:pStyle w:val="a5"/>
        <w:numPr>
          <w:ilvl w:val="0"/>
          <w:numId w:val="30"/>
        </w:numPr>
        <w:spacing w:after="200"/>
        <w:jc w:val="both"/>
      </w:pPr>
      <w:r w:rsidRPr="009F543C">
        <w:t>Федеральны</w:t>
      </w:r>
      <w:r>
        <w:t xml:space="preserve">й закон «Об образовании в РФ», </w:t>
      </w:r>
      <w:r w:rsidRPr="009F543C">
        <w:t>№ 273-ФЗ от 29.12.2012 .</w:t>
      </w:r>
    </w:p>
    <w:p w:rsidR="007F4E43" w:rsidRDefault="007F4E43" w:rsidP="007F4E43">
      <w:pPr>
        <w:pStyle w:val="a5"/>
        <w:numPr>
          <w:ilvl w:val="0"/>
          <w:numId w:val="30"/>
        </w:numPr>
        <w:spacing w:after="200"/>
        <w:jc w:val="both"/>
      </w:pPr>
      <w:r w:rsidRPr="009F543C">
        <w:t>Приказ Министерства образования и на</w:t>
      </w:r>
      <w:r>
        <w:t>уки Российской Федерации от 17.05.2012 г. № 413</w:t>
      </w:r>
      <w:r w:rsidRPr="009F543C">
        <w:t xml:space="preserve"> «Об утверждении Федерального государственного обра</w:t>
      </w:r>
      <w:r>
        <w:t xml:space="preserve">зовательного стандарта среднего </w:t>
      </w:r>
      <w:r w:rsidRPr="009F543C">
        <w:t xml:space="preserve"> общего образования».</w:t>
      </w:r>
    </w:p>
    <w:p w:rsidR="007F4E43" w:rsidRPr="00B52FFE" w:rsidRDefault="007F4E43" w:rsidP="007F4E43">
      <w:pPr>
        <w:pStyle w:val="a5"/>
        <w:numPr>
          <w:ilvl w:val="0"/>
          <w:numId w:val="30"/>
        </w:numPr>
        <w:spacing w:after="200"/>
        <w:jc w:val="both"/>
      </w:pPr>
      <w:r w:rsidRPr="00B52FFE">
        <w:t>Постановление Главного государственного санитарного врача РФ от 28.09.2020 г. №  28 «</w:t>
      </w:r>
      <w:r w:rsidRPr="00B52FFE">
        <w:rPr>
          <w:bCs/>
        </w:rPr>
        <w:t>Об утверждении санитарных правил СП 2.4.3648-20 «</w:t>
      </w:r>
      <w:proofErr w:type="spellStart"/>
      <w:r w:rsidRPr="00B52FFE">
        <w:rPr>
          <w:bCs/>
        </w:rPr>
        <w:t>Санитарно-эпидемио-логические</w:t>
      </w:r>
      <w:proofErr w:type="spellEnd"/>
      <w:r w:rsidRPr="00B52FFE">
        <w:rPr>
          <w:bCs/>
        </w:rPr>
        <w:t xml:space="preserve"> требования к организациям воспитания и обучения, отдыха и оздоровления детей и молодежи»</w:t>
      </w:r>
      <w:r w:rsidRPr="00B52FFE">
        <w:t>;</w:t>
      </w:r>
    </w:p>
    <w:p w:rsidR="007F4E43" w:rsidRPr="00B52FFE" w:rsidRDefault="007F4E43" w:rsidP="007F4E43">
      <w:pPr>
        <w:pStyle w:val="a5"/>
        <w:numPr>
          <w:ilvl w:val="0"/>
          <w:numId w:val="30"/>
        </w:numPr>
        <w:spacing w:after="200"/>
        <w:jc w:val="both"/>
      </w:pPr>
      <w:r w:rsidRPr="00B52FFE">
        <w:t>Приказ Министерства просвещения  Росс</w:t>
      </w:r>
      <w:r>
        <w:t>и</w:t>
      </w:r>
      <w:r w:rsidRPr="00B52FFE">
        <w:t>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7F4E43" w:rsidRPr="00114A9D" w:rsidRDefault="007F4E43" w:rsidP="007F4E43">
      <w:pPr>
        <w:pStyle w:val="a5"/>
        <w:numPr>
          <w:ilvl w:val="0"/>
          <w:numId w:val="30"/>
        </w:numPr>
        <w:spacing w:after="200"/>
        <w:jc w:val="both"/>
      </w:pPr>
      <w:r w:rsidRPr="00114A9D">
        <w:t xml:space="preserve"> Устав МБОУ БСОШ № 2.</w:t>
      </w:r>
    </w:p>
    <w:p w:rsidR="007F4E43" w:rsidRPr="009F543C" w:rsidRDefault="007F4E43" w:rsidP="007F4E43">
      <w:pPr>
        <w:pStyle w:val="a5"/>
        <w:numPr>
          <w:ilvl w:val="0"/>
          <w:numId w:val="30"/>
        </w:numPr>
        <w:spacing w:after="200"/>
        <w:jc w:val="both"/>
      </w:pPr>
      <w:r w:rsidRPr="009F543C">
        <w:t>Основная образовательная программа МБОУ БСОШ № 2.</w:t>
      </w:r>
    </w:p>
    <w:p w:rsidR="007F4E43" w:rsidRPr="009F543C" w:rsidRDefault="007F4E43" w:rsidP="007F4E43">
      <w:pPr>
        <w:pStyle w:val="a5"/>
        <w:numPr>
          <w:ilvl w:val="0"/>
          <w:numId w:val="30"/>
        </w:numPr>
        <w:spacing w:after="200"/>
        <w:jc w:val="both"/>
      </w:pPr>
      <w:r w:rsidRPr="009F543C">
        <w:t>Уч</w:t>
      </w:r>
      <w:r>
        <w:t>ебный план МБОУ БСОШ № 2 н</w:t>
      </w:r>
      <w:r w:rsidR="0003543D">
        <w:t>а 202</w:t>
      </w:r>
      <w:r w:rsidR="0003543D" w:rsidRPr="0003543D">
        <w:t>2</w:t>
      </w:r>
      <w:r w:rsidR="0003543D">
        <w:t>-202</w:t>
      </w:r>
      <w:r w:rsidR="0003543D" w:rsidRPr="0003543D">
        <w:t>3</w:t>
      </w:r>
      <w:r w:rsidRPr="009F543C">
        <w:t xml:space="preserve"> учебный год.</w:t>
      </w:r>
    </w:p>
    <w:p w:rsidR="007F4E43" w:rsidRPr="009F543C" w:rsidRDefault="007F4E43" w:rsidP="007F4E43">
      <w:pPr>
        <w:pStyle w:val="a5"/>
        <w:numPr>
          <w:ilvl w:val="0"/>
          <w:numId w:val="30"/>
        </w:numPr>
        <w:spacing w:after="200"/>
        <w:jc w:val="both"/>
      </w:pPr>
      <w:r w:rsidRPr="009F543C">
        <w:t>Положение МБОУ БСОШ № 2  «О рабочей программе учебных курсов, предметов, дисциплин (модулей)».</w:t>
      </w:r>
    </w:p>
    <w:p w:rsidR="0059474C" w:rsidRPr="00985927" w:rsidRDefault="002E24A1" w:rsidP="007F4E43">
      <w:pPr>
        <w:pStyle w:val="a3"/>
        <w:jc w:val="both"/>
        <w:rPr>
          <w:b w:val="0"/>
          <w:sz w:val="24"/>
        </w:rPr>
      </w:pPr>
      <w:r w:rsidRPr="00985927">
        <w:rPr>
          <w:b w:val="0"/>
          <w:sz w:val="24"/>
        </w:rPr>
        <w:t xml:space="preserve">Изучение химии в старшей школе на базовом уровне направлено на достижение следующих </w:t>
      </w:r>
      <w:r w:rsidRPr="00985927">
        <w:rPr>
          <w:sz w:val="24"/>
        </w:rPr>
        <w:t>целей</w:t>
      </w:r>
      <w:r>
        <w:rPr>
          <w:sz w:val="24"/>
        </w:rPr>
        <w:t>:</w:t>
      </w:r>
    </w:p>
    <w:p w:rsidR="0059474C" w:rsidRPr="00985927" w:rsidRDefault="0059474C" w:rsidP="0059474C">
      <w:pPr>
        <w:pStyle w:val="a3"/>
        <w:numPr>
          <w:ilvl w:val="0"/>
          <w:numId w:val="1"/>
        </w:numPr>
        <w:jc w:val="both"/>
        <w:rPr>
          <w:b w:val="0"/>
          <w:sz w:val="24"/>
        </w:rPr>
      </w:pPr>
      <w:r w:rsidRPr="00985927">
        <w:rPr>
          <w:sz w:val="24"/>
        </w:rPr>
        <w:t>овладение умениями</w:t>
      </w:r>
      <w:r w:rsidRPr="00985927">
        <w:rPr>
          <w:b w:val="0"/>
          <w:sz w:val="24"/>
        </w:rPr>
        <w:t xml:space="preserve"> применять полученные знания для объяснения разнообразных химических явлений и свойств веществ, оценки роли химии в развитии современных технологий и получении новых материалов;</w:t>
      </w:r>
    </w:p>
    <w:p w:rsidR="0059474C" w:rsidRPr="00985927" w:rsidRDefault="0059474C" w:rsidP="0059474C">
      <w:pPr>
        <w:pStyle w:val="a3"/>
        <w:numPr>
          <w:ilvl w:val="0"/>
          <w:numId w:val="1"/>
        </w:numPr>
        <w:jc w:val="both"/>
        <w:rPr>
          <w:b w:val="0"/>
          <w:sz w:val="24"/>
        </w:rPr>
      </w:pPr>
      <w:r w:rsidRPr="00985927">
        <w:rPr>
          <w:sz w:val="24"/>
        </w:rPr>
        <w:t xml:space="preserve">развитие </w:t>
      </w:r>
      <w:r w:rsidRPr="00985927">
        <w:rPr>
          <w:b w:val="0"/>
          <w:sz w:val="24"/>
        </w:rPr>
        <w:t>познавательных интересов и интеллектуальных способностей в процессе самостоятельного приобретения химических знаний с использованием различных источников информации, в том числе компьютерных;</w:t>
      </w:r>
    </w:p>
    <w:p w:rsidR="0059474C" w:rsidRPr="00985927" w:rsidRDefault="0059474C" w:rsidP="0059474C">
      <w:pPr>
        <w:pStyle w:val="a3"/>
        <w:numPr>
          <w:ilvl w:val="0"/>
          <w:numId w:val="1"/>
        </w:numPr>
        <w:jc w:val="both"/>
        <w:rPr>
          <w:b w:val="0"/>
          <w:sz w:val="24"/>
        </w:rPr>
      </w:pPr>
      <w:r w:rsidRPr="00985927">
        <w:rPr>
          <w:sz w:val="24"/>
        </w:rPr>
        <w:t xml:space="preserve">воспитание </w:t>
      </w:r>
      <w:r w:rsidRPr="00985927">
        <w:rPr>
          <w:b w:val="0"/>
          <w:sz w:val="24"/>
        </w:rPr>
        <w:t>убежденности в позитивной роли химии в жизни современного общества, необходимости химически грамотного отношения к своему здоровью и к окружающей среде;</w:t>
      </w:r>
    </w:p>
    <w:p w:rsidR="0059474C" w:rsidRPr="00985927" w:rsidRDefault="0059474C" w:rsidP="0059474C">
      <w:pPr>
        <w:pStyle w:val="a3"/>
        <w:numPr>
          <w:ilvl w:val="0"/>
          <w:numId w:val="1"/>
        </w:numPr>
        <w:jc w:val="both"/>
        <w:rPr>
          <w:b w:val="0"/>
          <w:sz w:val="24"/>
        </w:rPr>
      </w:pPr>
      <w:r w:rsidRPr="00985927">
        <w:rPr>
          <w:sz w:val="24"/>
        </w:rPr>
        <w:t xml:space="preserve">применение полученных знаний и умений </w:t>
      </w:r>
      <w:r w:rsidRPr="00985927">
        <w:rPr>
          <w:b w:val="0"/>
          <w:sz w:val="24"/>
        </w:rPr>
        <w:t>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</w:t>
      </w:r>
    </w:p>
    <w:p w:rsidR="00926476" w:rsidRPr="00985927" w:rsidRDefault="00BF471D" w:rsidP="008E5993">
      <w:pPr>
        <w:pStyle w:val="a3"/>
        <w:ind w:firstLine="709"/>
        <w:jc w:val="both"/>
        <w:rPr>
          <w:b w:val="0"/>
          <w:sz w:val="24"/>
        </w:rPr>
      </w:pPr>
      <w:r w:rsidRPr="00985927">
        <w:rPr>
          <w:b w:val="0"/>
          <w:sz w:val="24"/>
        </w:rPr>
        <w:t xml:space="preserve">Данная программа предусматривает формирование у учащихся общеучебных умений и навыков, универсальных способов деятельности и ключевых компетенций. В этом направлении </w:t>
      </w:r>
      <w:r w:rsidR="00926476" w:rsidRPr="00985927">
        <w:rPr>
          <w:sz w:val="24"/>
        </w:rPr>
        <w:t xml:space="preserve">задачами </w:t>
      </w:r>
      <w:r w:rsidRPr="00985927">
        <w:rPr>
          <w:b w:val="0"/>
          <w:sz w:val="24"/>
        </w:rPr>
        <w:t>для учебного предмета «химия» в старшей школе на базовом уровне являются:</w:t>
      </w:r>
      <w:r w:rsidR="008E5993" w:rsidRPr="00985927">
        <w:rPr>
          <w:b w:val="0"/>
          <w:sz w:val="24"/>
        </w:rPr>
        <w:t xml:space="preserve"> умение самостоятельно и мотивированно организовывать свою познавательную деятельность (от постановки цели до получения и оценки результата); определение сущностных характеристик изучаемого объекта; умение развернуто обосновывать суждения, давать определения, приводить доказательства; оценивание и корректировка своего поведения в окружающей среде; выполнение в практической деятельности и в повседневной жизни экологических требований; использование мультимедийных ресурсов и компьютерных технологий для обработки, </w:t>
      </w:r>
    </w:p>
    <w:p w:rsidR="00926476" w:rsidRPr="00985927" w:rsidRDefault="00926476" w:rsidP="008E5993">
      <w:pPr>
        <w:pStyle w:val="a3"/>
        <w:ind w:firstLine="709"/>
        <w:jc w:val="both"/>
        <w:rPr>
          <w:b w:val="0"/>
          <w:sz w:val="24"/>
        </w:rPr>
      </w:pPr>
    </w:p>
    <w:p w:rsidR="00BF471D" w:rsidRPr="00985927" w:rsidRDefault="008E5993" w:rsidP="00926476">
      <w:pPr>
        <w:pStyle w:val="a3"/>
        <w:jc w:val="both"/>
        <w:rPr>
          <w:b w:val="0"/>
          <w:sz w:val="24"/>
        </w:rPr>
      </w:pPr>
      <w:r w:rsidRPr="00985927">
        <w:rPr>
          <w:b w:val="0"/>
          <w:sz w:val="24"/>
        </w:rPr>
        <w:t>передачи, систематизации информации, создание баз данных, презентации результатов познавательной и практической деятельности.</w:t>
      </w:r>
    </w:p>
    <w:p w:rsidR="0059474C" w:rsidRPr="00985927" w:rsidRDefault="0059474C" w:rsidP="0059474C">
      <w:pPr>
        <w:pStyle w:val="a3"/>
        <w:ind w:firstLine="709"/>
        <w:jc w:val="both"/>
        <w:rPr>
          <w:b w:val="0"/>
          <w:sz w:val="24"/>
        </w:rPr>
      </w:pPr>
      <w:r w:rsidRPr="00985927">
        <w:rPr>
          <w:b w:val="0"/>
          <w:sz w:val="24"/>
        </w:rPr>
        <w:lastRenderedPageBreak/>
        <w:t>В основу программы положен принцип развивающего обучения. Программа опирается на материал, изученный в 8–9 классах, поэтому некоторые темы курса рассматриваются повторно, но уже на более высоком теоретическом уровне. Такой подход позволяет углублять и развивать понятие о веществе и химическом процессе, закреплять пройденный материал в активной памяти учащихся, а также сохранять преемственность в процессе обучения.</w:t>
      </w:r>
    </w:p>
    <w:p w:rsidR="008E5993" w:rsidRPr="00985927" w:rsidRDefault="008E5993" w:rsidP="0059474C">
      <w:pPr>
        <w:pStyle w:val="a3"/>
        <w:ind w:firstLine="709"/>
        <w:jc w:val="both"/>
        <w:rPr>
          <w:b w:val="0"/>
          <w:sz w:val="24"/>
        </w:rPr>
      </w:pPr>
      <w:r w:rsidRPr="00985927">
        <w:rPr>
          <w:b w:val="0"/>
          <w:sz w:val="24"/>
        </w:rPr>
        <w:t>Ведущая роль в раскрытии содержания курса химии 11 класса принадлежит электронной теории, периодическому закону и системе химических элементов как наиболее общим научным основам химии.</w:t>
      </w:r>
    </w:p>
    <w:p w:rsidR="008E5993" w:rsidRPr="00985927" w:rsidRDefault="00FF2B09" w:rsidP="0059474C">
      <w:pPr>
        <w:pStyle w:val="a3"/>
        <w:ind w:firstLine="709"/>
        <w:jc w:val="both"/>
        <w:rPr>
          <w:b w:val="0"/>
          <w:sz w:val="24"/>
        </w:rPr>
      </w:pPr>
      <w:r w:rsidRPr="00985927">
        <w:rPr>
          <w:b w:val="0"/>
          <w:sz w:val="24"/>
        </w:rPr>
        <w:t>В данном курсе систематизируются, обобщаются и углубляются знания о ранее изученных теориях и законах химической науки, химических процессах и производствах.</w:t>
      </w:r>
    </w:p>
    <w:p w:rsidR="0059474C" w:rsidRPr="00985927" w:rsidRDefault="0059474C" w:rsidP="0059474C">
      <w:pPr>
        <w:pStyle w:val="a3"/>
        <w:ind w:firstLine="709"/>
        <w:jc w:val="both"/>
        <w:rPr>
          <w:b w:val="0"/>
          <w:sz w:val="24"/>
        </w:rPr>
      </w:pPr>
      <w:r w:rsidRPr="00985927">
        <w:rPr>
          <w:b w:val="0"/>
          <w:sz w:val="24"/>
        </w:rPr>
        <w:t>Программа обеспечивает сознательное усвоение учащимися важнейших химических законов, теорий и понятий; формирует представление о роли химии в развитии разнообразных отраслей производства; знакомит с веществами, окружающими человека. При этом основное внимание уделяется сущности химических реакций и методам их осуществления, а также способам защиты окружающей среды.</w:t>
      </w:r>
    </w:p>
    <w:p w:rsidR="0059474C" w:rsidRPr="00985927" w:rsidRDefault="0059474C" w:rsidP="0059474C">
      <w:pPr>
        <w:ind w:firstLine="709"/>
        <w:jc w:val="both"/>
      </w:pPr>
      <w:r w:rsidRPr="00985927">
        <w:t>Программа составлена с учетом ведущей роли химического эксперимента. Предусматриваются все виды школьного химического эксперимента — демонстрации, лабораторные опыты и практические работы. Рабочая программа по химии реализуется через формирование у учащихся общеучебных умений и навыков, универсальных способов деятельности и ключевых компетенций за счёт использования технологий коллективного обучения, опорных конспектов, дидактических материалов, и применения технологии графического представления информации  при структурировании знаний.</w:t>
      </w:r>
    </w:p>
    <w:p w:rsidR="0059474C" w:rsidRPr="00985927" w:rsidRDefault="0059474C" w:rsidP="0059474C">
      <w:pPr>
        <w:ind w:firstLine="709"/>
        <w:jc w:val="both"/>
      </w:pPr>
      <w:r w:rsidRPr="00985927">
        <w:t>В целом курс позволяет развить представления учащихся о познаваемости мира, единстве живой и неживой природы, сформировать знания о важнейших а</w:t>
      </w:r>
      <w:r w:rsidR="003433CC" w:rsidRPr="00985927">
        <w:t>спектах современной естественно</w:t>
      </w:r>
      <w:r w:rsidRPr="00985927">
        <w:t>научной картины мира, умения, востребованные в повседневной жизни и позволяющие ориентироваться в окружающем мире, воспитать человека, осознающего себя частью природы.</w:t>
      </w:r>
    </w:p>
    <w:p w:rsidR="0059474C" w:rsidRPr="00985927" w:rsidRDefault="0059474C" w:rsidP="0059474C">
      <w:pPr>
        <w:pStyle w:val="a3"/>
        <w:ind w:firstLine="709"/>
        <w:jc w:val="both"/>
        <w:rPr>
          <w:b w:val="0"/>
          <w:sz w:val="24"/>
        </w:rPr>
      </w:pPr>
      <w:r w:rsidRPr="00985927">
        <w:rPr>
          <w:b w:val="0"/>
          <w:sz w:val="24"/>
        </w:rPr>
        <w:t>Реализация данной программы в процессе обучения позволит учащимся усвоить ключевые  химические компетенции и понять роль химии среди других наук о природе, значение ее для человечества.</w:t>
      </w:r>
    </w:p>
    <w:p w:rsidR="006D6570" w:rsidRPr="002E24A1" w:rsidRDefault="006D6570" w:rsidP="002E24A1">
      <w:pPr>
        <w:spacing w:after="200" w:line="276" w:lineRule="auto"/>
        <w:rPr>
          <w:b/>
          <w:i/>
          <w:caps/>
        </w:rPr>
      </w:pPr>
      <w:r w:rsidRPr="002E24A1">
        <w:rPr>
          <w:b/>
          <w:i/>
        </w:rPr>
        <w:t>Общая характеристика учебного предмета, его место в системе наук</w:t>
      </w:r>
    </w:p>
    <w:p w:rsidR="006D6570" w:rsidRDefault="006D6570" w:rsidP="006D6570">
      <w:pPr>
        <w:jc w:val="both"/>
      </w:pPr>
      <w:r>
        <w:t xml:space="preserve">     Ра</w:t>
      </w:r>
      <w:r w:rsidR="007F4E43">
        <w:t xml:space="preserve">бочая программа рассчитана на </w:t>
      </w:r>
      <w:r w:rsidR="0003543D">
        <w:t>10</w:t>
      </w:r>
      <w:r w:rsidR="0003543D" w:rsidRPr="0003543D">
        <w:t>2</w:t>
      </w:r>
      <w:r>
        <w:t xml:space="preserve"> учебных часов в соответствии с</w:t>
      </w:r>
      <w:r w:rsidRPr="001264EF">
        <w:t xml:space="preserve"> </w:t>
      </w:r>
      <w:r>
        <w:t>календарным базисным уче</w:t>
      </w:r>
      <w:r w:rsidR="002E24A1">
        <w:t>бным планом.</w:t>
      </w:r>
    </w:p>
    <w:p w:rsidR="006D6570" w:rsidRDefault="006D6570" w:rsidP="002E24A1">
      <w:pPr>
        <w:pStyle w:val="a5"/>
        <w:numPr>
          <w:ilvl w:val="0"/>
          <w:numId w:val="25"/>
        </w:numPr>
        <w:jc w:val="both"/>
      </w:pPr>
      <w:r w:rsidRPr="000222A5">
        <w:t>Для итогового повторения и успешной подготовки к экзамену по</w:t>
      </w:r>
      <w:r>
        <w:t xml:space="preserve"> химии, </w:t>
      </w:r>
      <w:r w:rsidRPr="000222A5">
        <w:t>организуется повторение всех тем, изученных на старшей ступени.</w:t>
      </w:r>
    </w:p>
    <w:p w:rsidR="006D6570" w:rsidRDefault="006D6570" w:rsidP="002E24A1">
      <w:pPr>
        <w:pStyle w:val="a5"/>
        <w:numPr>
          <w:ilvl w:val="0"/>
          <w:numId w:val="25"/>
        </w:numPr>
        <w:jc w:val="both"/>
      </w:pPr>
      <w:r w:rsidRPr="000222A5">
        <w:t xml:space="preserve">Применение лекционно-семинарского метода </w:t>
      </w:r>
      <w:r>
        <w:t xml:space="preserve">и модульного </w:t>
      </w:r>
      <w:r w:rsidRPr="000222A5">
        <w:t>обучения позволяют учителю изложить учебный материал и высвободить тем самым время для более эффективного повторения вопросов теории и решения задач на последующих уроках в пределах отведенного учебного времени. Такая форма организации занятий позволяет усилить практическую и прикладную направленность преподавания, активнее приобщать учащихся к работе</w:t>
      </w:r>
      <w:r>
        <w:t xml:space="preserve"> с учебником и другими учебными </w:t>
      </w:r>
      <w:r w:rsidRPr="000222A5">
        <w:t>пособиями, обеспечив в результате боле</w:t>
      </w:r>
      <w:r>
        <w:t xml:space="preserve">е высокий уровень </w:t>
      </w:r>
      <w:r w:rsidRPr="000222A5">
        <w:t>подготовк</w:t>
      </w:r>
      <w:r>
        <w:t>и школьников по химии</w:t>
      </w:r>
    </w:p>
    <w:p w:rsidR="006D6570" w:rsidRDefault="006D6570" w:rsidP="006D6570"/>
    <w:p w:rsidR="00B307C7" w:rsidRDefault="00B307C7" w:rsidP="00B307C7">
      <w:pPr>
        <w:ind w:firstLine="709"/>
        <w:jc w:val="both"/>
      </w:pPr>
      <w:r w:rsidRPr="000222A5">
        <w:t xml:space="preserve">Сформированные у учащихся </w:t>
      </w:r>
      <w:r>
        <w:t xml:space="preserve">ЗУН и </w:t>
      </w:r>
      <w:r w:rsidRPr="000222A5">
        <w:t>ОУУН в результате</w:t>
      </w:r>
      <w:r w:rsidRPr="00BE348B">
        <w:rPr>
          <w:color w:val="FF0000"/>
        </w:rPr>
        <w:t xml:space="preserve"> </w:t>
      </w:r>
      <w:r w:rsidRPr="002D54AB">
        <w:t xml:space="preserve">обучения </w:t>
      </w:r>
      <w:r>
        <w:t>химии в 10-11 классах</w:t>
      </w:r>
      <w:r w:rsidRPr="000222A5">
        <w:t xml:space="preserve"> тесно связаны со следующими предметами</w:t>
      </w:r>
      <w:r w:rsidRPr="00862000">
        <w:t>:</w:t>
      </w:r>
      <w:r>
        <w:t xml:space="preserve"> </w:t>
      </w:r>
    </w:p>
    <w:p w:rsidR="00B307C7" w:rsidRPr="005D72B1" w:rsidRDefault="00B307C7" w:rsidP="00B307C7">
      <w:pPr>
        <w:ind w:firstLine="709"/>
        <w:jc w:val="both"/>
        <w:rPr>
          <w:iCs/>
        </w:rPr>
      </w:pPr>
      <w:r w:rsidRPr="00AF6595">
        <w:rPr>
          <w:b/>
        </w:rPr>
        <w:t>математика</w:t>
      </w:r>
      <w:r w:rsidRPr="005D72B1">
        <w:t xml:space="preserve">: связь между величинами массы и числом молей вещества, между количеством вещества и тепловой энергией, выделившейся или поглотившейся в результате химического взаимодействия, выражается прямой пропорциональной зависимостью </w:t>
      </w:r>
      <w:r w:rsidRPr="005D72B1">
        <w:rPr>
          <w:lang w:val="en-US"/>
        </w:rPr>
        <w:t>y</w:t>
      </w:r>
      <w:r w:rsidRPr="005D72B1">
        <w:t xml:space="preserve"> = </w:t>
      </w:r>
      <w:r w:rsidRPr="005D72B1">
        <w:rPr>
          <w:lang w:val="en-US"/>
        </w:rPr>
        <w:t>k</w:t>
      </w:r>
      <w:r w:rsidRPr="004543D7">
        <w:t>*</w:t>
      </w:r>
      <w:r w:rsidRPr="005D72B1">
        <w:rPr>
          <w:lang w:val="en-US"/>
        </w:rPr>
        <w:t>x</w:t>
      </w:r>
      <w:r w:rsidRPr="005D72B1">
        <w:t xml:space="preserve">.  Обратная пропорциональность </w:t>
      </w:r>
      <w:r w:rsidRPr="005D72B1">
        <w:rPr>
          <w:lang w:val="en-US"/>
        </w:rPr>
        <w:t>y</w:t>
      </w:r>
      <w:r w:rsidRPr="005D72B1">
        <w:t>=</w:t>
      </w:r>
      <w:r w:rsidRPr="005D72B1">
        <w:rPr>
          <w:lang w:val="en-US"/>
        </w:rPr>
        <w:t>k</w:t>
      </w:r>
      <w:r w:rsidRPr="005D72B1">
        <w:t>/</w:t>
      </w:r>
      <w:r w:rsidRPr="005D72B1">
        <w:rPr>
          <w:lang w:val="en-US"/>
        </w:rPr>
        <w:t>x</w:t>
      </w:r>
      <w:r w:rsidRPr="005D72B1">
        <w:t xml:space="preserve"> выражает связь между массой раствора и его </w:t>
      </w:r>
      <w:r w:rsidRPr="005D72B1">
        <w:lastRenderedPageBreak/>
        <w:t>концентрацией при разбавлении или упаривании раствора</w:t>
      </w:r>
      <w:r w:rsidRPr="00070709">
        <w:rPr>
          <w:color w:val="3366FF"/>
        </w:rPr>
        <w:t xml:space="preserve">. </w:t>
      </w:r>
      <w:r w:rsidRPr="005D72B1">
        <w:t>Наиболее часто на уроках химии производятся расчёты с использованием понятий «процент», «пропорция», «уравнение».</w:t>
      </w:r>
    </w:p>
    <w:p w:rsidR="00B307C7" w:rsidRPr="005D72B1" w:rsidRDefault="00B307C7" w:rsidP="00B307C7">
      <w:pPr>
        <w:ind w:firstLine="709"/>
        <w:jc w:val="both"/>
      </w:pPr>
      <w:r w:rsidRPr="00AF6595">
        <w:rPr>
          <w:b/>
        </w:rPr>
        <w:t>информатика и ИКТ</w:t>
      </w:r>
      <w:r w:rsidRPr="005D72B1">
        <w:t xml:space="preserve">: навыки использования </w:t>
      </w:r>
      <w:proofErr w:type="spellStart"/>
      <w:r w:rsidRPr="005D72B1">
        <w:t>ЦОРов</w:t>
      </w:r>
      <w:proofErr w:type="spellEnd"/>
      <w:r w:rsidRPr="005D72B1">
        <w:t xml:space="preserve"> (виртуальные лаборатории, электронные учебники, энциклопедии, справочники), работы в Интернете при создании презентаций и написания рефератов и научно-исследовательских работ.</w:t>
      </w:r>
    </w:p>
    <w:p w:rsidR="00B307C7" w:rsidRPr="005D72B1" w:rsidRDefault="00B307C7" w:rsidP="00B307C7">
      <w:pPr>
        <w:ind w:firstLine="709"/>
        <w:jc w:val="both"/>
      </w:pPr>
      <w:r w:rsidRPr="00AF6595">
        <w:rPr>
          <w:b/>
        </w:rPr>
        <w:t>биология</w:t>
      </w:r>
      <w:r w:rsidRPr="005D72B1">
        <w:t>: знание биологической роли химических элементов (микро- и макроэлементов) и их соединений в различных биологических  процессах (генетика, метаболизм и т.д.).</w:t>
      </w:r>
    </w:p>
    <w:p w:rsidR="00B307C7" w:rsidRDefault="00B307C7" w:rsidP="00B307C7">
      <w:pPr>
        <w:ind w:firstLine="709"/>
        <w:jc w:val="both"/>
      </w:pPr>
      <w:r w:rsidRPr="00AF6595">
        <w:rPr>
          <w:b/>
        </w:rPr>
        <w:t>физика</w:t>
      </w:r>
      <w:r w:rsidRPr="005D72B1">
        <w:t>: знание общих объектов изучения, таких как вещество, его строение и свойства на микр</w:t>
      </w:r>
      <w:proofErr w:type="gramStart"/>
      <w:r w:rsidRPr="005D72B1">
        <w:t>о-</w:t>
      </w:r>
      <w:proofErr w:type="gramEnd"/>
      <w:r w:rsidRPr="005D72B1">
        <w:t xml:space="preserve"> и макроуровнях организации. Знания физических законов сохранения (массы, заряда, энергии) и принципа минимума потенциальной энергии используются для составления молекулярных и ионных уравнений реакций, термохимических уравнений.</w:t>
      </w:r>
    </w:p>
    <w:p w:rsidR="00B307C7" w:rsidRPr="00B83DAB" w:rsidRDefault="002E24A1" w:rsidP="00B83DAB">
      <w:pPr>
        <w:spacing w:after="200" w:line="276" w:lineRule="auto"/>
      </w:pPr>
      <w:r w:rsidRPr="00B83DAB">
        <w:rPr>
          <w:b/>
          <w:i/>
        </w:rPr>
        <w:t>Описание</w:t>
      </w:r>
      <w:r w:rsidR="00B83DAB" w:rsidRPr="00B83DAB">
        <w:rPr>
          <w:b/>
          <w:i/>
        </w:rPr>
        <w:t xml:space="preserve"> места учебного предмета</w:t>
      </w:r>
    </w:p>
    <w:p w:rsidR="00B307C7" w:rsidRPr="00F522BF" w:rsidRDefault="00B307C7" w:rsidP="00B307C7">
      <w:pPr>
        <w:pStyle w:val="2"/>
        <w:shd w:val="clear" w:color="auto" w:fill="auto"/>
        <w:spacing w:before="0" w:line="240" w:lineRule="auto"/>
        <w:ind w:firstLine="709"/>
        <w:jc w:val="both"/>
        <w:rPr>
          <w:rFonts w:cs="Times New Roman"/>
          <w:sz w:val="24"/>
          <w:szCs w:val="24"/>
        </w:rPr>
      </w:pPr>
      <w:proofErr w:type="gramStart"/>
      <w:r w:rsidRPr="00F522BF">
        <w:rPr>
          <w:rFonts w:cs="Times New Roman"/>
          <w:sz w:val="24"/>
          <w:szCs w:val="24"/>
        </w:rPr>
        <w:t xml:space="preserve">В учебном плане на изучение химии в </w:t>
      </w:r>
      <w:r>
        <w:rPr>
          <w:rFonts w:cs="Times New Roman"/>
          <w:sz w:val="24"/>
          <w:szCs w:val="24"/>
        </w:rPr>
        <w:t>11</w:t>
      </w:r>
      <w:r w:rsidR="007F4E43">
        <w:rPr>
          <w:rFonts w:cs="Times New Roman"/>
          <w:sz w:val="24"/>
          <w:szCs w:val="24"/>
        </w:rPr>
        <w:t xml:space="preserve"> классе отво</w:t>
      </w:r>
      <w:r w:rsidR="007F4E43">
        <w:rPr>
          <w:rFonts w:cs="Times New Roman"/>
          <w:sz w:val="24"/>
          <w:szCs w:val="24"/>
        </w:rPr>
        <w:softHyphen/>
        <w:t xml:space="preserve">дится </w:t>
      </w:r>
      <w:r w:rsidR="007F4E43" w:rsidRPr="007F4E43">
        <w:rPr>
          <w:rFonts w:cs="Times New Roman"/>
          <w:sz w:val="24"/>
          <w:szCs w:val="24"/>
        </w:rPr>
        <w:t>3</w:t>
      </w:r>
      <w:r w:rsidRPr="00F522BF">
        <w:rPr>
          <w:rFonts w:cs="Times New Roman"/>
          <w:sz w:val="24"/>
          <w:szCs w:val="24"/>
        </w:rPr>
        <w:t xml:space="preserve"> учебных часа в неделю</w:t>
      </w:r>
      <w:r>
        <w:rPr>
          <w:rFonts w:cs="Times New Roman"/>
          <w:sz w:val="24"/>
          <w:szCs w:val="24"/>
        </w:rPr>
        <w:t>)</w:t>
      </w:r>
      <w:r w:rsidRPr="00F522BF">
        <w:rPr>
          <w:rFonts w:cs="Times New Roman"/>
          <w:sz w:val="24"/>
          <w:szCs w:val="24"/>
        </w:rPr>
        <w:t xml:space="preserve">; всего </w:t>
      </w:r>
      <w:r w:rsidR="007F4E43" w:rsidRPr="007F4E43">
        <w:rPr>
          <w:rFonts w:cs="Times New Roman"/>
          <w:sz w:val="24"/>
          <w:szCs w:val="24"/>
        </w:rPr>
        <w:t>105</w:t>
      </w:r>
      <w:r w:rsidRPr="00F522BF">
        <w:rPr>
          <w:rFonts w:cs="Times New Roman"/>
          <w:sz w:val="24"/>
          <w:szCs w:val="24"/>
        </w:rPr>
        <w:t xml:space="preserve"> учебных занятий</w:t>
      </w:r>
      <w:r w:rsidR="008C116E">
        <w:rPr>
          <w:rFonts w:cs="Times New Roman"/>
          <w:sz w:val="24"/>
          <w:szCs w:val="24"/>
        </w:rPr>
        <w:t>.</w:t>
      </w:r>
      <w:proofErr w:type="gramEnd"/>
    </w:p>
    <w:p w:rsidR="00B307C7" w:rsidRPr="00F522BF" w:rsidRDefault="00B307C7" w:rsidP="00B307C7">
      <w:pPr>
        <w:pStyle w:val="af1"/>
        <w:spacing w:after="0" w:line="240" w:lineRule="auto"/>
        <w:ind w:firstLine="709"/>
        <w:jc w:val="both"/>
      </w:pPr>
      <w:r w:rsidRPr="00F522BF">
        <w:t>Распределение времени по темам программы дано ориенти</w:t>
      </w:r>
      <w:r w:rsidRPr="00F522BF">
        <w:softHyphen/>
        <w:t xml:space="preserve">ровочно. Учитель может изменять его в пределах годовой суммы часов. Распределение часов по темам базируется на основе авторской программы Н.Н. </w:t>
      </w:r>
      <w:proofErr w:type="spellStart"/>
      <w:r w:rsidRPr="00F522BF">
        <w:t>Гар</w:t>
      </w:r>
      <w:proofErr w:type="gramStart"/>
      <w:r w:rsidRPr="00F522BF">
        <w:t>ы</w:t>
      </w:r>
      <w:proofErr w:type="spellEnd"/>
      <w:r w:rsidRPr="00F522BF">
        <w:t>(</w:t>
      </w:r>
      <w:proofErr w:type="gramEnd"/>
      <w:r w:rsidRPr="00F522BF">
        <w:t>Авторская программа: Химия. Рабочие программы. Предметная линия учебни</w:t>
      </w:r>
      <w:r w:rsidRPr="00F522BF">
        <w:softHyphen/>
        <w:t xml:space="preserve">ков Г. Е. Рудзитиса, Ф. Г. Фельдмана. </w:t>
      </w:r>
      <w:r>
        <w:t xml:space="preserve">10 – 11 </w:t>
      </w:r>
      <w:r w:rsidRPr="00F522BF">
        <w:t xml:space="preserve"> классы / Н. Н. </w:t>
      </w:r>
      <w:proofErr w:type="spellStart"/>
      <w:r w:rsidRPr="00F522BF">
        <w:t>Гара</w:t>
      </w:r>
      <w:proofErr w:type="spellEnd"/>
      <w:r w:rsidRPr="00F522BF">
        <w:t>. — 2-е изд., доп. — М.</w:t>
      </w:r>
      <w:proofErr w:type="gramStart"/>
      <w:r w:rsidRPr="00F522BF">
        <w:t xml:space="preserve"> :</w:t>
      </w:r>
      <w:proofErr w:type="gramEnd"/>
      <w:r w:rsidRPr="00F522BF">
        <w:t xml:space="preserve"> Просвещение, 20</w:t>
      </w:r>
      <w:r w:rsidR="008C116E">
        <w:t>16</w:t>
      </w:r>
      <w:r w:rsidRPr="00F522BF">
        <w:t>.).</w:t>
      </w:r>
    </w:p>
    <w:p w:rsidR="00B307C7" w:rsidRPr="00F522BF" w:rsidRDefault="00B307C7" w:rsidP="00B307C7">
      <w:pPr>
        <w:pStyle w:val="af1"/>
        <w:spacing w:after="0" w:line="240" w:lineRule="auto"/>
        <w:ind w:firstLine="709"/>
        <w:jc w:val="both"/>
      </w:pPr>
      <w:r w:rsidRPr="00F522BF">
        <w:t xml:space="preserve">Таким образом, в </w:t>
      </w:r>
      <w:r>
        <w:t>11</w:t>
      </w:r>
      <w:r w:rsidRPr="00F522BF">
        <w:t xml:space="preserve"> к</w:t>
      </w:r>
      <w:r>
        <w:t>л</w:t>
      </w:r>
      <w:r w:rsidR="007F4E43">
        <w:t xml:space="preserve">ассе программа  рассчитана на </w:t>
      </w:r>
      <w:r w:rsidR="007F4E43" w:rsidRPr="007F4E43">
        <w:t>105</w:t>
      </w:r>
      <w:r w:rsidR="007F4E43">
        <w:t xml:space="preserve"> часов, из расчета - </w:t>
      </w:r>
      <w:r w:rsidR="007F4E43" w:rsidRPr="007F4E43">
        <w:t>3</w:t>
      </w:r>
      <w:r w:rsidRPr="00F522BF">
        <w:t xml:space="preserve"> учебных часа в неделю, из них: для проведения </w:t>
      </w:r>
      <w:r w:rsidRPr="00893777">
        <w:t xml:space="preserve">контрольных - </w:t>
      </w:r>
      <w:r w:rsidR="00893777">
        <w:t>5 часов, практических работ - 10</w:t>
      </w:r>
      <w:r w:rsidRPr="00893777">
        <w:t xml:space="preserve"> час</w:t>
      </w:r>
      <w:r w:rsidR="00893777">
        <w:t>ов</w:t>
      </w:r>
      <w:r w:rsidRPr="00893777">
        <w:t xml:space="preserve">, лабораторных опытов – </w:t>
      </w:r>
      <w:r w:rsidR="00893777">
        <w:t>6</w:t>
      </w:r>
      <w:r w:rsidR="008C116E">
        <w:t>.</w:t>
      </w:r>
    </w:p>
    <w:p w:rsidR="00B307C7" w:rsidRPr="00F522BF" w:rsidRDefault="00B307C7" w:rsidP="00B307C7">
      <w:pPr>
        <w:pStyle w:val="2"/>
        <w:shd w:val="clear" w:color="auto" w:fill="auto"/>
        <w:spacing w:before="0" w:line="240" w:lineRule="auto"/>
        <w:ind w:firstLine="709"/>
        <w:contextualSpacing/>
        <w:jc w:val="both"/>
        <w:rPr>
          <w:rFonts w:cs="Times New Roman"/>
          <w:sz w:val="24"/>
          <w:szCs w:val="24"/>
        </w:rPr>
      </w:pPr>
    </w:p>
    <w:p w:rsidR="00B307C7" w:rsidRPr="00F522BF" w:rsidRDefault="00B307C7" w:rsidP="00B307C7">
      <w:pPr>
        <w:pStyle w:val="2"/>
        <w:shd w:val="clear" w:color="auto" w:fill="auto"/>
        <w:spacing w:before="0" w:line="240" w:lineRule="auto"/>
        <w:ind w:firstLine="709"/>
        <w:contextualSpacing/>
        <w:jc w:val="both"/>
        <w:rPr>
          <w:rFonts w:cs="Times New Roman"/>
          <w:sz w:val="24"/>
          <w:szCs w:val="24"/>
        </w:rPr>
      </w:pPr>
      <w:r w:rsidRPr="00F522BF">
        <w:rPr>
          <w:rFonts w:cs="Times New Roman"/>
          <w:sz w:val="24"/>
          <w:szCs w:val="24"/>
        </w:rPr>
        <w:t>Рабочая программа ориентирована на учебник:</w:t>
      </w:r>
    </w:p>
    <w:p w:rsidR="00B307C7" w:rsidRPr="00FD2853" w:rsidRDefault="00B307C7" w:rsidP="00B307C7">
      <w:pPr>
        <w:ind w:firstLine="709"/>
        <w:jc w:val="both"/>
        <w:rPr>
          <w:b/>
          <w:i/>
        </w:rPr>
      </w:pPr>
      <w:r w:rsidRPr="00F522BF">
        <w:rPr>
          <w:b/>
          <w:i/>
        </w:rPr>
        <w:t xml:space="preserve">Рудзитис Г.Е., Фельдман Ф.Г. </w:t>
      </w:r>
      <w:r w:rsidR="00893777">
        <w:rPr>
          <w:b/>
          <w:i/>
        </w:rPr>
        <w:t>Химия. Основы общей химии</w:t>
      </w:r>
      <w:r w:rsidRPr="00893777">
        <w:rPr>
          <w:b/>
          <w:i/>
        </w:rPr>
        <w:t>.</w:t>
      </w:r>
      <w:r w:rsidRPr="00F522BF">
        <w:rPr>
          <w:b/>
          <w:i/>
        </w:rPr>
        <w:t xml:space="preserve"> </w:t>
      </w:r>
      <w:r>
        <w:rPr>
          <w:b/>
          <w:i/>
        </w:rPr>
        <w:t>11</w:t>
      </w:r>
      <w:r w:rsidRPr="00F522BF">
        <w:rPr>
          <w:b/>
          <w:i/>
        </w:rPr>
        <w:t xml:space="preserve"> </w:t>
      </w:r>
      <w:r w:rsidR="007F4E43">
        <w:rPr>
          <w:b/>
          <w:i/>
        </w:rPr>
        <w:t>класс. Москва, Просвещение, 201</w:t>
      </w:r>
      <w:r w:rsidR="007F4E43" w:rsidRPr="00FD2853">
        <w:rPr>
          <w:b/>
          <w:i/>
        </w:rPr>
        <w:t>9</w:t>
      </w:r>
      <w:r w:rsidRPr="00F522BF">
        <w:rPr>
          <w:b/>
          <w:i/>
        </w:rPr>
        <w:t xml:space="preserve"> г.</w:t>
      </w:r>
    </w:p>
    <w:p w:rsidR="007F4E43" w:rsidRPr="00FD2853" w:rsidRDefault="007F4E43" w:rsidP="00B307C7">
      <w:pPr>
        <w:ind w:firstLine="709"/>
        <w:jc w:val="both"/>
      </w:pPr>
    </w:p>
    <w:p w:rsidR="007F4E43" w:rsidRPr="00A057AC" w:rsidRDefault="007F4E43" w:rsidP="007F4E43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/>
          <w:i/>
        </w:rPr>
      </w:pPr>
      <w:r w:rsidRPr="00A057AC">
        <w:rPr>
          <w:rFonts w:eastAsia="Calibri"/>
          <w:b/>
          <w:i/>
        </w:rPr>
        <w:t>Описание места учебного предмета в учебном плане школы</w:t>
      </w:r>
    </w:p>
    <w:p w:rsidR="007F4E43" w:rsidRPr="00A057AC" w:rsidRDefault="007F4E43" w:rsidP="007F4E43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</w:rPr>
      </w:pPr>
      <w:r w:rsidRPr="00A057AC">
        <w:rPr>
          <w:rFonts w:eastAsia="Calibri"/>
        </w:rPr>
        <w:t>Особенности содержания курса «Химия» являются глав</w:t>
      </w:r>
      <w:r w:rsidRPr="00A057AC">
        <w:rPr>
          <w:rFonts w:eastAsia="Calibri"/>
        </w:rPr>
        <w:softHyphen/>
        <w:t xml:space="preserve">ной причиной того, что в учебном плане  этот предмет появляется последним в ряду </w:t>
      </w:r>
      <w:proofErr w:type="spellStart"/>
      <w:proofErr w:type="gramStart"/>
      <w:r w:rsidRPr="00A057AC">
        <w:rPr>
          <w:rFonts w:eastAsia="Calibri"/>
        </w:rPr>
        <w:t>есте</w:t>
      </w:r>
      <w:r w:rsidRPr="00A057AC">
        <w:rPr>
          <w:rFonts w:eastAsia="Calibri"/>
        </w:rPr>
        <w:softHyphen/>
        <w:t>ственно-научных</w:t>
      </w:r>
      <w:proofErr w:type="spellEnd"/>
      <w:proofErr w:type="gramEnd"/>
      <w:r w:rsidRPr="00A057AC">
        <w:rPr>
          <w:rFonts w:eastAsia="Calibri"/>
        </w:rPr>
        <w:t xml:space="preserve"> дисциплин, поскольку для его освоения школьники должны обладать не только определенным запа</w:t>
      </w:r>
      <w:r w:rsidRPr="00A057AC">
        <w:rPr>
          <w:rFonts w:eastAsia="Calibri"/>
        </w:rPr>
        <w:softHyphen/>
        <w:t xml:space="preserve">сом предварительных </w:t>
      </w:r>
      <w:proofErr w:type="spellStart"/>
      <w:r w:rsidRPr="00A057AC">
        <w:rPr>
          <w:rFonts w:eastAsia="Calibri"/>
        </w:rPr>
        <w:t>естественно-научных</w:t>
      </w:r>
      <w:proofErr w:type="spellEnd"/>
      <w:r w:rsidRPr="00A057AC">
        <w:rPr>
          <w:rFonts w:eastAsia="Calibri"/>
        </w:rPr>
        <w:t xml:space="preserve"> знаний, но и дос</w:t>
      </w:r>
      <w:r w:rsidRPr="00A057AC">
        <w:rPr>
          <w:rFonts w:eastAsia="Calibri"/>
        </w:rPr>
        <w:softHyphen/>
        <w:t>таточно хорошо развитым абстрактным мышлением.</w:t>
      </w:r>
    </w:p>
    <w:p w:rsidR="007F4E43" w:rsidRPr="009A6576" w:rsidRDefault="007F4E43" w:rsidP="007F4E43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</w:rPr>
      </w:pPr>
      <w:r w:rsidRPr="00A057AC">
        <w:rPr>
          <w:rFonts w:eastAsia="Calibri"/>
        </w:rPr>
        <w:t xml:space="preserve">В соответствии с учебным планом МБОУ Багаевская СОШ №2 на изучение химии </w:t>
      </w:r>
      <w:r w:rsidR="00CB48FF">
        <w:rPr>
          <w:rFonts w:eastAsia="Calibri"/>
        </w:rPr>
        <w:t>в 1</w:t>
      </w:r>
      <w:r w:rsidR="00CB48FF" w:rsidRPr="00CB48FF">
        <w:rPr>
          <w:rFonts w:eastAsia="Calibri"/>
        </w:rPr>
        <w:t>1</w:t>
      </w:r>
      <w:r>
        <w:rPr>
          <w:rFonts w:eastAsia="Calibri"/>
        </w:rPr>
        <w:t xml:space="preserve"> классе отводится 3 часа в неделю, так как это естественно - научный п</w:t>
      </w:r>
      <w:r w:rsidR="0003543D">
        <w:rPr>
          <w:rFonts w:eastAsia="Calibri"/>
        </w:rPr>
        <w:t xml:space="preserve">рофильный класс. </w:t>
      </w:r>
    </w:p>
    <w:p w:rsidR="007F4E43" w:rsidRPr="00A057AC" w:rsidRDefault="007F4E43" w:rsidP="007F4E43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</w:rPr>
      </w:pPr>
    </w:p>
    <w:p w:rsidR="007F4E43" w:rsidRPr="00A057AC" w:rsidRDefault="007F4E43" w:rsidP="007F4E43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/>
          <w:i/>
        </w:rPr>
      </w:pPr>
      <w:r w:rsidRPr="00A057AC">
        <w:rPr>
          <w:rFonts w:eastAsia="Calibri"/>
        </w:rPr>
        <w:t xml:space="preserve">     </w:t>
      </w:r>
      <w:r w:rsidRPr="00A057AC">
        <w:rPr>
          <w:rFonts w:eastAsia="Calibri"/>
          <w:b/>
          <w:i/>
        </w:rPr>
        <w:t xml:space="preserve">    Описание учебно-методического и материально-технического обеспечения образовательного процесса</w:t>
      </w:r>
    </w:p>
    <w:p w:rsidR="007F4E43" w:rsidRPr="007F4E43" w:rsidRDefault="007F4E43" w:rsidP="007F4E43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</w:rPr>
      </w:pPr>
    </w:p>
    <w:p w:rsidR="007F4E43" w:rsidRPr="00985927" w:rsidRDefault="007F4E43" w:rsidP="007F4E43">
      <w:pPr>
        <w:pStyle w:val="a3"/>
        <w:numPr>
          <w:ilvl w:val="0"/>
          <w:numId w:val="18"/>
        </w:numPr>
        <w:jc w:val="both"/>
        <w:rPr>
          <w:b w:val="0"/>
          <w:sz w:val="24"/>
        </w:rPr>
      </w:pPr>
      <w:r w:rsidRPr="00985927">
        <w:rPr>
          <w:b w:val="0"/>
          <w:sz w:val="24"/>
        </w:rPr>
        <w:t>Рудзитис Г.Е., Фельдман Ф.Г., Химия. Основы общей химии. 1</w:t>
      </w:r>
      <w:r>
        <w:rPr>
          <w:b w:val="0"/>
          <w:sz w:val="24"/>
        </w:rPr>
        <w:t>1 класс. – М.: Просвещение, 201</w:t>
      </w:r>
      <w:r w:rsidRPr="00FD2853">
        <w:rPr>
          <w:b w:val="0"/>
          <w:sz w:val="24"/>
        </w:rPr>
        <w:t>9</w:t>
      </w:r>
    </w:p>
    <w:p w:rsidR="007F4E43" w:rsidRPr="00985927" w:rsidRDefault="007F4E43" w:rsidP="007F4E43">
      <w:pPr>
        <w:pStyle w:val="a3"/>
        <w:numPr>
          <w:ilvl w:val="0"/>
          <w:numId w:val="18"/>
        </w:numPr>
        <w:jc w:val="both"/>
        <w:rPr>
          <w:b w:val="0"/>
          <w:sz w:val="24"/>
        </w:rPr>
      </w:pPr>
      <w:proofErr w:type="spellStart"/>
      <w:r w:rsidRPr="00985927">
        <w:rPr>
          <w:b w:val="0"/>
          <w:sz w:val="24"/>
        </w:rPr>
        <w:t>Гара</w:t>
      </w:r>
      <w:proofErr w:type="spellEnd"/>
      <w:r w:rsidRPr="00985927">
        <w:rPr>
          <w:b w:val="0"/>
          <w:sz w:val="24"/>
        </w:rPr>
        <w:t xml:space="preserve"> Н.Н. Химия. Программы общеобразовательных учр</w:t>
      </w:r>
      <w:r>
        <w:rPr>
          <w:b w:val="0"/>
          <w:sz w:val="24"/>
        </w:rPr>
        <w:t>еждений. – М.: Просвещение, 201</w:t>
      </w:r>
      <w:r w:rsidRPr="007F4E43">
        <w:rPr>
          <w:b w:val="0"/>
          <w:sz w:val="24"/>
        </w:rPr>
        <w:t>9</w:t>
      </w:r>
    </w:p>
    <w:p w:rsidR="007F4E43" w:rsidRPr="00985927" w:rsidRDefault="007F4E43" w:rsidP="007F4E43">
      <w:pPr>
        <w:pStyle w:val="a3"/>
        <w:numPr>
          <w:ilvl w:val="0"/>
          <w:numId w:val="18"/>
        </w:numPr>
        <w:jc w:val="both"/>
        <w:rPr>
          <w:b w:val="0"/>
          <w:sz w:val="24"/>
        </w:rPr>
      </w:pPr>
      <w:proofErr w:type="spellStart"/>
      <w:r w:rsidRPr="00985927">
        <w:rPr>
          <w:b w:val="0"/>
          <w:sz w:val="24"/>
        </w:rPr>
        <w:t>Брейгер</w:t>
      </w:r>
      <w:proofErr w:type="spellEnd"/>
      <w:r w:rsidRPr="00985927">
        <w:rPr>
          <w:b w:val="0"/>
          <w:sz w:val="24"/>
        </w:rPr>
        <w:t xml:space="preserve"> Л.М., Баженова А.Е., Химия 8-11 классы. Развернутое тематическое планирование по учебникам Рудзитиса Г.Е., Фельдмана Ф.Г., Волгоград, Учитель, 2009</w:t>
      </w:r>
    </w:p>
    <w:p w:rsidR="007F4E43" w:rsidRDefault="007F4E43" w:rsidP="007F4E43">
      <w:pPr>
        <w:pStyle w:val="a5"/>
        <w:numPr>
          <w:ilvl w:val="0"/>
          <w:numId w:val="18"/>
        </w:numPr>
        <w:jc w:val="both"/>
      </w:pPr>
      <w:proofErr w:type="spellStart"/>
      <w:r w:rsidRPr="00985927">
        <w:t>Хомченко</w:t>
      </w:r>
      <w:proofErr w:type="spellEnd"/>
      <w:r w:rsidRPr="00985927">
        <w:t xml:space="preserve"> И.Г.Сборник задач и упражнений по химии.</w:t>
      </w:r>
    </w:p>
    <w:p w:rsidR="007F4E43" w:rsidRDefault="007F4E43" w:rsidP="007F4E43">
      <w:pPr>
        <w:ind w:left="360"/>
        <w:jc w:val="both"/>
      </w:pPr>
      <w:r>
        <w:t xml:space="preserve">  </w:t>
      </w:r>
    </w:p>
    <w:p w:rsidR="007F4E43" w:rsidRPr="00B83DAB" w:rsidRDefault="007F4E43" w:rsidP="007F4E43">
      <w:pPr>
        <w:ind w:left="360"/>
        <w:jc w:val="both"/>
        <w:rPr>
          <w:b/>
          <w:i/>
        </w:rPr>
      </w:pPr>
      <w:r w:rsidRPr="00B83DAB">
        <w:rPr>
          <w:b/>
          <w:i/>
        </w:rPr>
        <w:t>Цифровые образовательные ресурсы</w:t>
      </w:r>
      <w:r>
        <w:rPr>
          <w:b/>
          <w:i/>
        </w:rPr>
        <w:t>:</w:t>
      </w:r>
    </w:p>
    <w:p w:rsidR="007F4E43" w:rsidRPr="00B70769" w:rsidRDefault="007F4E43" w:rsidP="007F4E4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7"/>
        <w:gridCol w:w="2166"/>
        <w:gridCol w:w="3683"/>
        <w:gridCol w:w="3508"/>
      </w:tblGrid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 xml:space="preserve">№ </w:t>
            </w:r>
            <w:proofErr w:type="spellStart"/>
            <w:proofErr w:type="gramStart"/>
            <w:r w:rsidRPr="00B56102">
              <w:lastRenderedPageBreak/>
              <w:t>п</w:t>
            </w:r>
            <w:proofErr w:type="spellEnd"/>
            <w:proofErr w:type="gramEnd"/>
            <w:r w:rsidRPr="00B56102">
              <w:rPr>
                <w:lang w:val="en-US"/>
              </w:rPr>
              <w:t>/</w:t>
            </w:r>
            <w:proofErr w:type="spellStart"/>
            <w:r w:rsidRPr="00B56102">
              <w:t>п</w:t>
            </w:r>
            <w:proofErr w:type="spellEnd"/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lastRenderedPageBreak/>
              <w:t xml:space="preserve">Название сайта </w:t>
            </w:r>
            <w:r w:rsidRPr="00B56102">
              <w:lastRenderedPageBreak/>
              <w:t>или статьи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lastRenderedPageBreak/>
              <w:t>Содержание</w:t>
            </w:r>
          </w:p>
        </w:tc>
        <w:tc>
          <w:tcPr>
            <w:tcW w:w="1780" w:type="pct"/>
          </w:tcPr>
          <w:p w:rsidR="007F4E43" w:rsidRPr="00B56102" w:rsidRDefault="007F4E43" w:rsidP="007F4E43">
            <w:r w:rsidRPr="00B56102">
              <w:t>Адрес (</w:t>
            </w:r>
            <w:r w:rsidRPr="00B56102">
              <w:rPr>
                <w:lang w:val="en-US"/>
              </w:rPr>
              <w:t>URL</w:t>
            </w:r>
            <w:r w:rsidRPr="00B56102">
              <w:t>)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lastRenderedPageBreak/>
              <w:t xml:space="preserve">1. 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Журнал «Химия: методика преподавания в школе»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t>Содержание номеров и аннотации статей журнала</w:t>
            </w:r>
          </w:p>
        </w:tc>
        <w:tc>
          <w:tcPr>
            <w:tcW w:w="1780" w:type="pct"/>
          </w:tcPr>
          <w:p w:rsidR="007F4E43" w:rsidRPr="00B56102" w:rsidRDefault="007F4E43" w:rsidP="007F4E43">
            <w:r w:rsidRPr="00B56102">
              <w:rPr>
                <w:lang w:val="en-US"/>
              </w:rPr>
              <w:t>http</w:t>
            </w:r>
            <w:r w:rsidRPr="00B56102">
              <w:t>//</w:t>
            </w:r>
            <w:r w:rsidRPr="00B56102">
              <w:rPr>
                <w:lang w:val="en-US"/>
              </w:rPr>
              <w:t>www</w:t>
            </w:r>
            <w:r w:rsidRPr="00B56102">
              <w:t>.</w:t>
            </w:r>
            <w:proofErr w:type="spellStart"/>
            <w:r w:rsidRPr="00B56102">
              <w:rPr>
                <w:lang w:val="en-US"/>
              </w:rPr>
              <w:t>chem</w:t>
            </w:r>
            <w:proofErr w:type="spellEnd"/>
            <w:r w:rsidRPr="00B56102">
              <w:t>.</w:t>
            </w:r>
            <w:proofErr w:type="spellStart"/>
            <w:r w:rsidRPr="00B56102">
              <w:rPr>
                <w:lang w:val="en-US"/>
              </w:rPr>
              <w:t>msu</w:t>
            </w:r>
            <w:proofErr w:type="spellEnd"/>
            <w:r w:rsidRPr="00B56102">
              <w:t>.</w:t>
            </w:r>
            <w:proofErr w:type="spellStart"/>
            <w:r w:rsidRPr="00B56102">
              <w:rPr>
                <w:lang w:val="en-US"/>
              </w:rPr>
              <w:t>su</w:t>
            </w:r>
            <w:proofErr w:type="spellEnd"/>
            <w:r w:rsidRPr="00B56102">
              <w:t>/</w:t>
            </w:r>
            <w:proofErr w:type="spellStart"/>
            <w:r w:rsidRPr="00B56102">
              <w:rPr>
                <w:lang w:val="en-US"/>
              </w:rPr>
              <w:t>rus</w:t>
            </w:r>
            <w:proofErr w:type="spellEnd"/>
            <w:r w:rsidRPr="00B56102">
              <w:t>/</w:t>
            </w:r>
            <w:r w:rsidRPr="00B56102">
              <w:rPr>
                <w:lang w:val="en-US"/>
              </w:rPr>
              <w:t>school</w:t>
            </w:r>
            <w:r w:rsidRPr="00B56102">
              <w:t>/</w:t>
            </w:r>
          </w:p>
          <w:p w:rsidR="007F4E43" w:rsidRPr="00B56102" w:rsidRDefault="007F4E43" w:rsidP="007F4E43">
            <w:r w:rsidRPr="00B56102">
              <w:rPr>
                <w:lang w:val="en-US"/>
              </w:rPr>
              <w:t>chemistry</w:t>
            </w:r>
            <w:r w:rsidRPr="00B56102">
              <w:t>_</w:t>
            </w:r>
            <w:r w:rsidRPr="00B56102">
              <w:rPr>
                <w:lang w:val="en-US"/>
              </w:rPr>
              <w:t>meth/welcome.html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2.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Школьные учебники по химии для 8-11 классов общеобразовательной школы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rPr>
                <w:rStyle w:val="esummarylist1"/>
                <w:sz w:val="24"/>
                <w:szCs w:val="24"/>
              </w:rPr>
              <w:t>Серия школьных учебников по химии авторского коллектива химфака МГУ под общей редакцией академика РАН В.В.Лунина. Программы ку</w:t>
            </w:r>
            <w:proofErr w:type="gramStart"/>
            <w:r w:rsidRPr="00B56102">
              <w:rPr>
                <w:rStyle w:val="esummarylist1"/>
                <w:sz w:val="24"/>
                <w:szCs w:val="24"/>
              </w:rPr>
              <w:t>р-</w:t>
            </w:r>
            <w:proofErr w:type="gramEnd"/>
            <w:r w:rsidRPr="00B56102">
              <w:rPr>
                <w:rStyle w:val="esummarylist1"/>
                <w:sz w:val="24"/>
                <w:szCs w:val="24"/>
              </w:rPr>
              <w:t xml:space="preserve"> сов. Поурочное планирование. Электронные тексты.</w:t>
            </w:r>
          </w:p>
        </w:tc>
        <w:tc>
          <w:tcPr>
            <w:tcW w:w="1780" w:type="pct"/>
          </w:tcPr>
          <w:p w:rsidR="007F4E43" w:rsidRPr="00B56102" w:rsidRDefault="00185D68" w:rsidP="007F4E43">
            <w:hyperlink r:id="rId8" w:tgtFrame="_blank" w:history="1"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http://www.</w:t>
              </w:r>
            </w:hyperlink>
            <w:proofErr w:type="spellStart"/>
            <w:r w:rsidR="007F4E43" w:rsidRPr="00B56102">
              <w:rPr>
                <w:lang w:val="en-US"/>
              </w:rPr>
              <w:t>chem</w:t>
            </w:r>
            <w:proofErr w:type="spellEnd"/>
            <w:r w:rsidR="007F4E43" w:rsidRPr="00B56102">
              <w:t>.</w:t>
            </w:r>
            <w:proofErr w:type="spellStart"/>
            <w:r w:rsidR="007F4E43" w:rsidRPr="00B56102">
              <w:rPr>
                <w:lang w:val="en-US"/>
              </w:rPr>
              <w:t>msu</w:t>
            </w:r>
            <w:proofErr w:type="spellEnd"/>
            <w:r w:rsidR="007F4E43" w:rsidRPr="00B56102">
              <w:t>.</w:t>
            </w:r>
            <w:proofErr w:type="spellStart"/>
            <w:r w:rsidR="007F4E43" w:rsidRPr="00B56102">
              <w:rPr>
                <w:lang w:val="en-US"/>
              </w:rPr>
              <w:t>su</w:t>
            </w:r>
            <w:proofErr w:type="spellEnd"/>
            <w:r w:rsidR="007F4E43" w:rsidRPr="00B56102">
              <w:t>/</w:t>
            </w:r>
            <w:proofErr w:type="spellStart"/>
            <w:r w:rsidR="007F4E43" w:rsidRPr="00B56102">
              <w:rPr>
                <w:lang w:val="en-US"/>
              </w:rPr>
              <w:t>rus</w:t>
            </w:r>
            <w:proofErr w:type="spellEnd"/>
            <w:r w:rsidR="007F4E43" w:rsidRPr="00B56102">
              <w:t>/</w:t>
            </w:r>
            <w:r w:rsidR="007F4E43" w:rsidRPr="00B56102">
              <w:rPr>
                <w:lang w:val="en-US"/>
              </w:rPr>
              <w:t>school</w:t>
            </w:r>
            <w:r w:rsidR="007F4E43" w:rsidRPr="00B56102">
              <w:t xml:space="preserve">/ 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3.</w:t>
            </w:r>
          </w:p>
        </w:tc>
        <w:tc>
          <w:tcPr>
            <w:tcW w:w="1099" w:type="pct"/>
          </w:tcPr>
          <w:p w:rsidR="007F4E43" w:rsidRPr="00B56102" w:rsidRDefault="007F4E43" w:rsidP="007F4E43">
            <w:pPr>
              <w:rPr>
                <w:lang w:val="en-US"/>
              </w:rPr>
            </w:pPr>
            <w:proofErr w:type="spellStart"/>
            <w:r w:rsidRPr="00B56102">
              <w:rPr>
                <w:lang w:val="en-US"/>
              </w:rPr>
              <w:t>Alhimik</w:t>
            </w:r>
            <w:proofErr w:type="spellEnd"/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rPr>
                <w:rStyle w:val="esummarylist1"/>
                <w:sz w:val="24"/>
                <w:szCs w:val="24"/>
              </w:rPr>
              <w:t>Полезные советы, эффектные опыты, химические новости, виртуальный репетитор, консультации, история химии</w:t>
            </w:r>
          </w:p>
        </w:tc>
        <w:tc>
          <w:tcPr>
            <w:tcW w:w="1780" w:type="pct"/>
          </w:tcPr>
          <w:p w:rsidR="007F4E43" w:rsidRPr="00B56102" w:rsidRDefault="00185D68" w:rsidP="007F4E43">
            <w:hyperlink r:id="rId9" w:tgtFrame="_blank" w:history="1"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http://eqworld.ipmnet.ru/indexr.htm</w:t>
              </w:r>
            </w:hyperlink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4.</w:t>
            </w:r>
          </w:p>
        </w:tc>
        <w:tc>
          <w:tcPr>
            <w:tcW w:w="1099" w:type="pct"/>
          </w:tcPr>
          <w:p w:rsidR="007F4E43" w:rsidRPr="00B56102" w:rsidRDefault="007F4E43" w:rsidP="007F4E43">
            <w:pPr>
              <w:rPr>
                <w:lang w:val="en-US"/>
              </w:rPr>
            </w:pPr>
            <w:r w:rsidRPr="00B56102">
              <w:rPr>
                <w:lang w:val="en-US"/>
              </w:rPr>
              <w:t xml:space="preserve">C </w:t>
            </w:r>
            <w:r>
              <w:rPr>
                <w:lang w:val="en-US"/>
              </w:rPr>
              <w:t>–</w:t>
            </w:r>
            <w:r w:rsidRPr="00B56102">
              <w:rPr>
                <w:lang w:val="en-US"/>
              </w:rPr>
              <w:t xml:space="preserve"> BOOKS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t>Литература по химии</w:t>
            </w:r>
          </w:p>
        </w:tc>
        <w:tc>
          <w:tcPr>
            <w:tcW w:w="1780" w:type="pct"/>
          </w:tcPr>
          <w:p w:rsidR="007F4E43" w:rsidRPr="00B56102" w:rsidRDefault="00185D68" w:rsidP="007F4E43">
            <w:hyperlink r:id="rId10" w:tgtFrame="_blank" w:history="1"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http://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c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-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books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.</w:t>
              </w:r>
              <w:proofErr w:type="spellStart"/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narod</w:t>
              </w:r>
              <w:proofErr w:type="spellEnd"/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/</w:t>
              </w:r>
              <w:proofErr w:type="spellStart"/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7F4E43" w:rsidRPr="00B56102">
              <w:t xml:space="preserve">  </w:t>
            </w:r>
          </w:p>
        </w:tc>
      </w:tr>
      <w:tr w:rsidR="007F4E43" w:rsidRPr="00282F0F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5.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Атомы в кристаллах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t>Учебное пособие екатеринбургских учёных А.С.Москвина и Ю.Д.Панова</w:t>
            </w:r>
          </w:p>
        </w:tc>
        <w:tc>
          <w:tcPr>
            <w:tcW w:w="1780" w:type="pct"/>
          </w:tcPr>
          <w:p w:rsidR="007F4E43" w:rsidRPr="00B56102" w:rsidRDefault="00185D68" w:rsidP="007F4E43">
            <w:pPr>
              <w:rPr>
                <w:lang w:val="en-US"/>
              </w:rPr>
            </w:pPr>
            <w:hyperlink r:id="rId11" w:history="1"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http://virlib.eunnet.net/win/</w:t>
              </w:r>
            </w:hyperlink>
            <w:r w:rsidR="007F4E43" w:rsidRPr="00B56102">
              <w:rPr>
                <w:lang w:val="en-US"/>
              </w:rPr>
              <w:t xml:space="preserve">   </w:t>
            </w:r>
            <w:proofErr w:type="spellStart"/>
            <w:r w:rsidR="007F4E43" w:rsidRPr="00B56102">
              <w:rPr>
                <w:lang w:val="en-US"/>
              </w:rPr>
              <w:t>metod_materials</w:t>
            </w:r>
            <w:proofErr w:type="spellEnd"/>
            <w:r w:rsidR="007F4E43" w:rsidRPr="00B56102">
              <w:rPr>
                <w:lang w:val="en-US"/>
              </w:rPr>
              <w:t>/wm9/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6.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Мир химии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t>Справочная информация, новости науки</w:t>
            </w:r>
          </w:p>
        </w:tc>
        <w:tc>
          <w:tcPr>
            <w:tcW w:w="1780" w:type="pct"/>
          </w:tcPr>
          <w:p w:rsidR="007F4E43" w:rsidRPr="00B56102" w:rsidRDefault="00185D68" w:rsidP="007F4E43">
            <w:hyperlink r:id="rId12" w:tgtFrame="_blank" w:history="1"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http://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www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.</w:t>
              </w:r>
              <w:proofErr w:type="spellStart"/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chem</w:t>
              </w:r>
              <w:proofErr w:type="spellEnd"/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.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km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.</w:t>
              </w:r>
              <w:proofErr w:type="spellStart"/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ru</w:t>
              </w:r>
              <w:proofErr w:type="spellEnd"/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/</w:t>
              </w:r>
            </w:hyperlink>
            <w:r w:rsidR="007F4E43" w:rsidRPr="00B56102">
              <w:t xml:space="preserve"> 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7.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Опорные конспекты по химии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rPr>
                <w:rStyle w:val="esummarylist1"/>
                <w:sz w:val="24"/>
                <w:szCs w:val="24"/>
              </w:rPr>
              <w:t>Поурочные конспекты для школьников 8-11-х классов</w:t>
            </w:r>
          </w:p>
        </w:tc>
        <w:tc>
          <w:tcPr>
            <w:tcW w:w="1780" w:type="pct"/>
          </w:tcPr>
          <w:p w:rsidR="007F4E43" w:rsidRPr="00B56102" w:rsidRDefault="00185D68" w:rsidP="007F4E43">
            <w:hyperlink r:id="rId13" w:history="1">
              <w:r w:rsidR="007F4E43" w:rsidRPr="00B56102">
                <w:rPr>
                  <w:rStyle w:val="af2"/>
                  <w:sz w:val="24"/>
                  <w:szCs w:val="24"/>
                </w:rPr>
                <w:t>http://</w:t>
              </w:r>
              <w:proofErr w:type="spellStart"/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khimia</w:t>
              </w:r>
              <w:proofErr w:type="spellEnd"/>
              <w:r w:rsidR="007F4E43" w:rsidRPr="00B56102">
                <w:rPr>
                  <w:rStyle w:val="af2"/>
                  <w:sz w:val="24"/>
                  <w:szCs w:val="24"/>
                </w:rPr>
                <w:t>.</w:t>
              </w:r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hl.ru/</w:t>
              </w:r>
            </w:hyperlink>
            <w:r w:rsidR="007F4E43" w:rsidRPr="00B56102">
              <w:t xml:space="preserve"> 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8.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Опыты по неорганической химии</w:t>
            </w:r>
          </w:p>
        </w:tc>
        <w:tc>
          <w:tcPr>
            <w:tcW w:w="1869" w:type="pct"/>
          </w:tcPr>
          <w:p w:rsidR="007F4E43" w:rsidRPr="00B56102" w:rsidRDefault="007F4E43" w:rsidP="007F4E43">
            <w:pPr>
              <w:rPr>
                <w:rStyle w:val="esummarylist1"/>
                <w:sz w:val="24"/>
                <w:szCs w:val="24"/>
              </w:rPr>
            </w:pPr>
            <w:r w:rsidRPr="00B56102">
              <w:rPr>
                <w:rStyle w:val="esummarylist1"/>
                <w:sz w:val="24"/>
                <w:szCs w:val="24"/>
              </w:rPr>
              <w:t>Описание реакций, фотографии, справочная информация</w:t>
            </w:r>
          </w:p>
        </w:tc>
        <w:tc>
          <w:tcPr>
            <w:tcW w:w="1780" w:type="pct"/>
          </w:tcPr>
          <w:p w:rsidR="007F4E43" w:rsidRPr="00B56102" w:rsidRDefault="00185D68" w:rsidP="007F4E43">
            <w:hyperlink r:id="rId14" w:history="1">
              <w:r w:rsidR="007F4E43" w:rsidRPr="00B56102">
                <w:rPr>
                  <w:rStyle w:val="af2"/>
                  <w:sz w:val="24"/>
                  <w:szCs w:val="24"/>
                </w:rPr>
                <w:t>http://</w:t>
              </w:r>
              <w:proofErr w:type="spellStart"/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shnic</w:t>
              </w:r>
              <w:proofErr w:type="spellEnd"/>
              <w:r w:rsidR="007F4E43" w:rsidRPr="00B56102">
                <w:rPr>
                  <w:rStyle w:val="af2"/>
                  <w:sz w:val="24"/>
                  <w:szCs w:val="24"/>
                </w:rPr>
                <w:t>.</w:t>
              </w:r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narod.ru/</w:t>
              </w:r>
            </w:hyperlink>
            <w:r w:rsidR="007F4E43" w:rsidRPr="00B56102">
              <w:rPr>
                <w:lang w:val="en-US"/>
              </w:rPr>
              <w:t xml:space="preserve"> </w:t>
            </w:r>
            <w:r w:rsidR="007F4E43" w:rsidRPr="00B56102">
              <w:t xml:space="preserve"> 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rPr>
                <w:lang w:val="en-US"/>
              </w:rPr>
              <w:t>9.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Открытый колледж: химия</w:t>
            </w:r>
          </w:p>
        </w:tc>
        <w:tc>
          <w:tcPr>
            <w:tcW w:w="1869" w:type="pct"/>
          </w:tcPr>
          <w:p w:rsidR="007F4E43" w:rsidRPr="00B56102" w:rsidRDefault="007F4E43" w:rsidP="007F4E43">
            <w:pPr>
              <w:rPr>
                <w:rStyle w:val="esummarylist1"/>
                <w:sz w:val="24"/>
                <w:szCs w:val="24"/>
              </w:rPr>
            </w:pPr>
            <w:r w:rsidRPr="00B56102">
              <w:rPr>
                <w:rStyle w:val="esummarylist1"/>
                <w:sz w:val="24"/>
                <w:szCs w:val="24"/>
              </w:rPr>
              <w:t>Учебник по химии, таблица Менделеева с подробной характеристикой элементов, интерактивные модели, новости, хрестоматия, Интернет-ресурсы по химии, тесты</w:t>
            </w:r>
          </w:p>
        </w:tc>
        <w:tc>
          <w:tcPr>
            <w:tcW w:w="1780" w:type="pct"/>
          </w:tcPr>
          <w:p w:rsidR="007F4E43" w:rsidRPr="00B56102" w:rsidRDefault="00185D68" w:rsidP="007F4E43">
            <w:hyperlink r:id="rId15" w:tgtFrame="_blank" w:history="1"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http://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www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.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chemistry.ru</w:t>
              </w:r>
            </w:hyperlink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pPr>
              <w:rPr>
                <w:lang w:val="en-US"/>
              </w:rPr>
            </w:pPr>
            <w:r w:rsidRPr="00B56102">
              <w:rPr>
                <w:lang w:val="en-US"/>
              </w:rPr>
              <w:t>10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Первоначальные химические понятия</w:t>
            </w:r>
          </w:p>
        </w:tc>
        <w:tc>
          <w:tcPr>
            <w:tcW w:w="1869" w:type="pct"/>
          </w:tcPr>
          <w:p w:rsidR="007F4E43" w:rsidRPr="00B56102" w:rsidRDefault="007F4E43" w:rsidP="007F4E43">
            <w:pPr>
              <w:rPr>
                <w:rStyle w:val="esummarylist1"/>
                <w:sz w:val="24"/>
                <w:szCs w:val="24"/>
              </w:rPr>
            </w:pPr>
            <w:r w:rsidRPr="00B56102">
              <w:rPr>
                <w:rStyle w:val="esummarylist1"/>
                <w:sz w:val="24"/>
                <w:szCs w:val="24"/>
              </w:rPr>
              <w:t xml:space="preserve">Задания и опыты на уроках химии в 8-м классе. Страница сервера Ярославского </w:t>
            </w:r>
            <w:proofErr w:type="spellStart"/>
            <w:proofErr w:type="gramStart"/>
            <w:r w:rsidRPr="00B56102">
              <w:rPr>
                <w:rStyle w:val="esummarylist1"/>
                <w:sz w:val="24"/>
                <w:szCs w:val="24"/>
              </w:rPr>
              <w:t>областно-го</w:t>
            </w:r>
            <w:proofErr w:type="spellEnd"/>
            <w:proofErr w:type="gramEnd"/>
            <w:r w:rsidRPr="00B56102">
              <w:rPr>
                <w:rStyle w:val="esummarylist1"/>
                <w:sz w:val="24"/>
                <w:szCs w:val="24"/>
              </w:rPr>
              <w:t xml:space="preserve"> центра дистанционного обучения школьников</w:t>
            </w:r>
          </w:p>
        </w:tc>
        <w:tc>
          <w:tcPr>
            <w:tcW w:w="1780" w:type="pct"/>
          </w:tcPr>
          <w:p w:rsidR="007F4E43" w:rsidRPr="00B56102" w:rsidRDefault="00185D68" w:rsidP="007F4E43">
            <w:hyperlink r:id="rId16" w:history="1"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en-US"/>
                </w:rPr>
                <w:t>windows</w:t>
              </w:r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-1251.</w:t>
              </w:r>
              <w:proofErr w:type="spellStart"/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en-US"/>
                </w:rPr>
                <w:t>yar</w:t>
              </w:r>
              <w:proofErr w:type="spellEnd"/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rPr>
                <w:lang w:val="en-US"/>
              </w:rPr>
              <w:t>11</w:t>
            </w:r>
            <w:r w:rsidRPr="00B56102">
              <w:t>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Школьная химия – справочник по химии и активная помощь ученику или студенту</w:t>
            </w:r>
          </w:p>
        </w:tc>
        <w:tc>
          <w:tcPr>
            <w:tcW w:w="1869" w:type="pct"/>
          </w:tcPr>
          <w:p w:rsidR="007F4E43" w:rsidRPr="00B56102" w:rsidRDefault="007F4E43" w:rsidP="007F4E43">
            <w:pPr>
              <w:rPr>
                <w:rStyle w:val="esummarylist1"/>
                <w:sz w:val="24"/>
                <w:szCs w:val="24"/>
              </w:rPr>
            </w:pPr>
            <w:r w:rsidRPr="00B56102">
              <w:rPr>
                <w:rStyle w:val="esummarylist1"/>
                <w:sz w:val="24"/>
                <w:szCs w:val="24"/>
              </w:rPr>
              <w:t xml:space="preserve">Справочник и учебник по химии. Главная особенность – </w:t>
            </w:r>
            <w:proofErr w:type="spellStart"/>
            <w:r w:rsidRPr="00B56102">
              <w:rPr>
                <w:rStyle w:val="esummarylist1"/>
                <w:sz w:val="24"/>
                <w:szCs w:val="24"/>
              </w:rPr>
              <w:t>химкалькулятор</w:t>
            </w:r>
            <w:proofErr w:type="spellEnd"/>
            <w:r w:rsidRPr="00B56102">
              <w:rPr>
                <w:rStyle w:val="esummarylist1"/>
                <w:sz w:val="24"/>
                <w:szCs w:val="24"/>
              </w:rPr>
              <w:t xml:space="preserve">, </w:t>
            </w:r>
            <w:proofErr w:type="gramStart"/>
            <w:r w:rsidRPr="00B56102">
              <w:rPr>
                <w:rStyle w:val="esummarylist1"/>
                <w:sz w:val="24"/>
                <w:szCs w:val="24"/>
              </w:rPr>
              <w:t>который</w:t>
            </w:r>
            <w:proofErr w:type="gramEnd"/>
            <w:r w:rsidRPr="00B56102">
              <w:rPr>
                <w:rStyle w:val="esummarylist1"/>
                <w:sz w:val="24"/>
                <w:szCs w:val="24"/>
              </w:rPr>
              <w:t xml:space="preserve"> упрощает решение задач по химии</w:t>
            </w:r>
          </w:p>
        </w:tc>
        <w:tc>
          <w:tcPr>
            <w:tcW w:w="1780" w:type="pct"/>
          </w:tcPr>
          <w:p w:rsidR="007F4E43" w:rsidRPr="00B56102" w:rsidRDefault="00185D68" w:rsidP="007F4E43">
            <w:hyperlink r:id="rId17" w:history="1">
              <w:r w:rsidR="007F4E43" w:rsidRPr="00B56102">
                <w:rPr>
                  <w:rStyle w:val="af2"/>
                  <w:sz w:val="24"/>
                  <w:szCs w:val="24"/>
                </w:rPr>
                <w:t>http://</w:t>
              </w:r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www</w:t>
              </w:r>
              <w:r w:rsidR="007F4E43" w:rsidRPr="00B56102">
                <w:rPr>
                  <w:rStyle w:val="af2"/>
                  <w:sz w:val="24"/>
                  <w:szCs w:val="24"/>
                </w:rPr>
                <w:t>.</w:t>
              </w:r>
              <w:proofErr w:type="spellStart"/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schoolchemistry</w:t>
              </w:r>
              <w:proofErr w:type="spellEnd"/>
              <w:r w:rsidR="007F4E43" w:rsidRPr="00B56102">
                <w:rPr>
                  <w:rStyle w:val="af2"/>
                  <w:sz w:val="24"/>
                  <w:szCs w:val="24"/>
                </w:rPr>
                <w:t>.</w:t>
              </w:r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by</w:t>
              </w:r>
              <w:r w:rsidR="007F4E43" w:rsidRPr="00B56102">
                <w:rPr>
                  <w:rStyle w:val="af2"/>
                  <w:sz w:val="24"/>
                  <w:szCs w:val="24"/>
                </w:rPr>
                <w:t>.</w:t>
              </w:r>
              <w:proofErr w:type="spellStart"/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rPr>
                <w:lang w:val="en-US"/>
              </w:rPr>
              <w:t>12.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Российский образовательный портал</w:t>
            </w:r>
          </w:p>
        </w:tc>
        <w:tc>
          <w:tcPr>
            <w:tcW w:w="1869" w:type="pct"/>
          </w:tcPr>
          <w:p w:rsidR="007F4E43" w:rsidRPr="00B56102" w:rsidRDefault="007F4E43" w:rsidP="007F4E43">
            <w:pPr>
              <w:rPr>
                <w:rStyle w:val="esummarylist1"/>
                <w:sz w:val="24"/>
                <w:szCs w:val="24"/>
              </w:rPr>
            </w:pPr>
            <w:r w:rsidRPr="00B56102">
              <w:rPr>
                <w:rStyle w:val="esummarylist1"/>
                <w:sz w:val="24"/>
                <w:szCs w:val="24"/>
              </w:rPr>
              <w:t>Коллекция экспериментов по химии</w:t>
            </w:r>
          </w:p>
        </w:tc>
        <w:tc>
          <w:tcPr>
            <w:tcW w:w="1780" w:type="pct"/>
          </w:tcPr>
          <w:p w:rsidR="007F4E43" w:rsidRPr="00B56102" w:rsidRDefault="00185D68" w:rsidP="007F4E43">
            <w:hyperlink r:id="rId18" w:history="1"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http</w:t>
              </w:r>
              <w:r w:rsidR="007F4E43" w:rsidRPr="00B56102">
                <w:rPr>
                  <w:rStyle w:val="af2"/>
                  <w:sz w:val="24"/>
                  <w:szCs w:val="24"/>
                </w:rPr>
                <w:t>://</w:t>
              </w:r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experiment</w:t>
              </w:r>
              <w:r w:rsidR="007F4E43" w:rsidRPr="00B56102">
                <w:rPr>
                  <w:rStyle w:val="af2"/>
                  <w:sz w:val="24"/>
                  <w:szCs w:val="24"/>
                </w:rPr>
                <w:t>.</w:t>
              </w:r>
              <w:proofErr w:type="spellStart"/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edu</w:t>
              </w:r>
              <w:proofErr w:type="spellEnd"/>
              <w:r w:rsidR="007F4E43" w:rsidRPr="00B56102">
                <w:rPr>
                  <w:rStyle w:val="af2"/>
                  <w:sz w:val="24"/>
                  <w:szCs w:val="24"/>
                </w:rPr>
                <w:t>.</w:t>
              </w:r>
              <w:proofErr w:type="spellStart"/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ru</w:t>
              </w:r>
              <w:proofErr w:type="spellEnd"/>
              <w:r w:rsidR="007F4E43" w:rsidRPr="00B56102">
                <w:rPr>
                  <w:rStyle w:val="af2"/>
                  <w:sz w:val="24"/>
                  <w:szCs w:val="24"/>
                </w:rPr>
                <w:t>/</w:t>
              </w:r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catalog</w:t>
              </w:r>
              <w:r w:rsidR="007F4E43" w:rsidRPr="00B56102">
                <w:rPr>
                  <w:rStyle w:val="af2"/>
                  <w:sz w:val="24"/>
                  <w:szCs w:val="24"/>
                </w:rPr>
                <w:t>.</w:t>
              </w:r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asp</w:t>
              </w:r>
            </w:hyperlink>
            <w:r w:rsidR="007F4E43" w:rsidRPr="00B56102">
              <w:t>?</w:t>
            </w:r>
          </w:p>
          <w:p w:rsidR="007F4E43" w:rsidRPr="00B56102" w:rsidRDefault="007F4E43" w:rsidP="007F4E43">
            <w:pPr>
              <w:rPr>
                <w:lang w:val="en-US"/>
              </w:rPr>
            </w:pPr>
            <w:r w:rsidRPr="00B56102">
              <w:rPr>
                <w:lang w:val="en-US"/>
              </w:rPr>
              <w:t>ob_no12619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13.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 xml:space="preserve">Курс  органической  химии  за  10-й  </w:t>
            </w:r>
            <w:r w:rsidRPr="00B56102">
              <w:lastRenderedPageBreak/>
              <w:t>класс.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lastRenderedPageBreak/>
              <w:t xml:space="preserve">Постановка  опытов. Классы  органических  соединений, тестирование. Биографии  </w:t>
            </w:r>
            <w:r w:rsidRPr="00B56102">
              <w:lastRenderedPageBreak/>
              <w:t>знаменитых  учёных.</w:t>
            </w:r>
          </w:p>
        </w:tc>
        <w:tc>
          <w:tcPr>
            <w:tcW w:w="1780" w:type="pct"/>
          </w:tcPr>
          <w:p w:rsidR="007F4E43" w:rsidRPr="00B56102" w:rsidRDefault="007F4E43" w:rsidP="007F4E43">
            <w:r w:rsidRPr="00B56102">
              <w:rPr>
                <w:lang w:val="en-US"/>
              </w:rPr>
              <w:lastRenderedPageBreak/>
              <w:t>http</w:t>
            </w:r>
            <w:r w:rsidRPr="00B56102">
              <w:t>://</w:t>
            </w:r>
            <w:r w:rsidRPr="00B56102">
              <w:rPr>
                <w:lang w:val="en-US"/>
              </w:rPr>
              <w:t>formula44.narod.ru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lastRenderedPageBreak/>
              <w:t>14.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Органическая  химия.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t>Электронный  учебник  для  средней  школы.</w:t>
            </w:r>
          </w:p>
        </w:tc>
        <w:tc>
          <w:tcPr>
            <w:tcW w:w="1780" w:type="pct"/>
          </w:tcPr>
          <w:p w:rsidR="007F4E43" w:rsidRPr="00B56102" w:rsidRDefault="007F4E43" w:rsidP="007F4E43">
            <w:r w:rsidRPr="00B56102">
              <w:rPr>
                <w:lang w:val="en-US"/>
              </w:rPr>
              <w:t>http</w:t>
            </w:r>
            <w:r w:rsidRPr="00B56102">
              <w:t>://</w:t>
            </w:r>
            <w:proofErr w:type="spellStart"/>
            <w:r w:rsidRPr="00B56102">
              <w:rPr>
                <w:lang w:val="en-US"/>
              </w:rPr>
              <w:t>cnit</w:t>
            </w:r>
            <w:proofErr w:type="spellEnd"/>
            <w:r w:rsidRPr="00B56102">
              <w:t>.</w:t>
            </w:r>
            <w:proofErr w:type="spellStart"/>
            <w:r w:rsidRPr="00B56102">
              <w:rPr>
                <w:lang w:val="en-US"/>
              </w:rPr>
              <w:t>ssau</w:t>
            </w:r>
            <w:proofErr w:type="spellEnd"/>
            <w:r w:rsidRPr="00B56102">
              <w:t>.</w:t>
            </w:r>
            <w:proofErr w:type="spellStart"/>
            <w:r w:rsidRPr="00B56102">
              <w:rPr>
                <w:lang w:val="en-US"/>
              </w:rPr>
              <w:t>ru</w:t>
            </w:r>
            <w:proofErr w:type="spellEnd"/>
            <w:r w:rsidRPr="00B56102">
              <w:t>/</w:t>
            </w:r>
            <w:r w:rsidRPr="00B56102">
              <w:rPr>
                <w:lang w:val="en-US"/>
              </w:rPr>
              <w:t>organics</w:t>
            </w:r>
            <w:r w:rsidRPr="00B56102">
              <w:t>/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15.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Химия  для  всех.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t>Электронный  справочник  за  полный  курс  химии. Программы  по  химии, тесты.</w:t>
            </w:r>
          </w:p>
        </w:tc>
        <w:tc>
          <w:tcPr>
            <w:tcW w:w="1780" w:type="pct"/>
          </w:tcPr>
          <w:p w:rsidR="007F4E43" w:rsidRPr="00B56102" w:rsidRDefault="007F4E43" w:rsidP="007F4E43">
            <w:r w:rsidRPr="00B56102">
              <w:rPr>
                <w:lang w:val="en-US"/>
              </w:rPr>
              <w:t>http</w:t>
            </w:r>
            <w:r w:rsidRPr="00B56102">
              <w:t>://</w:t>
            </w:r>
            <w:r w:rsidRPr="00B56102">
              <w:rPr>
                <w:lang w:val="en-US"/>
              </w:rPr>
              <w:t>www</w:t>
            </w:r>
            <w:r w:rsidRPr="00B56102">
              <w:t>.</w:t>
            </w:r>
            <w:proofErr w:type="spellStart"/>
            <w:r w:rsidRPr="00B56102">
              <w:rPr>
                <w:lang w:val="en-US"/>
              </w:rPr>
              <w:t>informika</w:t>
            </w:r>
            <w:proofErr w:type="spellEnd"/>
            <w:r w:rsidRPr="00B56102">
              <w:t>.</w:t>
            </w:r>
            <w:proofErr w:type="spellStart"/>
            <w:r w:rsidRPr="00B56102">
              <w:rPr>
                <w:lang w:val="en-US"/>
              </w:rPr>
              <w:t>ru</w:t>
            </w:r>
            <w:proofErr w:type="spellEnd"/>
            <w:r w:rsidRPr="00B56102">
              <w:t>/</w:t>
            </w:r>
            <w:r w:rsidRPr="00B56102">
              <w:rPr>
                <w:lang w:val="en-US"/>
              </w:rPr>
              <w:t>text</w:t>
            </w:r>
            <w:r w:rsidRPr="00B56102">
              <w:t>/</w:t>
            </w:r>
            <w:r w:rsidRPr="00B56102">
              <w:rPr>
                <w:lang w:val="en-US"/>
              </w:rPr>
              <w:t>database</w:t>
            </w:r>
            <w:r w:rsidRPr="00B56102">
              <w:t>/</w:t>
            </w:r>
            <w:proofErr w:type="spellStart"/>
            <w:r w:rsidRPr="00B56102">
              <w:rPr>
                <w:lang w:val="en-US"/>
              </w:rPr>
              <w:t>chemy</w:t>
            </w:r>
            <w:proofErr w:type="spellEnd"/>
            <w:r w:rsidRPr="00B56102">
              <w:t>/</w:t>
            </w:r>
            <w:r w:rsidRPr="00B56102">
              <w:rPr>
                <w:lang w:val="en-US"/>
              </w:rPr>
              <w:t>START</w:t>
            </w:r>
            <w:r w:rsidRPr="00B56102">
              <w:t>.</w:t>
            </w:r>
            <w:r w:rsidRPr="00B56102">
              <w:rPr>
                <w:lang w:val="en-US"/>
              </w:rPr>
              <w:t>html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16.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Химия. Образовательный  сайт  для  школьников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t>Экспериментальный  учебник  по  общей  и  неорганической  химии  для  8-11-х  классов, предназначенный  как  для  начального  обучения, так  и  для  подготовки  к  экзаменам  в  вуз.</w:t>
            </w:r>
          </w:p>
          <w:p w:rsidR="007F4E43" w:rsidRPr="00B56102" w:rsidRDefault="007F4E43" w:rsidP="007F4E43">
            <w:r w:rsidRPr="00B56102">
              <w:t>Химические  словари, олимпиады  по  химии.</w:t>
            </w:r>
          </w:p>
        </w:tc>
        <w:tc>
          <w:tcPr>
            <w:tcW w:w="1780" w:type="pct"/>
          </w:tcPr>
          <w:p w:rsidR="007F4E43" w:rsidRPr="00B56102" w:rsidRDefault="007F4E43" w:rsidP="007F4E43">
            <w:r w:rsidRPr="00B56102">
              <w:rPr>
                <w:lang w:val="en-US"/>
              </w:rPr>
              <w:t>http</w:t>
            </w:r>
            <w:r w:rsidRPr="00B56102">
              <w:t>://</w:t>
            </w:r>
            <w:r w:rsidRPr="00B56102">
              <w:rPr>
                <w:lang w:val="en-US"/>
              </w:rPr>
              <w:t>hemi.wallst.ru/</w:t>
            </w:r>
          </w:p>
        </w:tc>
      </w:tr>
    </w:tbl>
    <w:p w:rsidR="007F4E43" w:rsidRDefault="007F4E43" w:rsidP="007F4E43"/>
    <w:p w:rsidR="007F4E43" w:rsidRPr="007F4E43" w:rsidRDefault="007F4E43" w:rsidP="00B307C7">
      <w:pPr>
        <w:ind w:firstLine="709"/>
        <w:jc w:val="both"/>
      </w:pPr>
    </w:p>
    <w:p w:rsidR="00755F6C" w:rsidRPr="0002068E" w:rsidRDefault="00755F6C" w:rsidP="00B307C7">
      <w:pPr>
        <w:ind w:firstLine="709"/>
        <w:jc w:val="both"/>
      </w:pPr>
      <w:r w:rsidRPr="0002068E">
        <w:t>В календарно-темати</w:t>
      </w:r>
      <w:r w:rsidR="00860EC2">
        <w:t>ческом планировании приходится 4</w:t>
      </w:r>
      <w:r w:rsidRPr="0002068E">
        <w:t xml:space="preserve"> </w:t>
      </w:r>
      <w:proofErr w:type="gramStart"/>
      <w:r w:rsidRPr="0002068E">
        <w:t>дополнительных</w:t>
      </w:r>
      <w:proofErr w:type="gramEnd"/>
      <w:r w:rsidRPr="0002068E">
        <w:t xml:space="preserve"> дня отдыха, связанных с гос</w:t>
      </w:r>
      <w:r w:rsidR="0002068E">
        <w:t xml:space="preserve">ударственными праздниками- </w:t>
      </w:r>
      <w:r w:rsidR="00860EC2">
        <w:t>24.02, 08.03, 01.05 и 10</w:t>
      </w:r>
      <w:r w:rsidR="0002068E">
        <w:t>.05</w:t>
      </w:r>
      <w:r w:rsidRPr="0002068E">
        <w:t xml:space="preserve">. Вследствие этого количество </w:t>
      </w:r>
      <w:r w:rsidR="0002068E">
        <w:t>у</w:t>
      </w:r>
      <w:r w:rsidR="00860EC2">
        <w:t>чебных часов за год составит 98</w:t>
      </w:r>
      <w:r w:rsidRPr="0002068E">
        <w:t>. Данное</w:t>
      </w:r>
      <w:r w:rsidR="00F07BE7" w:rsidRPr="0002068E">
        <w:t xml:space="preserve"> сокращение произведено за счет уменьшен</w:t>
      </w:r>
      <w:r w:rsidR="00860EC2">
        <w:t xml:space="preserve">ия количества </w:t>
      </w:r>
      <w:proofErr w:type="spellStart"/>
      <w:r w:rsidR="00860EC2">
        <w:t>обобщающее-повторительных</w:t>
      </w:r>
      <w:proofErr w:type="spellEnd"/>
      <w:r w:rsidR="00860EC2">
        <w:t xml:space="preserve"> уроков</w:t>
      </w:r>
      <w:r w:rsidR="00F07BE7" w:rsidRPr="0002068E">
        <w:t>, предусмотренных в конце учебного года</w:t>
      </w:r>
    </w:p>
    <w:p w:rsidR="00B307C7" w:rsidRPr="0002068E" w:rsidRDefault="00B307C7" w:rsidP="00B307C7">
      <w:pPr>
        <w:ind w:firstLine="709"/>
        <w:jc w:val="both"/>
        <w:rPr>
          <w:b/>
        </w:rPr>
      </w:pPr>
    </w:p>
    <w:p w:rsidR="00B307C7" w:rsidRPr="0002068E" w:rsidRDefault="00B307C7" w:rsidP="00B307C7">
      <w:pPr>
        <w:ind w:firstLine="1134"/>
        <w:jc w:val="center"/>
        <w:rPr>
          <w:b/>
          <w:caps/>
        </w:rPr>
      </w:pPr>
    </w:p>
    <w:p w:rsidR="00B83DAB" w:rsidRPr="0002068E" w:rsidRDefault="00B83DAB" w:rsidP="00B307C7">
      <w:pPr>
        <w:ind w:firstLine="1134"/>
        <w:jc w:val="center"/>
        <w:rPr>
          <w:b/>
          <w:caps/>
        </w:rPr>
      </w:pPr>
    </w:p>
    <w:p w:rsidR="00B83DAB" w:rsidRPr="0002068E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CB48FF">
      <w:pPr>
        <w:spacing w:after="160"/>
        <w:rPr>
          <w:b/>
          <w:caps/>
        </w:rPr>
      </w:pPr>
    </w:p>
    <w:p w:rsidR="00CB48FF" w:rsidRPr="00FD2853" w:rsidRDefault="00CB48FF" w:rsidP="00CB48FF">
      <w:pPr>
        <w:spacing w:after="160"/>
        <w:jc w:val="center"/>
        <w:rPr>
          <w:rFonts w:eastAsia="TimesNewRomanPSMT"/>
          <w:b/>
          <w:sz w:val="28"/>
          <w:szCs w:val="28"/>
        </w:rPr>
      </w:pPr>
    </w:p>
    <w:p w:rsidR="00CB48FF" w:rsidRPr="00FD2853" w:rsidRDefault="00CB48FF" w:rsidP="00CB48FF">
      <w:pPr>
        <w:spacing w:after="160"/>
        <w:jc w:val="center"/>
        <w:rPr>
          <w:rFonts w:eastAsia="TimesNewRomanPSMT"/>
          <w:b/>
          <w:sz w:val="28"/>
          <w:szCs w:val="28"/>
        </w:rPr>
      </w:pPr>
    </w:p>
    <w:p w:rsidR="00CB48FF" w:rsidRPr="00FD2853" w:rsidRDefault="00CB48FF" w:rsidP="00CB48FF">
      <w:pPr>
        <w:spacing w:after="160"/>
        <w:jc w:val="center"/>
        <w:rPr>
          <w:rFonts w:eastAsia="TimesNewRomanPSMT"/>
          <w:b/>
          <w:sz w:val="28"/>
          <w:szCs w:val="28"/>
        </w:rPr>
      </w:pPr>
    </w:p>
    <w:p w:rsidR="00CB48FF" w:rsidRPr="00FD2853" w:rsidRDefault="00CB48FF" w:rsidP="00CB48FF">
      <w:pPr>
        <w:spacing w:after="160"/>
        <w:jc w:val="center"/>
        <w:rPr>
          <w:rFonts w:eastAsia="TimesNewRomanPSMT"/>
          <w:b/>
          <w:sz w:val="28"/>
          <w:szCs w:val="28"/>
        </w:rPr>
      </w:pPr>
    </w:p>
    <w:p w:rsidR="00CB48FF" w:rsidRPr="00FD2853" w:rsidRDefault="00CB48FF" w:rsidP="00CB48FF">
      <w:pPr>
        <w:spacing w:after="160"/>
        <w:jc w:val="center"/>
        <w:rPr>
          <w:rFonts w:eastAsia="TimesNewRomanPSMT"/>
          <w:b/>
          <w:sz w:val="28"/>
          <w:szCs w:val="28"/>
        </w:rPr>
      </w:pPr>
    </w:p>
    <w:p w:rsidR="00CB48FF" w:rsidRPr="00CB48FF" w:rsidRDefault="00CB48FF" w:rsidP="00CB48FF">
      <w:pPr>
        <w:spacing w:after="160"/>
        <w:jc w:val="center"/>
        <w:rPr>
          <w:rFonts w:eastAsia="TimesNewRomanPSMT"/>
          <w:b/>
        </w:rPr>
      </w:pPr>
      <w:r w:rsidRPr="00CB48FF">
        <w:rPr>
          <w:rFonts w:eastAsia="TimesNewRomanPSMT"/>
          <w:b/>
        </w:rPr>
        <w:t>ПЛАНИРУЕМЫЕ РЕЗУЛЬТАТЫ ОСВОЕНИЯ УЧЕБНОГО ПРЕДМЕТА</w:t>
      </w:r>
    </w:p>
    <w:p w:rsidR="00CB48FF" w:rsidRPr="00A057AC" w:rsidRDefault="00CB48FF" w:rsidP="00CB48FF">
      <w:pPr>
        <w:spacing w:after="160"/>
        <w:rPr>
          <w:rFonts w:eastAsia="TimesNewRomanPSMT"/>
          <w:i/>
        </w:rPr>
      </w:pPr>
      <w:r w:rsidRPr="00A057AC">
        <w:rPr>
          <w:rFonts w:eastAsia="TimesNewRomanPSMT"/>
          <w:i/>
        </w:rPr>
        <w:t>Личностные, предметные и межпредметные результаты освоения учебного курса</w:t>
      </w:r>
    </w:p>
    <w:p w:rsidR="00CB48FF" w:rsidRPr="00A057AC" w:rsidRDefault="00CB48FF" w:rsidP="00CB48FF">
      <w:pPr>
        <w:spacing w:after="160"/>
        <w:rPr>
          <w:b/>
          <w:i/>
          <w:sz w:val="28"/>
          <w:szCs w:val="28"/>
        </w:rPr>
      </w:pPr>
      <w:r w:rsidRPr="00A057AC">
        <w:rPr>
          <w:rFonts w:eastAsia="TimesNewRomanPSMT"/>
        </w:rPr>
        <w:t xml:space="preserve">Изучение школьного  курса химии направлено на достижение </w:t>
      </w:r>
      <w:proofErr w:type="gramStart"/>
      <w:r w:rsidRPr="00A057AC">
        <w:rPr>
          <w:rFonts w:eastAsia="TimesNewRomanPSMT"/>
        </w:rPr>
        <w:t>обучающимися</w:t>
      </w:r>
      <w:proofErr w:type="gramEnd"/>
      <w:r w:rsidRPr="00A057AC">
        <w:rPr>
          <w:rFonts w:eastAsia="TimesNewRomanPSMT"/>
        </w:rPr>
        <w:t xml:space="preserve"> следующих </w:t>
      </w:r>
      <w:r w:rsidRPr="00A057AC">
        <w:rPr>
          <w:rFonts w:eastAsia="TimesNewRomanPSMT"/>
          <w:b/>
          <w:i/>
        </w:rPr>
        <w:t>личностных результатов:</w:t>
      </w:r>
    </w:p>
    <w:p w:rsidR="00CB48FF" w:rsidRPr="00A057AC" w:rsidRDefault="00CB48FF" w:rsidP="00CB48FF">
      <w:pPr>
        <w:contextualSpacing/>
        <w:jc w:val="both"/>
      </w:pPr>
      <w:r w:rsidRPr="00A057AC">
        <w:t xml:space="preserve">Изучение химии в основной школе дает возможность достичь следующих результатов в направлении </w:t>
      </w:r>
      <w:r w:rsidRPr="00A057AC">
        <w:rPr>
          <w:b/>
        </w:rPr>
        <w:t xml:space="preserve">личностного </w:t>
      </w:r>
      <w:r w:rsidRPr="00A057AC">
        <w:t xml:space="preserve">развития: </w:t>
      </w:r>
    </w:p>
    <w:p w:rsidR="00CB48FF" w:rsidRPr="00A057AC" w:rsidRDefault="00CB48FF" w:rsidP="00CB48F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160"/>
        <w:ind w:left="567" w:firstLine="709"/>
        <w:contextualSpacing/>
        <w:jc w:val="both"/>
        <w:textAlignment w:val="baseline"/>
      </w:pPr>
      <w:r w:rsidRPr="00A057AC">
        <w:t>воспитание российской гражданской идентичности: патриотизма, любви и уважению к Отечеству, чувства гордости за свою Родину, за российскую химическую науку;</w:t>
      </w:r>
    </w:p>
    <w:p w:rsidR="00CB48FF" w:rsidRPr="00A057AC" w:rsidRDefault="00CB48FF" w:rsidP="00CB48F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160"/>
        <w:ind w:left="567" w:firstLine="709"/>
        <w:contextualSpacing/>
        <w:jc w:val="both"/>
        <w:textAlignment w:val="baseline"/>
      </w:pPr>
      <w:r w:rsidRPr="00A057AC">
        <w:t>формирование целостного мировоззрения, соответствующего современному уровню развития науки  и общественной практики, а также социальному, культурному, языковому и духовному многообразию современного мира;</w:t>
      </w:r>
    </w:p>
    <w:p w:rsidR="00CB48FF" w:rsidRPr="00A057AC" w:rsidRDefault="00CB48FF" w:rsidP="00CB48F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160"/>
        <w:ind w:left="567" w:firstLine="709"/>
        <w:contextualSpacing/>
        <w:jc w:val="both"/>
        <w:textAlignment w:val="baseline"/>
      </w:pPr>
      <w:r w:rsidRPr="00A057AC">
        <w:t>формирование ответственного отношения к учению, готовности и способности к саморазвитию и самообразованию на основе мотивации к обучению и познанию, выбору профильного образования на основе информации о существующих профессиях и личных профессиональных предпочтений, осознанному построению индивидуальной образовательной траектории с учетом устойчивых познавательных интересов;</w:t>
      </w:r>
    </w:p>
    <w:p w:rsidR="00CB48FF" w:rsidRPr="00A057AC" w:rsidRDefault="00CB48FF" w:rsidP="00CB48F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160"/>
        <w:ind w:left="567" w:firstLine="709"/>
        <w:contextualSpacing/>
        <w:jc w:val="both"/>
        <w:textAlignment w:val="baseline"/>
      </w:pPr>
      <w:r w:rsidRPr="00A057AC">
        <w:t>формирование коммуникативной компетентности в образовательной, общественно полезной, учебно-исследовательской, творческой и других видах деятельности;</w:t>
      </w:r>
    </w:p>
    <w:p w:rsidR="00CB48FF" w:rsidRPr="00A057AC" w:rsidRDefault="00CB48FF" w:rsidP="00CB48F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160"/>
        <w:ind w:left="567" w:firstLine="709"/>
        <w:contextualSpacing/>
        <w:jc w:val="both"/>
        <w:textAlignment w:val="baseline"/>
      </w:pPr>
      <w:r w:rsidRPr="00A057AC">
        <w:t>формирование понимания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людей;</w:t>
      </w:r>
    </w:p>
    <w:p w:rsidR="00CB48FF" w:rsidRPr="00A057AC" w:rsidRDefault="00CB48FF" w:rsidP="00CB48F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160"/>
        <w:ind w:left="567" w:firstLine="709"/>
        <w:contextualSpacing/>
        <w:jc w:val="both"/>
        <w:textAlignment w:val="baseline"/>
      </w:pPr>
      <w:r w:rsidRPr="00A057AC">
        <w:t>формирование познавательной и информационной культуры, в том числе развитие навыков самостоятельной работы с учебными пособиями, книгами, доступными инструментами и техническими средствами информационных технологий;</w:t>
      </w:r>
    </w:p>
    <w:p w:rsidR="00CB48FF" w:rsidRPr="00A057AC" w:rsidRDefault="00CB48FF" w:rsidP="00CB48F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160"/>
        <w:ind w:left="567" w:firstLine="709"/>
        <w:contextualSpacing/>
        <w:jc w:val="both"/>
        <w:textAlignment w:val="baseline"/>
      </w:pPr>
      <w:r w:rsidRPr="00A057AC">
        <w:t>формирование основ экологического сознания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CB48FF" w:rsidRPr="00A057AC" w:rsidRDefault="00CB48FF" w:rsidP="00CB48F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160"/>
        <w:ind w:left="567" w:firstLine="709"/>
        <w:contextualSpacing/>
        <w:jc w:val="both"/>
        <w:textAlignment w:val="baseline"/>
      </w:pPr>
      <w:r w:rsidRPr="00A057AC">
        <w:t xml:space="preserve">развитие готовности к решению творческих задач, умения находить адекватные способы поведения и взаимодействия с партнерами во время учебной и </w:t>
      </w:r>
      <w:proofErr w:type="spellStart"/>
      <w:r w:rsidRPr="00A057AC">
        <w:t>внеучебной</w:t>
      </w:r>
      <w:proofErr w:type="spellEnd"/>
      <w:r w:rsidRPr="00A057AC">
        <w:t xml:space="preserve"> деятельности, способности оценивать проблемные ситуации и оперативно принимать ответственные решения в различных продуктивных видах деятельности (учебная поисково-исследовательская, клубная, проектная, кружковая и т. п.</w:t>
      </w:r>
      <w:proofErr w:type="gramStart"/>
      <w:r w:rsidRPr="00A057AC">
        <w:t xml:space="preserve"> )</w:t>
      </w:r>
      <w:proofErr w:type="gramEnd"/>
    </w:p>
    <w:p w:rsidR="00CB48FF" w:rsidRPr="00A057AC" w:rsidRDefault="00CB48FF" w:rsidP="00CB48FF">
      <w:pPr>
        <w:contextualSpacing/>
        <w:jc w:val="both"/>
      </w:pPr>
      <w:proofErr w:type="spellStart"/>
      <w:r w:rsidRPr="00A057AC">
        <w:rPr>
          <w:b/>
        </w:rPr>
        <w:t>Метапредметными</w:t>
      </w:r>
      <w:proofErr w:type="spellEnd"/>
      <w:r w:rsidRPr="00A057AC">
        <w:t xml:space="preserve"> результатами освоения основной образовательной программы основного общего образования являются: 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овладение навыками самостоятельного приобретения новых знаний, организации учебной деятельности, поиска средств её осуществления;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умение планировать пути достижения целей на основе самостоятельного анализа условий и средств их достижения, выделять альтернативные способы достижения цели и выбирать наиболее эффективный способ, осуществлять познавательную рефлексию в отношении действий по решению учебных и познавательных задач.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умение понимать проблему, ставить вопросы, выдвигать гипотезу, давать определение понятиям, классифицировать, структурировать материал, проводить эксперименты, аргументировать собственную позицию, формулировать выводы и заключения;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lastRenderedPageBreak/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формирование и развитие компетентности в области использования инструментов и технических средств информационных технологий (компьютеров и программного обеспечения) как инструментально основы развития коммуникативных и познавательных универсальных учебных действий;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умение извлекать информацию из различных источников (включая средства массовой информации, компакт-диски учебного назначения, ресурсы Интернета), свободно пользоваться справочной литературой, в том числе и на электронных носителях, соблюдать нормы информационной избирательности, этики;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умение на практике пользоваться основными логическими приемами, методами наблюдения, моделирования, объяснения, решения проблем, прогнозирования и др.;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умение организовывать свою жизнь в соответствии с представлениями о здоровом образе жизни, правах и обязанностях гражданина, ценностях бытия, культуры и социального взаимодействия;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умение выполнять познавательные и практические задания, в том числе проектные;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 xml:space="preserve">умение самостоятельно и </w:t>
      </w:r>
      <w:proofErr w:type="spellStart"/>
      <w:r w:rsidRPr="00A057AC">
        <w:t>аргументированно</w:t>
      </w:r>
      <w:proofErr w:type="spellEnd"/>
      <w:r w:rsidRPr="00A057AC">
        <w:t xml:space="preserve"> оценивать свои действия и действия одноклассников, содержательно обосновывая правильность или ошибочность результата и способа действия, адекватно оценивать объективную трудность как меру фактического или предполагаемого расхода ресурсов на решение задачи, а также свои возможности в достижении цели определенной сложности;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умение работать в группе – эффективно сотрудничать и взаимодействовать на основе координации различных позиций при выработке общего решения в совместной деятельности; слушать партнера, формулировать и аргументировать свое мнение, корректно отстаивать свою позицию и координировать ее с позиции партнеров, в том числе в ситуации столкновения интересов; продуктивно разрешать конфликты на основе учета интересов и позиций всех его участников, поиска и оценки альтернативных способов разрешения конфликтов.</w:t>
      </w:r>
    </w:p>
    <w:p w:rsidR="00CB48FF" w:rsidRPr="00A057AC" w:rsidRDefault="00CB48FF" w:rsidP="00CB48FF">
      <w:pPr>
        <w:contextualSpacing/>
        <w:jc w:val="both"/>
      </w:pPr>
      <w:r w:rsidRPr="00A057AC">
        <w:rPr>
          <w:b/>
        </w:rPr>
        <w:t xml:space="preserve">Предметными результатами </w:t>
      </w:r>
      <w:r w:rsidRPr="00A057AC">
        <w:t>освоения Основной образовательной программы основного общего образования являются: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t>формирование первоначальных систематизированных представлений о веществах, их превращениях и практическом применении; овладение понятийным аппаратом и символическим языком химии;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t xml:space="preserve">осознание объективно значимости основ химической науки как области современного естествознания, химических превращений органических и неорганических веществ как основы многих явлений живой и неживой природы; углубление представлений о материальном единстве мира;   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t>овладение основами химической грамотности: способностью анализировать и объективно оценивать жизненные ситуации, связанные с химией, навыками безопасного обращения с веществами, используемыми в повседневной жизни; умением анализировать и планировать экологически безопасное поведение в целях сбережения здоровья и окружающей среды;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t>формирование умений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веществ, зависимость их свойств от состава и строения, а также зависимость применения веществ от их свойств;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lastRenderedPageBreak/>
        <w:t>приобретения опыта использования различных методов изучения веществ; наблюдения за их превращениями при проведении несложных химических экспериментов с использованием лабораторного оборудования и приборов;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t>умение оказывать первую помощь при отравлениях, ожогах и других травмах, связанных с веществами и лабораторным оборудованием;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t>овладение приемами работы с информацией химического содержания, представленной в разно форме (в виде текста, формул, графиков, табличных данных, схем, фотографий и др.)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t>создание основы для формирования интереса к расширению и углублению химических знаний и выбора химии как профильного предмета при переходе на ступень среднего (полного) общего образования, а в дальнейшем и в качестве сферы свое профессиональной деятельности;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t>формирование представлений о значении химической науки в решении современных экологических проблем, в том числе в предотвращении техногенных и экологических катастроф.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proofErr w:type="gramStart"/>
      <w:r w:rsidRPr="00A057AC">
        <w:rPr>
          <w:rFonts w:eastAsia="TimesNewRomanPSMT"/>
        </w:rPr>
        <w:t>В</w:t>
      </w:r>
      <w:proofErr w:type="gramEnd"/>
      <w:r w:rsidRPr="00A057AC">
        <w:rPr>
          <w:rFonts w:eastAsia="TimesNewRomanPSMT"/>
        </w:rPr>
        <w:t xml:space="preserve"> </w:t>
      </w:r>
      <w:proofErr w:type="gramStart"/>
      <w:r w:rsidRPr="00A057AC">
        <w:rPr>
          <w:rFonts w:eastAsia="TimesNewRomanPSMT"/>
        </w:rPr>
        <w:t>рамка</w:t>
      </w:r>
      <w:proofErr w:type="gramEnd"/>
      <w:r w:rsidRPr="00A057AC">
        <w:rPr>
          <w:rFonts w:eastAsia="TimesNewRomanPSMT"/>
        </w:rPr>
        <w:t xml:space="preserve">  сфере  </w:t>
      </w:r>
      <w:r w:rsidRPr="00A057AC">
        <w:rPr>
          <w:rFonts w:eastAsia="TimesNewRomanPSMT"/>
          <w:b/>
          <w:i/>
        </w:rPr>
        <w:t>деятельностного (поведенческого) компонента</w:t>
      </w:r>
      <w:r w:rsidRPr="00A057AC">
        <w:rPr>
          <w:rFonts w:eastAsia="TimesNewRomanPSMT"/>
        </w:rPr>
        <w:t xml:space="preserve"> будут сформированы: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готовность и способность к участию в школьном самоуправлении в пределах возрастных компетенций (дежурство в школе и классе, участие в детских и молодёжных общественных организациях, школьных и внешкольных мероприятиях);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готовность и способность к выполнению норм и требований школьной жизни, прав и обязанностей ученика;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умение вести диалог на основе равноправных отношений и взаимного уважения и принятия; умение конструктивно разрешать конфликты;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готовность и способность к выполнению моральных норм в отношении взрослых и сверстников в школе, дома, во </w:t>
      </w:r>
      <w:proofErr w:type="spellStart"/>
      <w:r w:rsidRPr="00A057AC">
        <w:rPr>
          <w:rFonts w:eastAsia="TimesNewRomanPSMT"/>
        </w:rPr>
        <w:t>внеучебных</w:t>
      </w:r>
      <w:proofErr w:type="spellEnd"/>
      <w:r w:rsidRPr="00A057AC">
        <w:rPr>
          <w:rFonts w:eastAsia="TimesNewRomanPSMT"/>
        </w:rPr>
        <w:t xml:space="preserve"> видах деятельности;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потребность в участии в общественной жизни ближайшего социального окружения, общественно полезной деятельности;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умение строить жизненные планы с учётом конкретных социально-исторических, политических и экономических условий;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устойчивый познавательный интерес и становление </w:t>
      </w:r>
      <w:proofErr w:type="spellStart"/>
      <w:r w:rsidRPr="00A057AC">
        <w:rPr>
          <w:rFonts w:eastAsia="TimesNewRomanPSMT"/>
        </w:rPr>
        <w:t>смыслообразующей</w:t>
      </w:r>
      <w:proofErr w:type="spellEnd"/>
      <w:r w:rsidRPr="00A057AC">
        <w:rPr>
          <w:rFonts w:eastAsia="TimesNewRomanPSMT"/>
        </w:rPr>
        <w:t xml:space="preserve"> функции познавательного мотива;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готовность к выбору профильного образования.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получит возможность для формирования: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</w:t>
      </w:r>
      <w:r w:rsidRPr="00A057AC">
        <w:rPr>
          <w:rFonts w:eastAsia="TimesNewRomanPSMT"/>
          <w:lang w:val="en-US"/>
        </w:rPr>
        <w:t> </w:t>
      </w:r>
      <w:r w:rsidRPr="00A057AC">
        <w:rPr>
          <w:rFonts w:eastAsia="TimesNewRomanPSMT"/>
        </w:rPr>
        <w:t>выраженной устойчивой учебно-познавательной мотивации и интереса к учению;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</w:t>
      </w:r>
      <w:r w:rsidRPr="00A057AC">
        <w:rPr>
          <w:rFonts w:eastAsia="TimesNewRomanPSMT"/>
          <w:lang w:val="en-US"/>
        </w:rPr>
        <w:t> </w:t>
      </w:r>
      <w:r w:rsidRPr="00A057AC">
        <w:rPr>
          <w:rFonts w:eastAsia="TimesNewRomanPSMT"/>
        </w:rPr>
        <w:t>готовности к самообразованию и самовоспитанию;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адекватной позитивной самооценки и </w:t>
      </w:r>
      <w:proofErr w:type="spellStart"/>
      <w:proofErr w:type="gramStart"/>
      <w:r w:rsidRPr="00A057AC">
        <w:rPr>
          <w:rFonts w:eastAsia="TimesNewRomanPSMT"/>
        </w:rPr>
        <w:t>Я-концепции</w:t>
      </w:r>
      <w:proofErr w:type="spellEnd"/>
      <w:proofErr w:type="gramEnd"/>
      <w:r w:rsidRPr="00A057AC">
        <w:rPr>
          <w:rFonts w:eastAsia="TimesNewRomanPSMT"/>
        </w:rPr>
        <w:t>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компетентности в реализации основ гражданской идентичности в поступках и деятельности;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</w:t>
      </w:r>
      <w:r w:rsidRPr="00A057AC">
        <w:rPr>
          <w:rFonts w:eastAsia="TimesNewRomanPSMT"/>
          <w:lang w:val="en-US"/>
        </w:rPr>
        <w:t> </w:t>
      </w:r>
      <w:r w:rsidRPr="00A057AC">
        <w:rPr>
          <w:rFonts w:eastAsia="TimesNewRomanPSMT"/>
        </w:rPr>
        <w:t>морального сознания на конвенциональном уровне, способности к решению моральных дилемм на основе учёта позиций участников дилеммы, ориентации на их мотивы и чувства; устойчивое следование в поведении моральным нормам и этическим требованиям;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</w:t>
      </w:r>
      <w:r w:rsidRPr="00A057AC">
        <w:rPr>
          <w:rFonts w:eastAsia="TimesNewRomanPSMT"/>
          <w:lang w:val="en-US"/>
        </w:rPr>
        <w:t> </w:t>
      </w:r>
      <w:proofErr w:type="spellStart"/>
      <w:r w:rsidRPr="00A057AC">
        <w:rPr>
          <w:rFonts w:eastAsia="TimesNewRomanPSMT"/>
        </w:rPr>
        <w:t>эмпатии</w:t>
      </w:r>
      <w:proofErr w:type="spellEnd"/>
      <w:r w:rsidRPr="00A057AC">
        <w:rPr>
          <w:rFonts w:eastAsia="TimesNewRomanPSMT"/>
        </w:rPr>
        <w:t xml:space="preserve"> как осознанного понимания и сопереживания чувствам других, </w:t>
      </w:r>
      <w:proofErr w:type="gramStart"/>
      <w:r w:rsidRPr="00A057AC">
        <w:rPr>
          <w:rFonts w:eastAsia="TimesNewRomanPSMT"/>
        </w:rPr>
        <w:t>выражающейся</w:t>
      </w:r>
      <w:proofErr w:type="gramEnd"/>
      <w:r w:rsidRPr="00A057AC">
        <w:rPr>
          <w:rFonts w:eastAsia="TimesNewRomanPSMT"/>
        </w:rPr>
        <w:t xml:space="preserve"> в поступках, направленных на помощь и обеспечение благополучия.</w:t>
      </w:r>
    </w:p>
    <w:p w:rsidR="00CB48FF" w:rsidRPr="00A057AC" w:rsidRDefault="00CB48FF" w:rsidP="00CB48FF">
      <w:pPr>
        <w:spacing w:after="160"/>
        <w:rPr>
          <w:rFonts w:eastAsia="TimesNewRomanPSMT"/>
          <w:b/>
          <w:bCs/>
          <w:i/>
        </w:rPr>
      </w:pPr>
      <w:r w:rsidRPr="00A057AC">
        <w:rPr>
          <w:rFonts w:eastAsia="TimesNewRomanPSMT"/>
          <w:b/>
          <w:i/>
        </w:rPr>
        <w:lastRenderedPageBreak/>
        <w:t>Ре</w:t>
      </w:r>
      <w:r w:rsidRPr="00A057AC">
        <w:rPr>
          <w:rFonts w:eastAsia="TimesNewRomanPSMT"/>
          <w:b/>
          <w:bCs/>
          <w:i/>
        </w:rPr>
        <w:t>гулятивные универсальные учебные действия</w:t>
      </w:r>
    </w:p>
    <w:p w:rsidR="00CB48FF" w:rsidRPr="00A057AC" w:rsidRDefault="00CB48FF" w:rsidP="00CB48FF">
      <w:pPr>
        <w:spacing w:after="160"/>
        <w:rPr>
          <w:rFonts w:eastAsia="TimesNewRomanPSMT"/>
          <w:bCs/>
        </w:rPr>
      </w:pPr>
      <w:r w:rsidRPr="00A057AC">
        <w:rPr>
          <w:rFonts w:eastAsia="TimesNewRomanPSMT"/>
          <w:bCs/>
        </w:rPr>
        <w:t>Выпускник научится: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</w:t>
      </w:r>
      <w:proofErr w:type="spellStart"/>
      <w:r w:rsidRPr="00A057AC">
        <w:rPr>
          <w:rFonts w:eastAsia="TimesNewRomanPSMT"/>
        </w:rPr>
        <w:t>целеполаганию</w:t>
      </w:r>
      <w:proofErr w:type="spellEnd"/>
      <w:r w:rsidRPr="00A057AC">
        <w:rPr>
          <w:rFonts w:eastAsia="TimesNewRomanPSMT"/>
        </w:rPr>
        <w:t xml:space="preserve">, включая постановку новых целей, преобразование практической задачи </w:t>
      </w:r>
      <w:proofErr w:type="gramStart"/>
      <w:r w:rsidRPr="00A057AC">
        <w:rPr>
          <w:rFonts w:eastAsia="TimesNewRomanPSMT"/>
        </w:rPr>
        <w:t>в</w:t>
      </w:r>
      <w:proofErr w:type="gramEnd"/>
      <w:r w:rsidRPr="00A057AC">
        <w:rPr>
          <w:rFonts w:eastAsia="TimesNewRomanPSMT"/>
        </w:rPr>
        <w:t xml:space="preserve"> познавательную;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самостоятельно анализировать условия достижения цели на основе учёта выделенных учителем ориентиров действия в новом учебном материале;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планировать пути достижения целей;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устанавливать целевые приоритеты; 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уметь самостоятельно контролировать своё время и управлять им;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принимать решения в проблемной ситуации на основе переговоров;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</w:t>
      </w:r>
      <w:r w:rsidRPr="00A057AC">
        <w:rPr>
          <w:rFonts w:eastAsia="TimesNewRomanPSMT"/>
          <w:iCs/>
        </w:rPr>
        <w:t>осуществлять констатирующий и предвосхищающий контроль по результату и по способу действия</w:t>
      </w:r>
      <w:r w:rsidRPr="00A057AC">
        <w:rPr>
          <w:rFonts w:eastAsia="TimesNewRomanPSMT"/>
        </w:rPr>
        <w:t>; актуальный контроль на уровне произвольного внимания;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</w:t>
      </w:r>
      <w:r w:rsidRPr="00A057AC">
        <w:rPr>
          <w:rFonts w:eastAsia="TimesNewRomanPSMT"/>
          <w:iCs/>
        </w:rPr>
        <w:t xml:space="preserve">адекватно самостоятельно оценивать правильность выполнения действия и вносить необходимые коррективы в </w:t>
      </w:r>
      <w:proofErr w:type="gramStart"/>
      <w:r w:rsidRPr="00A057AC">
        <w:rPr>
          <w:rFonts w:eastAsia="TimesNewRomanPSMT"/>
          <w:iCs/>
        </w:rPr>
        <w:t>исполнение</w:t>
      </w:r>
      <w:proofErr w:type="gramEnd"/>
      <w:r w:rsidRPr="00A057AC">
        <w:rPr>
          <w:rFonts w:eastAsia="TimesNewRomanPSMT"/>
          <w:iCs/>
        </w:rPr>
        <w:t xml:space="preserve"> как в конце действия, так и по ходу его реализации;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основам прогнозирования как предвидения будущих событий и развития процесса.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получит возможность научиться: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самостоятельно ставить новые учебные цели и задачи;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построению жизненных планов во временно2й перспективе;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при планировании достижения целей самостоятельно, полно и адекватно учитывать условия и средства их достижения; 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выделять альтернативные способы достижения цели и выбирать наиболее эффективный способ;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основам </w:t>
      </w:r>
      <w:proofErr w:type="spellStart"/>
      <w:r w:rsidRPr="00A057AC">
        <w:rPr>
          <w:rFonts w:eastAsia="TimesNewRomanPSMT"/>
        </w:rPr>
        <w:t>саморегуляции</w:t>
      </w:r>
      <w:proofErr w:type="spellEnd"/>
      <w:r w:rsidRPr="00A057AC">
        <w:rPr>
          <w:rFonts w:eastAsia="TimesNewRomanPSMT"/>
        </w:rPr>
        <w:t xml:space="preserve"> в учебной и познавательной деятельности в форме осознанного управления своим поведением и деятельностью, направленной на достижение поставленных целей;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осуществлять познавательную рефлексию в отношении действий по решению учебных и познавательных задач;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адекватно оценивать объективную трудность как меру фактического или предполагаемого расхода ресурсов на решение задачи;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адекватно оценивать свои возможности достижения цели определённой сложности в различных сферах самостоятельной деятельности;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основам </w:t>
      </w:r>
      <w:proofErr w:type="spellStart"/>
      <w:r w:rsidRPr="00A057AC">
        <w:rPr>
          <w:rFonts w:eastAsia="TimesNewRomanPSMT"/>
        </w:rPr>
        <w:t>саморегуляции</w:t>
      </w:r>
      <w:proofErr w:type="spellEnd"/>
      <w:r w:rsidRPr="00A057AC">
        <w:rPr>
          <w:rFonts w:eastAsia="TimesNewRomanPSMT"/>
        </w:rPr>
        <w:t xml:space="preserve"> эмоциональных состояний;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прилагать волевые усилия и преодолевать трудности и препятствия на пути достижения целей.</w:t>
      </w:r>
    </w:p>
    <w:p w:rsidR="00CB48FF" w:rsidRPr="00A057AC" w:rsidRDefault="00CB48FF" w:rsidP="00CB48FF">
      <w:pPr>
        <w:spacing w:after="160"/>
        <w:rPr>
          <w:rFonts w:eastAsia="TimesNewRomanPSMT"/>
          <w:b/>
          <w:bCs/>
          <w:i/>
        </w:rPr>
      </w:pPr>
      <w:r w:rsidRPr="00A057AC">
        <w:rPr>
          <w:rFonts w:eastAsia="TimesNewRomanPSMT"/>
          <w:b/>
          <w:i/>
        </w:rPr>
        <w:t>К</w:t>
      </w:r>
      <w:r w:rsidRPr="00A057AC">
        <w:rPr>
          <w:rFonts w:eastAsia="TimesNewRomanPSMT"/>
          <w:b/>
          <w:bCs/>
          <w:i/>
        </w:rPr>
        <w:t>оммуникативные универсальные учебные действия</w:t>
      </w:r>
    </w:p>
    <w:p w:rsidR="00CB48FF" w:rsidRPr="00A057AC" w:rsidRDefault="00CB48FF" w:rsidP="00CB48FF">
      <w:pPr>
        <w:spacing w:after="160"/>
        <w:rPr>
          <w:rFonts w:eastAsia="TimesNewRomanPSMT"/>
          <w:bCs/>
        </w:rPr>
      </w:pPr>
      <w:r w:rsidRPr="00A057AC">
        <w:rPr>
          <w:rFonts w:eastAsia="TimesNewRomanPSMT"/>
          <w:bCs/>
        </w:rPr>
        <w:t>Выпускник научится:</w:t>
      </w:r>
    </w:p>
    <w:p w:rsidR="00CB48FF" w:rsidRPr="00A057AC" w:rsidRDefault="00CB48FF" w:rsidP="00CB48FF">
      <w:pPr>
        <w:spacing w:after="160"/>
        <w:rPr>
          <w:rFonts w:eastAsia="TimesNewRomanPSMT"/>
          <w:bCs/>
        </w:rPr>
      </w:pPr>
      <w:r w:rsidRPr="00A057AC">
        <w:rPr>
          <w:rFonts w:eastAsia="TimesNewRomanPSMT"/>
        </w:rPr>
        <w:t>• учитывать разные мнения и стремиться к координации различных позиций в сотрудничестве;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lastRenderedPageBreak/>
        <w:t>• формулировать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устанавливать и сравнивать разные точки зрения, прежде чем принимать решения и делать выбор;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аргументировать свою точку зрения, спорить и отстаивать свою позицию не враждебным для оппонентов образом;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задавать вопросы, необходимые для организации собственной деятельности и сотрудничества с партнёром;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осуществлять взаимный контроль и оказывать в сотрудничестве необходимую взаимопомощь;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адекватно использовать речь для планирования и регуляции своей деятельности;</w:t>
      </w:r>
    </w:p>
    <w:p w:rsidR="00CB48FF" w:rsidRPr="00A057AC" w:rsidRDefault="00CB48FF" w:rsidP="00CB48FF">
      <w:pPr>
        <w:spacing w:after="160"/>
        <w:rPr>
          <w:rFonts w:eastAsia="TimesNewRomanPSMT"/>
          <w:i/>
        </w:rPr>
      </w:pPr>
      <w:r w:rsidRPr="00A057AC">
        <w:rPr>
          <w:rFonts w:eastAsia="TimesNewRomanPSMT"/>
        </w:rPr>
        <w:t>• адекватно использовать речевые средства для решения различных коммуникативных задач; владеть устной и письменной речью; строить монологическое контекстное высказывание;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организовывать и планировать учебное сотрудничество с учителем и сверстниками, определять цели и функции участников, способы взаимодействия; планировать общие способы работы;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осуществлять контроль, коррекцию, оценку действий партнёра, уметь убеждать;</w:t>
      </w:r>
    </w:p>
    <w:p w:rsidR="00CB48FF" w:rsidRPr="00A057AC" w:rsidRDefault="00CB48FF" w:rsidP="00CB48FF">
      <w:pPr>
        <w:spacing w:after="160"/>
        <w:rPr>
          <w:rFonts w:eastAsia="TimesNewRomanPSMT"/>
          <w:i/>
        </w:rPr>
      </w:pPr>
      <w:r w:rsidRPr="00A057AC">
        <w:rPr>
          <w:rFonts w:eastAsia="TimesNewRomanPSMT"/>
        </w:rPr>
        <w:t>• работать в группе — устанавливать рабочие отношения, эффективно сотрудничать и способствовать продуктивной кооперации; интегрироваться в группу сверстников и строить продуктивное взаимодействие со сверстниками и взрослыми;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основам коммуникативной рефлексии;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использовать адекватные языковые средства для отображения своих чувств, мыслей, мотивов и потребностей;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</w:t>
      </w:r>
      <w:r w:rsidRPr="00A057AC">
        <w:rPr>
          <w:rFonts w:eastAsia="TimesNewRomanPSMT"/>
          <w:lang w:val="en-US"/>
        </w:rPr>
        <w:t> </w:t>
      </w:r>
      <w:r w:rsidRPr="00A057AC">
        <w:rPr>
          <w:rFonts w:eastAsia="TimesNewRomanPSMT"/>
        </w:rPr>
        <w:t xml:space="preserve">отображать в речи (описание, объяснение) содержание совершаемых </w:t>
      </w:r>
      <w:proofErr w:type="gramStart"/>
      <w:r w:rsidRPr="00A057AC">
        <w:rPr>
          <w:rFonts w:eastAsia="TimesNewRomanPSMT"/>
        </w:rPr>
        <w:t>действий</w:t>
      </w:r>
      <w:proofErr w:type="gramEnd"/>
      <w:r w:rsidRPr="00A057AC">
        <w:rPr>
          <w:rFonts w:eastAsia="TimesNewRomanPSMT"/>
        </w:rPr>
        <w:t xml:space="preserve"> как в форме громкой социализированной речи, так и в форме внутренней речи.</w:t>
      </w:r>
    </w:p>
    <w:p w:rsidR="00CB48FF" w:rsidRPr="00A057AC" w:rsidRDefault="00CB48FF" w:rsidP="00CB48FF">
      <w:pPr>
        <w:spacing w:after="160"/>
        <w:rPr>
          <w:rFonts w:eastAsia="TimesNewRomanPSMT"/>
          <w:i/>
        </w:rPr>
      </w:pPr>
      <w:r w:rsidRPr="00A057AC">
        <w:rPr>
          <w:rFonts w:eastAsia="TimesNewRomanPSMT"/>
          <w:i/>
        </w:rPr>
        <w:t>Выпускник получит возможность научиться: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proofErr w:type="gramStart"/>
      <w:r w:rsidRPr="00A057AC">
        <w:rPr>
          <w:rFonts w:eastAsia="TimesNewRomanPSMT"/>
        </w:rPr>
        <w:t>• учитывать и координировать отличные от собственной позиции других людей в сотрудничестве;</w:t>
      </w:r>
      <w:proofErr w:type="gramEnd"/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учитывать разные мнения и интересы и обосновывать собственную позицию;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понимать относительность мнений и подходов к решению проблемы;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продуктивно разрешать конфликты на основе учёта интересов и позиций всех участников, поиска и оценки альтернативных способов разрешения конфликтов; договариваться и приходить к общему решению в совместной деятельности, в том числе в ситуации столкновения интересов;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брать на себя инициативу в организации совместного действия (деловое лидерство);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оказывать поддержку и содействие тем, от кого зависит достижение цели в совместной деятельности; 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осуществлять коммуникативную рефлексию как осознание оснований собственных действий и действий партнёра;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lastRenderedPageBreak/>
        <w:t>• в процессе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• вступать в диалог, а также участвовать в коллективном обсуждении проблем, участвовать в дискуссии и аргументировать свою позицию, владеть монологической и диалогической формами речи в соответствии с грамматическими и синтаксическими нормами родного языка;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следовать морально-этическим и психологическим принципам общения и сотрудничества на основе уважительного отношения к партнёрам, внимания к личности другого, адекватного межличностного восприятия, готовности адекватно реагировать на нужды других, в частности оказывать помощь и эмоциональную поддержку партнёрам в процессе достижения общей цели совместной деятельности;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устраивать эффективные групповые обсуждения и обеспечивать обмен знаниями между членами группы для принятия эффективных совместных решений; 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 совместной деятельности чётко формулировать цели группы и позволять её участникам проявлять собственную энергию для достижения этих целей.</w:t>
      </w:r>
    </w:p>
    <w:p w:rsidR="00CB48FF" w:rsidRPr="00A057AC" w:rsidRDefault="00CB48FF" w:rsidP="00CB48FF">
      <w:pPr>
        <w:spacing w:after="160"/>
        <w:rPr>
          <w:rFonts w:eastAsia="TimesNewRomanPSMT"/>
          <w:b/>
          <w:i/>
        </w:rPr>
      </w:pPr>
      <w:r w:rsidRPr="00A057AC">
        <w:rPr>
          <w:rFonts w:eastAsia="TimesNewRomanPSMT"/>
          <w:b/>
          <w:i/>
        </w:rPr>
        <w:t>Познавательные универсальные учебные действия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научится: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основам реализации проектно-исследовательской деятельности;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проводить наблюдение и эксперимент под руководством учителя;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осуществлять расширенный поиск информации с использованием ресурсов библиотек и Интернета;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создавать и преобразовывать модели и схемы для решения задач;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осуществлять выбор наиболее эффективных способов решения задач в зависимости от конкретных условий;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давать определение понятиям;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устанавливать причинно-следственные связи;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осуществлять логическую операцию установления родовидовых отношений, ограничение понятия;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обобщать понятия — осуществлять логическую операцию перехода от видовых признаков к родовому понятию, от понятия с меньшим объёмом к понятию с большим объёмом;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осуществлять сравнение, </w:t>
      </w:r>
      <w:proofErr w:type="spellStart"/>
      <w:r w:rsidRPr="00A057AC">
        <w:rPr>
          <w:rFonts w:eastAsia="TimesNewRomanPSMT"/>
        </w:rPr>
        <w:t>сериацию</w:t>
      </w:r>
      <w:proofErr w:type="spellEnd"/>
      <w:r w:rsidRPr="00A057AC">
        <w:rPr>
          <w:rFonts w:eastAsia="TimesNewRomanPSMT"/>
        </w:rPr>
        <w:t xml:space="preserve"> и классификацию, самостоятельно выбирая основания и критерии для указанных логических операций;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строить классификацию на основе дихотомического деления (на основе отрицания);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строить </w:t>
      </w:r>
      <w:proofErr w:type="gramStart"/>
      <w:r w:rsidRPr="00A057AC">
        <w:rPr>
          <w:rFonts w:eastAsia="TimesNewRomanPSMT"/>
        </w:rPr>
        <w:t>логическое рассуждение</w:t>
      </w:r>
      <w:proofErr w:type="gramEnd"/>
      <w:r w:rsidRPr="00A057AC">
        <w:rPr>
          <w:rFonts w:eastAsia="TimesNewRomanPSMT"/>
        </w:rPr>
        <w:t>, включающее установление причинно-следственных связей;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объяснять явления, процессы, связи и отношения, выявляемые в ходе исследования;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основам ознакомительного, изучающего, усваивающего и поискового чтения;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структурировать тексты,</w:t>
      </w:r>
      <w:r w:rsidRPr="00A057AC">
        <w:rPr>
          <w:rFonts w:eastAsia="TimesNewRomanPSMT"/>
          <w:b/>
        </w:rPr>
        <w:t xml:space="preserve"> </w:t>
      </w:r>
      <w:r w:rsidRPr="00A057AC">
        <w:rPr>
          <w:rFonts w:eastAsia="TimesNewRomanPSMT"/>
        </w:rPr>
        <w:t>включая</w:t>
      </w:r>
      <w:r w:rsidRPr="00A057AC">
        <w:rPr>
          <w:rFonts w:eastAsia="TimesNewRomanPSMT"/>
          <w:b/>
        </w:rPr>
        <w:t xml:space="preserve"> </w:t>
      </w:r>
      <w:r w:rsidRPr="00A057AC">
        <w:rPr>
          <w:rFonts w:eastAsia="TimesNewRomanPSMT"/>
        </w:rPr>
        <w:t>умение выделять главное и второстепенное, главную идею текста, выстраивать последовательность описываемых событий;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lastRenderedPageBreak/>
        <w:t>• работать с метафорами — понимать переносный смысл выражений, понимать и употреблять обороты речи, построенные на скрытом уподоблении, образном сближении слов.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получит возможность научиться: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основам рефлексивного чтения;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ставить проблему, аргументировать её актуальность;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самостоятельно проводить исследование на основе применения методов наблюдения и эксперимента;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выдвигать гипотезы о связях и закономерностях событий, процессов, объектов;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организовывать исследование с целью проверки гипотез;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делать умозаключения (</w:t>
      </w:r>
      <w:proofErr w:type="gramStart"/>
      <w:r w:rsidRPr="00A057AC">
        <w:rPr>
          <w:rFonts w:eastAsia="TimesNewRomanPSMT"/>
        </w:rPr>
        <w:t>индуктивное</w:t>
      </w:r>
      <w:proofErr w:type="gramEnd"/>
      <w:r w:rsidRPr="00A057AC">
        <w:rPr>
          <w:rFonts w:eastAsia="TimesNewRomanPSMT"/>
        </w:rPr>
        <w:t xml:space="preserve"> и по аналогии) и выводы на основе аргументации.</w:t>
      </w:r>
    </w:p>
    <w:p w:rsidR="00CB48FF" w:rsidRPr="00A057AC" w:rsidRDefault="00CB48FF" w:rsidP="00CB48FF">
      <w:pPr>
        <w:spacing w:after="160"/>
        <w:rPr>
          <w:rFonts w:eastAsia="TimesNewRomanPSMT"/>
          <w:b/>
          <w:i/>
        </w:rPr>
      </w:pPr>
      <w:r w:rsidRPr="00A057AC">
        <w:rPr>
          <w:rFonts w:eastAsia="TimesNewRomanPSMT"/>
          <w:b/>
          <w:i/>
        </w:rPr>
        <w:t>Планируемые результаты реализации программы «Основы смыслового чтения и работы с текстом» средствами предмета химии: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научится: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• ориентироваться в содержании текста и понимать его целостный смысл: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определять главную тему, общую цель или назначение текста;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выбирать из текста или придумать заголовок, соответствующий содержанию и общему смыслу текста;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формулировать тезис, выражающий общий смысл текста;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предвосхищать содержание предметного плана текста по заголовку и с опорой на предыдущий опыт;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объяснять порядок частей/инструкций, содержащихся в тексте;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 xml:space="preserve">— сопоставлять основные текстовые и </w:t>
      </w:r>
      <w:proofErr w:type="spellStart"/>
      <w:r w:rsidRPr="00A057AC">
        <w:rPr>
          <w:rFonts w:eastAsia="TimesNewRomanPSMT"/>
        </w:rPr>
        <w:t>внетекстовые</w:t>
      </w:r>
      <w:proofErr w:type="spellEnd"/>
      <w:r w:rsidRPr="00A057AC">
        <w:rPr>
          <w:rFonts w:eastAsia="TimesNewRomanPSMT"/>
        </w:rPr>
        <w:t xml:space="preserve"> компоненты: обнаруживать соответствие между частью текста и его общей идеей, сформулированной вопросом, объяснять назначение рисунка, пояснять части графика или таблицы и т. д.;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находить в тексте требуемую информацию (пробегать те</w:t>
      </w:r>
      <w:proofErr w:type="gramStart"/>
      <w:r w:rsidRPr="00A057AC">
        <w:rPr>
          <w:rFonts w:eastAsia="TimesNewRomanPSMT"/>
        </w:rPr>
        <w:t>кст гл</w:t>
      </w:r>
      <w:proofErr w:type="gramEnd"/>
      <w:r w:rsidRPr="00A057AC">
        <w:rPr>
          <w:rFonts w:eastAsia="TimesNewRomanPSMT"/>
        </w:rPr>
        <w:t>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решать учебно-познавательные и учебно-практические задачи, требующие полного и критического понимания текста: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определять назначение разных видов текстов;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ставить перед собой цель чтения, направляя внимание на полезную в данный момент информацию;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— различать темы и </w:t>
      </w:r>
      <w:proofErr w:type="spellStart"/>
      <w:r w:rsidRPr="00A057AC">
        <w:rPr>
          <w:rFonts w:eastAsia="TimesNewRomanPSMT"/>
        </w:rPr>
        <w:t>подтемы</w:t>
      </w:r>
      <w:proofErr w:type="spellEnd"/>
      <w:r w:rsidRPr="00A057AC">
        <w:rPr>
          <w:rFonts w:eastAsia="TimesNewRomanPSMT"/>
        </w:rPr>
        <w:t xml:space="preserve"> специального текста;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выделять не только главную, но и избыточную информацию;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прогнозировать последовательность изложения идей текста;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сопоставлять разные точки зрения и разные источники информации по заданной теме;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lastRenderedPageBreak/>
        <w:t>— выполнять смысловое свёртывание выделенных фактов и мыслей;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формировать на основе текста систему аргументов (доводов) для обоснования определённой позиции;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понимать душевное состояние персонажей текста, сопереживать им.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структурировать текст, используя нумерацию страниц, списки, ссылки, оглавление; проводить проверку правописания; использовать в тексте таблицы, изображения;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преобразовывать текст, используя новые формы представления информации: формулы, графики, диаграммы, таблицы (в том числе динамические, электронные, в частности в практических задачах), переходить от одного представления данных к другому;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• интерпретировать текст: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сравнивать и противопоставлять заключённую в тексте информацию разного характера;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обнаруживать в тексте доводы в подтверждение выдвинутых тезисов;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делать выводы из сформулированных посылок;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выводить заключение о намерении автора или главной мысли текста.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откликаться на содержание текста: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связывать информацию, обнаруженную в тексте, со знаниями из других источников;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оценивать утверждения, сделанные в тексте, исходя из своих представлений о мире;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находить доводы в защиту своей точки зрения;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откликаться на форму текста: оценивать не только содержание текста, но и его форму, а в целом — мастерство его исполнения;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на основе имеющихся знаний, жизненного опыта подвергать сомнению достоверность имеющейся информации, обнаруживать недостоверность получаемой информации, пробелы в информации и находить пути восполнения этих пробелов;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 процессе работы с одним или несколькими источниками выявлять содержащуюся в них противоречивую, конфликтную информацию;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получит возможность научиться: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анализировать изменения своего эмоционального состояния в процессе чтения, получения и переработки полученной информац</w:t>
      </w:r>
      <w:proofErr w:type="gramStart"/>
      <w:r w:rsidRPr="00A057AC">
        <w:rPr>
          <w:rFonts w:eastAsia="TimesNewRomanPSMT"/>
        </w:rPr>
        <w:t>ии и её</w:t>
      </w:r>
      <w:proofErr w:type="gramEnd"/>
      <w:r w:rsidRPr="00A057AC">
        <w:rPr>
          <w:rFonts w:eastAsia="TimesNewRomanPSMT"/>
        </w:rPr>
        <w:t xml:space="preserve"> осмысления.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выявлять имплицитную информацию текста на основе сопоставления иллюстративного материала с информацией текста, анализа подтекста (использованных языковых средств и структуры текста).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критически относиться к рекламной информации;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находить способы проверки противоречивой информации;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определять достоверную информацию в случае наличия противоречивой или конфликтной ситуации.</w:t>
      </w:r>
    </w:p>
    <w:p w:rsidR="00CB48FF" w:rsidRPr="00A057AC" w:rsidRDefault="00CB48FF" w:rsidP="00CB48FF">
      <w:pPr>
        <w:spacing w:after="160"/>
        <w:rPr>
          <w:rFonts w:eastAsia="TimesNewRomanPSMT"/>
          <w:b/>
          <w:i/>
        </w:rPr>
      </w:pPr>
      <w:r w:rsidRPr="00A057AC">
        <w:rPr>
          <w:rFonts w:eastAsia="TimesNewRomanPSMT"/>
          <w:b/>
          <w:i/>
        </w:rPr>
        <w:lastRenderedPageBreak/>
        <w:t xml:space="preserve">Планируемые результаты реализации программы «Формирование </w:t>
      </w:r>
      <w:proofErr w:type="spellStart"/>
      <w:r w:rsidRPr="00A057AC">
        <w:rPr>
          <w:rFonts w:eastAsia="TimesNewRomanPSMT"/>
          <w:b/>
          <w:i/>
        </w:rPr>
        <w:t>ИКТ-компетентности</w:t>
      </w:r>
      <w:proofErr w:type="spellEnd"/>
      <w:r w:rsidRPr="00A057AC">
        <w:rPr>
          <w:rFonts w:eastAsia="TimesNewRomanPSMT"/>
          <w:b/>
          <w:i/>
        </w:rPr>
        <w:t xml:space="preserve"> </w:t>
      </w:r>
      <w:proofErr w:type="gramStart"/>
      <w:r w:rsidRPr="00A057AC">
        <w:rPr>
          <w:rFonts w:eastAsia="TimesNewRomanPSMT"/>
          <w:b/>
          <w:i/>
        </w:rPr>
        <w:t>обучающихся</w:t>
      </w:r>
      <w:proofErr w:type="gramEnd"/>
      <w:r w:rsidRPr="00A057AC">
        <w:rPr>
          <w:rFonts w:eastAsia="TimesNewRomanPSMT"/>
          <w:b/>
          <w:i/>
        </w:rPr>
        <w:t>» средствами предмета химии:</w:t>
      </w:r>
    </w:p>
    <w:p w:rsidR="00CB48FF" w:rsidRPr="00A057AC" w:rsidRDefault="00CB48FF" w:rsidP="00CB48FF">
      <w:pPr>
        <w:spacing w:after="160"/>
        <w:rPr>
          <w:rFonts w:eastAsia="TimesNewRomanPSMT"/>
          <w:bCs/>
          <w:iCs/>
        </w:rPr>
      </w:pPr>
      <w:r w:rsidRPr="00A057AC">
        <w:rPr>
          <w:rFonts w:eastAsia="TimesNewRomanPSMT"/>
          <w:bCs/>
          <w:iCs/>
        </w:rPr>
        <w:t>Выпускник научится: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выступать с </w:t>
      </w:r>
      <w:proofErr w:type="spellStart"/>
      <w:r w:rsidRPr="00A057AC">
        <w:rPr>
          <w:rFonts w:eastAsia="TimesNewRomanPSMT"/>
        </w:rPr>
        <w:t>аудиовидеоподдержкой</w:t>
      </w:r>
      <w:proofErr w:type="spellEnd"/>
      <w:r w:rsidRPr="00A057AC">
        <w:rPr>
          <w:rFonts w:eastAsia="TimesNewRomanPSMT"/>
        </w:rPr>
        <w:t>, включая выступление перед дистанционной аудиторией;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участвовать в обсуждении (</w:t>
      </w:r>
      <w:proofErr w:type="spellStart"/>
      <w:r w:rsidRPr="00A057AC">
        <w:rPr>
          <w:rFonts w:eastAsia="TimesNewRomanPSMT"/>
        </w:rPr>
        <w:t>аудиовидеофорум</w:t>
      </w:r>
      <w:proofErr w:type="spellEnd"/>
      <w:r w:rsidRPr="00A057AC">
        <w:rPr>
          <w:rFonts w:eastAsia="TimesNewRomanPSMT"/>
        </w:rPr>
        <w:t>, текстовый форум) с использованием возможностей Интернета;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использовать возможности электронной почты для информационного обмена;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вести личный дневник (</w:t>
      </w:r>
      <w:proofErr w:type="spellStart"/>
      <w:r w:rsidRPr="00A057AC">
        <w:rPr>
          <w:rFonts w:eastAsia="TimesNewRomanPSMT"/>
        </w:rPr>
        <w:t>блог</w:t>
      </w:r>
      <w:proofErr w:type="spellEnd"/>
      <w:r w:rsidRPr="00A057AC">
        <w:rPr>
          <w:rFonts w:eastAsia="TimesNewRomanPSMT"/>
        </w:rPr>
        <w:t>) с использованием возможностей Интернета;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осуществлять образовательное взаимодействие в информационном пространстве образовательного учреждения (получение и выполнение заданий, получение комментариев, совершенствование своей работы, формирование </w:t>
      </w:r>
      <w:proofErr w:type="spellStart"/>
      <w:r w:rsidRPr="00A057AC">
        <w:rPr>
          <w:rFonts w:eastAsia="TimesNewRomanPSMT"/>
        </w:rPr>
        <w:t>портфолио</w:t>
      </w:r>
      <w:proofErr w:type="spellEnd"/>
      <w:r w:rsidRPr="00A057AC">
        <w:rPr>
          <w:rFonts w:eastAsia="TimesNewRomanPSMT"/>
        </w:rPr>
        <w:t>);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соблюдать нормы информационной культуры, этики и права; с уважением относиться к частной информации и информационным правам других людей.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использовать различные приёмы поиска информации в Интернете, поисковые сервисы, строить запросы для поиска информации и анализировать результаты поиска;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использовать приёмы поиска информации на персональном компьютере, в информационной среде учреждения и в образовательном пространстве;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использовать различные библиотечные, в том числе электронные, каталоги для поиска необходимых книг;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искать информацию в различных базах данных, создавать и заполнять базы данных, в частности использовать различные определители;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формировать собственное информационное пространство: создавать системы папок и размещать в них нужные информационные источники, размещать информацию в Интернете.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вводить результаты измерений и другие цифровые данные для их обработки, в том числе статистической и визуализации;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проводить эксперименты и исследования в виртуальных лабораториях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получит возможность научиться: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взаимодействовать в социальных сетях, работать в группе над сообщением (вики);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участвовать в форумах в социальных образовательных сетях;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взаимодействовать с партнёрами с использованием возможностей Интернета.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создавать и заполнять различные определители;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использовать различные приёмы поиска информации в Интернете в ходе учебной деятельности. 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проводить естественно</w:t>
      </w:r>
      <w:r>
        <w:rPr>
          <w:rFonts w:eastAsia="TimesNewRomanPSMT"/>
        </w:rPr>
        <w:t xml:space="preserve"> </w:t>
      </w:r>
      <w:r w:rsidRPr="00A057AC">
        <w:rPr>
          <w:rFonts w:eastAsia="TimesNewRomanPSMT"/>
        </w:rPr>
        <w:t>-</w:t>
      </w:r>
      <w:r>
        <w:rPr>
          <w:rFonts w:eastAsia="TimesNewRomanPSMT"/>
        </w:rPr>
        <w:t xml:space="preserve"> </w:t>
      </w:r>
      <w:r w:rsidRPr="00A057AC">
        <w:rPr>
          <w:rFonts w:eastAsia="TimesNewRomanPSMT"/>
        </w:rPr>
        <w:t>научные и социальные измерения, вводить результаты измерений и других цифровых данных и обрабатывать их, в том числе статистически и с помощью визуализации;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анализировать результаты своей деятельности и затрачиваемых ресурсов.</w:t>
      </w:r>
    </w:p>
    <w:p w:rsidR="00CB48FF" w:rsidRPr="00A057AC" w:rsidRDefault="00CB48FF" w:rsidP="00CB48FF">
      <w:pPr>
        <w:spacing w:after="160"/>
        <w:rPr>
          <w:rFonts w:eastAsia="TimesNewRomanPSMT"/>
          <w:b/>
          <w:i/>
        </w:rPr>
      </w:pPr>
      <w:r w:rsidRPr="00A057AC">
        <w:rPr>
          <w:rFonts w:eastAsia="TimesNewRomanPSMT"/>
          <w:b/>
          <w:i/>
        </w:rPr>
        <w:lastRenderedPageBreak/>
        <w:t>Планируемые результаты реализации программы «Основы учебно-исследовательской и проектной деятельности» средствами предмета химии: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научится: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планировать и выполнять учебное исследование и учебный проект, используя оборудование, модели, методы и приёмы, адекватные исследуемой проблеме;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выбирать и использовать методы, релевантные рассматриваемой проблеме;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распознавать и ставить вопросы, ответы на которые могут быть получены путём научного исследования, отбирать адекватные методы исследования, формулировать вытекающие из исследования выводы;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использовать такие </w:t>
      </w:r>
      <w:proofErr w:type="spellStart"/>
      <w:proofErr w:type="gramStart"/>
      <w:r w:rsidRPr="00A057AC">
        <w:rPr>
          <w:rFonts w:eastAsia="TimesNewRomanPSMT"/>
        </w:rPr>
        <w:t>естественно-научные</w:t>
      </w:r>
      <w:proofErr w:type="spellEnd"/>
      <w:proofErr w:type="gramEnd"/>
      <w:r w:rsidRPr="00A057AC">
        <w:rPr>
          <w:rFonts w:eastAsia="TimesNewRomanPSMT"/>
        </w:rPr>
        <w:t xml:space="preserve"> методы и приёмы, как наблюдение, постановка проблемы, выдвижение «хорошей гипотезы», эксперимент, моделирование, использование математических моделей, теоретическое обоснование, установление границ применимости модели/теории;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ясно, логично и точно излагать свою точку зрения, использовать языковые средства, адекватные обсуждаемой проблеме;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отличать факты от суждений, мнений и оценок, критически относиться к суждениям, мнениям, оценкам, реконструировать их основания; 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видеть и комментировать связь научного знания и ценностных установок, моральных суждений при получении, распространении и применении научного знания.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получит возможность научиться: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самостоятельно задумывать, планировать и выполнять учебное исследование, учебный и социальный проект;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использовать догадку, озарение, интуицию;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использовать такие естественно</w:t>
      </w:r>
      <w:r>
        <w:rPr>
          <w:rFonts w:eastAsia="TimesNewRomanPSMT"/>
        </w:rPr>
        <w:t xml:space="preserve"> </w:t>
      </w:r>
      <w:r w:rsidRPr="00A057AC">
        <w:rPr>
          <w:rFonts w:eastAsia="TimesNewRomanPSMT"/>
        </w:rPr>
        <w:t>-</w:t>
      </w:r>
      <w:r>
        <w:rPr>
          <w:rFonts w:eastAsia="TimesNewRomanPSMT"/>
        </w:rPr>
        <w:t xml:space="preserve"> </w:t>
      </w:r>
      <w:r w:rsidRPr="00A057AC">
        <w:rPr>
          <w:rFonts w:eastAsia="TimesNewRomanPSMT"/>
        </w:rPr>
        <w:t>научные методы и приёмы, как абстрагирование от привходящих факторов, проверка на совместимость с другими известными фактами;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целенаправленно и осознанно развивать свои коммуникативные способности, осваивать новые языковые средства;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осознавать свою ответственность за достоверность полученных знаний, за качество выполненного проекта.</w:t>
      </w:r>
    </w:p>
    <w:p w:rsidR="00CB48FF" w:rsidRDefault="00CB48FF" w:rsidP="00CB48FF">
      <w:pPr>
        <w:shd w:val="clear" w:color="auto" w:fill="FFFFFF"/>
        <w:jc w:val="center"/>
        <w:rPr>
          <w:rFonts w:eastAsia="TimesNewRomanPSMT"/>
          <w:b/>
          <w:sz w:val="28"/>
          <w:szCs w:val="28"/>
        </w:rPr>
      </w:pPr>
    </w:p>
    <w:p w:rsidR="00CB48FF" w:rsidRPr="00CB48FF" w:rsidRDefault="00CB48FF" w:rsidP="00924F8F">
      <w:pPr>
        <w:jc w:val="center"/>
        <w:rPr>
          <w:b/>
          <w:caps/>
        </w:rPr>
      </w:pPr>
    </w:p>
    <w:p w:rsidR="00CB48FF" w:rsidRPr="00CB48FF" w:rsidRDefault="00CB48FF" w:rsidP="00924F8F">
      <w:pPr>
        <w:jc w:val="center"/>
        <w:rPr>
          <w:b/>
          <w:caps/>
        </w:rPr>
      </w:pPr>
    </w:p>
    <w:p w:rsidR="00CB48FF" w:rsidRPr="00CB48FF" w:rsidRDefault="00CB48FF" w:rsidP="00924F8F">
      <w:pPr>
        <w:jc w:val="center"/>
        <w:rPr>
          <w:b/>
          <w:caps/>
        </w:rPr>
      </w:pPr>
    </w:p>
    <w:p w:rsidR="00CB48FF" w:rsidRPr="00CB48FF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924F8F" w:rsidRPr="00B307C7" w:rsidRDefault="00924F8F" w:rsidP="00924F8F">
      <w:pPr>
        <w:jc w:val="center"/>
        <w:rPr>
          <w:b/>
          <w:caps/>
        </w:rPr>
      </w:pPr>
      <w:r w:rsidRPr="00B307C7">
        <w:rPr>
          <w:b/>
          <w:caps/>
        </w:rPr>
        <w:lastRenderedPageBreak/>
        <w:t>Сод</w:t>
      </w:r>
      <w:r w:rsidR="00E856C7">
        <w:rPr>
          <w:b/>
          <w:caps/>
        </w:rPr>
        <w:t>ержание  учебного предмета</w:t>
      </w:r>
    </w:p>
    <w:p w:rsidR="00CB48FF" w:rsidRPr="00FD2853" w:rsidRDefault="00CB48FF" w:rsidP="003F14A2">
      <w:pPr>
        <w:ind w:firstLine="709"/>
        <w:jc w:val="both"/>
        <w:rPr>
          <w:b/>
        </w:rPr>
      </w:pPr>
    </w:p>
    <w:p w:rsidR="003433CC" w:rsidRPr="00985927" w:rsidRDefault="003433CC" w:rsidP="003F14A2">
      <w:pPr>
        <w:ind w:firstLine="709"/>
        <w:jc w:val="both"/>
        <w:rPr>
          <w:b/>
        </w:rPr>
      </w:pPr>
      <w:r w:rsidRPr="00985927">
        <w:rPr>
          <w:b/>
        </w:rPr>
        <w:t>Тема 1. Важнейшие химические понятия и законы (</w:t>
      </w:r>
      <w:r w:rsidR="00424D33">
        <w:rPr>
          <w:b/>
        </w:rPr>
        <w:t>8 часов</w:t>
      </w:r>
      <w:r w:rsidRPr="00985927">
        <w:rPr>
          <w:b/>
        </w:rPr>
        <w:t>)</w:t>
      </w:r>
    </w:p>
    <w:p w:rsidR="003433CC" w:rsidRPr="00985927" w:rsidRDefault="003433CC" w:rsidP="003F14A2">
      <w:pPr>
        <w:ind w:firstLine="709"/>
        <w:jc w:val="both"/>
      </w:pPr>
      <w:r w:rsidRPr="00985927">
        <w:t>Атом. Химический элемент. Изотопы. Простые и сложные вещества.</w:t>
      </w:r>
    </w:p>
    <w:p w:rsidR="003433CC" w:rsidRPr="00985927" w:rsidRDefault="003433CC" w:rsidP="003F14A2">
      <w:pPr>
        <w:ind w:firstLine="709"/>
        <w:jc w:val="both"/>
      </w:pPr>
      <w:r w:rsidRPr="00985927">
        <w:t>Закон сохранения массы веществ, закон сохранения и превращения энергии при химических реакциях, закон постоянства состава. Вещества молекулярного и немолекулярного строения.</w:t>
      </w:r>
    </w:p>
    <w:p w:rsidR="003433CC" w:rsidRPr="00985927" w:rsidRDefault="003433CC" w:rsidP="003F14A2">
      <w:pPr>
        <w:ind w:firstLine="709"/>
        <w:jc w:val="both"/>
      </w:pPr>
      <w:r w:rsidRPr="00985927">
        <w:t xml:space="preserve">Атомные </w:t>
      </w:r>
      <w:proofErr w:type="spellStart"/>
      <w:r w:rsidRPr="00985927">
        <w:t>орбитали</w:t>
      </w:r>
      <w:proofErr w:type="spellEnd"/>
      <w:r w:rsidRPr="00985927">
        <w:t xml:space="preserve">, </w:t>
      </w:r>
      <w:r w:rsidRPr="00985927">
        <w:rPr>
          <w:lang w:val="en-US"/>
        </w:rPr>
        <w:t>s</w:t>
      </w:r>
      <w:r w:rsidRPr="00985927">
        <w:t xml:space="preserve">-, </w:t>
      </w:r>
      <w:r w:rsidRPr="00985927">
        <w:rPr>
          <w:lang w:val="en-US"/>
        </w:rPr>
        <w:t>p</w:t>
      </w:r>
      <w:r w:rsidRPr="00985927">
        <w:t xml:space="preserve">-, </w:t>
      </w:r>
      <w:r w:rsidRPr="00985927">
        <w:rPr>
          <w:lang w:val="en-US"/>
        </w:rPr>
        <w:t>d</w:t>
      </w:r>
      <w:r w:rsidRPr="00985927">
        <w:t xml:space="preserve">-, </w:t>
      </w:r>
      <w:r w:rsidRPr="00985927">
        <w:rPr>
          <w:lang w:val="en-US"/>
        </w:rPr>
        <w:t>f</w:t>
      </w:r>
      <w:r w:rsidRPr="00985927">
        <w:t xml:space="preserve">-электроны. Особенности размещения электронов по </w:t>
      </w:r>
      <w:proofErr w:type="spellStart"/>
      <w:r w:rsidRPr="00985927">
        <w:t>орбиталям</w:t>
      </w:r>
      <w:proofErr w:type="spellEnd"/>
      <w:r w:rsidRPr="00985927">
        <w:t xml:space="preserve"> в атомах малых и больших периодов. Энергетические уровни, подуровни</w:t>
      </w:r>
      <w:r w:rsidR="005C21E2" w:rsidRPr="00985927">
        <w:t>. Связь периодического закона и периодической системы химических элементов с теорией строения атомов. Короткий и длинный варианты таблицы химических элементов. Положение в периодической системе химических элементов водорода, лантаноидов, актиноидов и искусственно полученных элементов.</w:t>
      </w:r>
    </w:p>
    <w:p w:rsidR="005C21E2" w:rsidRPr="00985927" w:rsidRDefault="005C21E2" w:rsidP="003F14A2">
      <w:pPr>
        <w:ind w:firstLine="709"/>
        <w:jc w:val="both"/>
      </w:pPr>
      <w:r w:rsidRPr="00985927">
        <w:t>Валентность и валентные возможности атомов. Периодическое изменение валентности и размеров атомов.</w:t>
      </w:r>
    </w:p>
    <w:p w:rsidR="005C21E2" w:rsidRPr="00985927" w:rsidRDefault="005C21E2" w:rsidP="003F14A2">
      <w:pPr>
        <w:ind w:firstLine="709"/>
        <w:jc w:val="both"/>
      </w:pPr>
      <w:r w:rsidRPr="00985927">
        <w:rPr>
          <w:b/>
        </w:rPr>
        <w:t>Расчетные задачи.</w:t>
      </w:r>
      <w:r w:rsidRPr="00985927">
        <w:t xml:space="preserve"> Вычисление массы, объема или количества вещества по известной массе, объему или количеству вещества одного из вступивших в реакцию или получившихся в результате  реакции веществ.</w:t>
      </w:r>
    </w:p>
    <w:p w:rsidR="005C21E2" w:rsidRPr="00985927" w:rsidRDefault="005C21E2" w:rsidP="003F14A2">
      <w:pPr>
        <w:ind w:firstLine="709"/>
        <w:jc w:val="both"/>
        <w:rPr>
          <w:b/>
        </w:rPr>
      </w:pPr>
      <w:r w:rsidRPr="00985927">
        <w:rPr>
          <w:b/>
        </w:rPr>
        <w:t xml:space="preserve">Тема </w:t>
      </w:r>
      <w:r w:rsidR="008C116E">
        <w:rPr>
          <w:b/>
        </w:rPr>
        <w:t>2</w:t>
      </w:r>
      <w:r w:rsidRPr="00985927">
        <w:rPr>
          <w:b/>
        </w:rPr>
        <w:t>. Строение вещества (</w:t>
      </w:r>
      <w:r w:rsidR="00424D33">
        <w:rPr>
          <w:b/>
        </w:rPr>
        <w:t>7</w:t>
      </w:r>
      <w:r w:rsidRPr="00985927">
        <w:rPr>
          <w:b/>
        </w:rPr>
        <w:t xml:space="preserve"> часов)</w:t>
      </w:r>
    </w:p>
    <w:p w:rsidR="005C21E2" w:rsidRPr="00985927" w:rsidRDefault="005C21E2" w:rsidP="003F14A2">
      <w:pPr>
        <w:ind w:firstLine="709"/>
        <w:jc w:val="both"/>
      </w:pPr>
      <w:r w:rsidRPr="00985927">
        <w:t xml:space="preserve">Химическая связь. Виды и механизмы образования химической связи. Ионная связь. Катионы и анионы. Ковалентная неполярная связь. Ковалентная полярная связь. </w:t>
      </w:r>
      <w:proofErr w:type="spellStart"/>
      <w:r w:rsidRPr="00985927">
        <w:t>Электроотрицательность</w:t>
      </w:r>
      <w:proofErr w:type="spellEnd"/>
      <w:r w:rsidRPr="00985927">
        <w:t>. Степень окисления</w:t>
      </w:r>
      <w:r w:rsidR="004D5B22" w:rsidRPr="00985927">
        <w:t>. Металлическая связь. Водородная связь. Пространственное строение молекул неорганических и органических веществ.</w:t>
      </w:r>
    </w:p>
    <w:p w:rsidR="004D5B22" w:rsidRPr="00985927" w:rsidRDefault="004D5B22" w:rsidP="003F14A2">
      <w:pPr>
        <w:ind w:firstLine="709"/>
        <w:jc w:val="both"/>
      </w:pPr>
      <w:r w:rsidRPr="00985927">
        <w:t>Типы кристаллических решеток и свойства веществ. Причины многообразия веществ: изомерия, гомология, аллотропия, изотопия.</w:t>
      </w:r>
    </w:p>
    <w:p w:rsidR="00F24F02" w:rsidRPr="00985927" w:rsidRDefault="00F24F02" w:rsidP="003F14A2">
      <w:pPr>
        <w:ind w:firstLine="709"/>
        <w:jc w:val="both"/>
      </w:pPr>
      <w:r w:rsidRPr="00985927">
        <w:rPr>
          <w:b/>
        </w:rPr>
        <w:t>Демонстрации.</w:t>
      </w:r>
      <w:r w:rsidRPr="00985927">
        <w:t xml:space="preserve"> Модели ионных, атомных, молекулярных и металлических кристаллических решеток. Эффект </w:t>
      </w:r>
      <w:proofErr w:type="spellStart"/>
      <w:r w:rsidRPr="00985927">
        <w:t>Тиндаля</w:t>
      </w:r>
      <w:proofErr w:type="spellEnd"/>
      <w:r w:rsidRPr="00985927">
        <w:t>. Модели молекул изомеров, гомологов.</w:t>
      </w:r>
    </w:p>
    <w:p w:rsidR="00F24F02" w:rsidRPr="00985927" w:rsidRDefault="00F24F02" w:rsidP="003F14A2">
      <w:pPr>
        <w:ind w:firstLine="709"/>
        <w:jc w:val="both"/>
      </w:pPr>
      <w:r w:rsidRPr="00985927">
        <w:t>.</w:t>
      </w:r>
    </w:p>
    <w:p w:rsidR="00F24F02" w:rsidRPr="00985927" w:rsidRDefault="00F24F02" w:rsidP="003F14A2">
      <w:pPr>
        <w:ind w:firstLine="709"/>
        <w:jc w:val="both"/>
      </w:pPr>
      <w:r w:rsidRPr="00985927">
        <w:rPr>
          <w:b/>
        </w:rPr>
        <w:t>Расчетные задачи.</w:t>
      </w:r>
      <w:r w:rsidRPr="00985927">
        <w:t xml:space="preserve"> Вычисление массы (количества вещества, объема) продукта реакции, если для его получения дан раствор с определенной массовой долей исходного вещества.</w:t>
      </w:r>
    </w:p>
    <w:p w:rsidR="00F24F02" w:rsidRPr="00985927" w:rsidRDefault="00F24F02" w:rsidP="003F14A2">
      <w:pPr>
        <w:ind w:firstLine="709"/>
        <w:jc w:val="both"/>
        <w:rPr>
          <w:b/>
        </w:rPr>
      </w:pPr>
      <w:r w:rsidRPr="00985927">
        <w:rPr>
          <w:b/>
        </w:rPr>
        <w:t xml:space="preserve">Тема </w:t>
      </w:r>
      <w:r w:rsidR="008C116E">
        <w:rPr>
          <w:b/>
        </w:rPr>
        <w:t>3</w:t>
      </w:r>
      <w:r w:rsidRPr="00985927">
        <w:rPr>
          <w:b/>
        </w:rPr>
        <w:t>. Химические реакции (</w:t>
      </w:r>
      <w:r w:rsidR="008C116E">
        <w:rPr>
          <w:b/>
        </w:rPr>
        <w:t>7</w:t>
      </w:r>
      <w:r w:rsidRPr="00985927">
        <w:rPr>
          <w:b/>
        </w:rPr>
        <w:t xml:space="preserve"> часов)</w:t>
      </w:r>
    </w:p>
    <w:p w:rsidR="00F24F02" w:rsidRPr="00985927" w:rsidRDefault="00F24F02" w:rsidP="003F14A2">
      <w:pPr>
        <w:ind w:firstLine="709"/>
        <w:jc w:val="both"/>
      </w:pPr>
      <w:r w:rsidRPr="00985927">
        <w:t>Классификация химических реакций в неорганической и органической химии.</w:t>
      </w:r>
    </w:p>
    <w:p w:rsidR="00F24F02" w:rsidRPr="00985927" w:rsidRDefault="00F24F02" w:rsidP="003F14A2">
      <w:pPr>
        <w:ind w:firstLine="709"/>
        <w:jc w:val="both"/>
      </w:pPr>
      <w:r w:rsidRPr="00985927">
        <w:t xml:space="preserve">Скорость реакции, ее зависимость от различных факторов. Закон действующих масс. Энергия активации. Катализ и катализаторы. Обратимость реакций. Химическое равновесие. Смещение равновесия под действием различных факторов. Принцип </w:t>
      </w:r>
      <w:proofErr w:type="spellStart"/>
      <w:r w:rsidRPr="00985927">
        <w:t>Ле</w:t>
      </w:r>
      <w:r w:rsidR="00E856C7">
        <w:t>-</w:t>
      </w:r>
      <w:r w:rsidRPr="00985927">
        <w:t>Шателье</w:t>
      </w:r>
      <w:proofErr w:type="spellEnd"/>
      <w:r w:rsidRPr="00985927">
        <w:t>. Производство серной кислоты контактным способом.</w:t>
      </w:r>
    </w:p>
    <w:p w:rsidR="003F14A2" w:rsidRPr="00985927" w:rsidRDefault="00483911" w:rsidP="00483911">
      <w:pPr>
        <w:tabs>
          <w:tab w:val="left" w:pos="7920"/>
        </w:tabs>
        <w:ind w:firstLine="709"/>
        <w:jc w:val="both"/>
        <w:rPr>
          <w:i/>
        </w:rPr>
      </w:pPr>
      <w:r w:rsidRPr="00985927">
        <w:rPr>
          <w:i/>
        </w:rPr>
        <w:tab/>
      </w:r>
    </w:p>
    <w:p w:rsidR="003F14A2" w:rsidRPr="00985927" w:rsidRDefault="003F14A2" w:rsidP="003F14A2">
      <w:pPr>
        <w:ind w:firstLine="709"/>
        <w:jc w:val="both"/>
      </w:pPr>
      <w:r w:rsidRPr="00985927">
        <w:rPr>
          <w:b/>
        </w:rPr>
        <w:t>Демонстрации.</w:t>
      </w:r>
      <w:r w:rsidRPr="00985927">
        <w:t xml:space="preserve"> Зависимость скорости реакции от концентрации и температуры. Разложение пероксида водорода в присутствии катализатора. Определение среды раствора с помощью универсального индикатора.</w:t>
      </w:r>
    </w:p>
    <w:p w:rsidR="00A439B0" w:rsidRPr="00985927" w:rsidRDefault="00A439B0" w:rsidP="003F14A2">
      <w:pPr>
        <w:ind w:firstLine="709"/>
        <w:jc w:val="both"/>
      </w:pPr>
      <w:r w:rsidRPr="00985927">
        <w:rPr>
          <w:b/>
        </w:rPr>
        <w:t>Лабораторные опыты.</w:t>
      </w:r>
      <w:r w:rsidRPr="00985927">
        <w:t xml:space="preserve"> Проведение реакций ионного обмена для характеристики свойств электролитов.</w:t>
      </w:r>
    </w:p>
    <w:p w:rsidR="00A439B0" w:rsidRPr="00985927" w:rsidRDefault="00A439B0" w:rsidP="003F14A2">
      <w:pPr>
        <w:ind w:firstLine="709"/>
        <w:jc w:val="both"/>
      </w:pPr>
      <w:r w:rsidRPr="00985927">
        <w:rPr>
          <w:b/>
        </w:rPr>
        <w:t>Практическая работа.</w:t>
      </w:r>
      <w:r w:rsidRPr="00985927">
        <w:t xml:space="preserve"> Влияние различных факторов на скорость химической реакции.</w:t>
      </w:r>
    </w:p>
    <w:p w:rsidR="00A439B0" w:rsidRDefault="00A439B0" w:rsidP="003F14A2">
      <w:pPr>
        <w:ind w:firstLine="709"/>
        <w:jc w:val="both"/>
      </w:pPr>
      <w:r w:rsidRPr="00985927">
        <w:rPr>
          <w:b/>
        </w:rPr>
        <w:t>Расчетные задачи.</w:t>
      </w:r>
      <w:r w:rsidRPr="00985927">
        <w:t xml:space="preserve"> Вычисление массы (количества вещества, объема) продукта реакции, если известна масса исходного вещества, содержащего определенную долю примесей.</w:t>
      </w:r>
    </w:p>
    <w:p w:rsidR="00424D33" w:rsidRDefault="006B6ADD" w:rsidP="006B6ADD">
      <w:pPr>
        <w:ind w:firstLine="709"/>
        <w:jc w:val="both"/>
        <w:rPr>
          <w:b/>
        </w:rPr>
      </w:pPr>
      <w:r w:rsidRPr="006B6ADD">
        <w:rPr>
          <w:b/>
        </w:rPr>
        <w:t xml:space="preserve">Тема 4.Растворы </w:t>
      </w:r>
      <w:r w:rsidR="00424D33">
        <w:rPr>
          <w:b/>
        </w:rPr>
        <w:t>(7 часов)</w:t>
      </w:r>
    </w:p>
    <w:p w:rsidR="006B6ADD" w:rsidRDefault="006B6ADD" w:rsidP="006B6ADD">
      <w:pPr>
        <w:ind w:firstLine="709"/>
        <w:jc w:val="both"/>
      </w:pPr>
      <w:r w:rsidRPr="00985927">
        <w:t>Дисперсные системы. Истинные растворы. Способы выражения концентрации растворов: массовая доля растворенного вещества, молярная концентрация. Коллоидные растворы. Золи, гели.</w:t>
      </w:r>
      <w:r w:rsidRPr="006B6ADD">
        <w:t xml:space="preserve"> </w:t>
      </w:r>
    </w:p>
    <w:p w:rsidR="006B6ADD" w:rsidRPr="00985927" w:rsidRDefault="006B6ADD" w:rsidP="006B6ADD">
      <w:pPr>
        <w:ind w:firstLine="709"/>
        <w:jc w:val="both"/>
      </w:pPr>
      <w:r w:rsidRPr="00985927">
        <w:lastRenderedPageBreak/>
        <w:t xml:space="preserve">Электролитическая диссоциация. Сильные и слабые электролиты. </w:t>
      </w:r>
      <w:r w:rsidRPr="00985927">
        <w:rPr>
          <w:i/>
        </w:rPr>
        <w:t>Кислотно-основные взаимодействия в растворах</w:t>
      </w:r>
      <w:r w:rsidRPr="00985927">
        <w:t xml:space="preserve">. Среда водных растворов: кислая, нейтральная, щелочная. </w:t>
      </w:r>
      <w:r w:rsidRPr="00985927">
        <w:rPr>
          <w:i/>
        </w:rPr>
        <w:t>Ионное произведение воды</w:t>
      </w:r>
      <w:r w:rsidRPr="00985927">
        <w:t>. Водородный показатель (</w:t>
      </w:r>
      <w:r w:rsidRPr="00985927">
        <w:rPr>
          <w:lang w:val="en-US"/>
        </w:rPr>
        <w:t>pH</w:t>
      </w:r>
      <w:r w:rsidRPr="00985927">
        <w:t>) раствора.</w:t>
      </w:r>
    </w:p>
    <w:p w:rsidR="006B6ADD" w:rsidRPr="00985927" w:rsidRDefault="006B6ADD" w:rsidP="006B6ADD">
      <w:pPr>
        <w:ind w:firstLine="709"/>
        <w:jc w:val="both"/>
      </w:pPr>
      <w:r w:rsidRPr="00985927">
        <w:rPr>
          <w:i/>
        </w:rPr>
        <w:t>Гидролиз органических и неорганических соединений.</w:t>
      </w:r>
    </w:p>
    <w:p w:rsidR="006B6ADD" w:rsidRPr="006B6ADD" w:rsidRDefault="006B6ADD" w:rsidP="003F14A2">
      <w:pPr>
        <w:ind w:firstLine="709"/>
        <w:jc w:val="both"/>
        <w:rPr>
          <w:b/>
        </w:rPr>
      </w:pPr>
      <w:r w:rsidRPr="00985927">
        <w:rPr>
          <w:b/>
        </w:rPr>
        <w:t>Практическая работа.</w:t>
      </w:r>
      <w:r w:rsidRPr="00985927">
        <w:t xml:space="preserve"> Приготовление раствора с заданной молярной концентрацией</w:t>
      </w:r>
    </w:p>
    <w:p w:rsidR="006B6ADD" w:rsidRDefault="00A439B0" w:rsidP="003F14A2">
      <w:pPr>
        <w:ind w:firstLine="709"/>
        <w:jc w:val="both"/>
        <w:rPr>
          <w:b/>
        </w:rPr>
      </w:pPr>
      <w:r w:rsidRPr="00985927">
        <w:rPr>
          <w:b/>
        </w:rPr>
        <w:t>Тема 5.</w:t>
      </w:r>
      <w:r w:rsidR="006B6ADD">
        <w:rPr>
          <w:b/>
        </w:rPr>
        <w:t>Электрохимические реакции</w:t>
      </w:r>
      <w:r w:rsidRPr="00985927">
        <w:rPr>
          <w:b/>
        </w:rPr>
        <w:t xml:space="preserve"> </w:t>
      </w:r>
      <w:r w:rsidR="00424D33">
        <w:rPr>
          <w:b/>
        </w:rPr>
        <w:t>(5 часов)</w:t>
      </w:r>
    </w:p>
    <w:p w:rsidR="006B6ADD" w:rsidRPr="006B6ADD" w:rsidRDefault="006B6ADD" w:rsidP="003F14A2">
      <w:pPr>
        <w:ind w:firstLine="709"/>
        <w:jc w:val="both"/>
      </w:pPr>
      <w:r w:rsidRPr="006B6ADD">
        <w:t>Химические источники тока.</w:t>
      </w:r>
      <w:r>
        <w:t xml:space="preserve"> Ряд стандартных электродных потенциалов.</w:t>
      </w:r>
      <w:r w:rsidRPr="006B6ADD">
        <w:t xml:space="preserve"> </w:t>
      </w:r>
      <w:r w:rsidRPr="00985927">
        <w:t xml:space="preserve">Электролиз растворов и расплавов. </w:t>
      </w:r>
      <w:r w:rsidRPr="00985927">
        <w:rPr>
          <w:i/>
        </w:rPr>
        <w:t>Понятие о коррозии металлов. Способы защиты от коррозии.</w:t>
      </w:r>
    </w:p>
    <w:p w:rsidR="00A439B0" w:rsidRPr="00985927" w:rsidRDefault="006B6ADD" w:rsidP="003F14A2">
      <w:pPr>
        <w:ind w:firstLine="709"/>
        <w:jc w:val="both"/>
        <w:rPr>
          <w:b/>
        </w:rPr>
      </w:pPr>
      <w:r w:rsidRPr="006B6ADD">
        <w:rPr>
          <w:b/>
        </w:rPr>
        <w:t>Тема 6</w:t>
      </w:r>
      <w:r>
        <w:rPr>
          <w:b/>
        </w:rPr>
        <w:t xml:space="preserve">. </w:t>
      </w:r>
      <w:r w:rsidR="00A439B0" w:rsidRPr="00985927">
        <w:rPr>
          <w:b/>
        </w:rPr>
        <w:t>Металлы (1</w:t>
      </w:r>
      <w:r w:rsidR="00424D33">
        <w:rPr>
          <w:b/>
        </w:rPr>
        <w:t>2</w:t>
      </w:r>
      <w:r w:rsidR="00A439B0" w:rsidRPr="00985927">
        <w:rPr>
          <w:b/>
        </w:rPr>
        <w:t xml:space="preserve"> часов)</w:t>
      </w:r>
    </w:p>
    <w:p w:rsidR="00A439B0" w:rsidRPr="00985927" w:rsidRDefault="00A937A6" w:rsidP="003F14A2">
      <w:pPr>
        <w:ind w:firstLine="709"/>
        <w:jc w:val="both"/>
        <w:rPr>
          <w:i/>
        </w:rPr>
      </w:pPr>
      <w:r w:rsidRPr="00985927">
        <w:t xml:space="preserve">Положение металлов в периодической системе химических элементов. Общие свойства металлов. Электрохимический ряд напряжений металлов. Общие способы получения металлов. </w:t>
      </w:r>
    </w:p>
    <w:p w:rsidR="00A937A6" w:rsidRPr="00985927" w:rsidRDefault="00A937A6" w:rsidP="003F14A2">
      <w:pPr>
        <w:ind w:firstLine="709"/>
        <w:jc w:val="both"/>
      </w:pPr>
      <w:r w:rsidRPr="00985927">
        <w:t>Обзор металлов главных подгрупп (А-групп) периодической системы химических элементов.</w:t>
      </w:r>
    </w:p>
    <w:p w:rsidR="00A937A6" w:rsidRPr="00985927" w:rsidRDefault="00A937A6" w:rsidP="00A937A6">
      <w:pPr>
        <w:ind w:firstLine="709"/>
        <w:jc w:val="both"/>
      </w:pPr>
      <w:proofErr w:type="gramStart"/>
      <w:r w:rsidRPr="00985927">
        <w:t xml:space="preserve">Обзор металлов главных подгрупп (Б-групп) периодической системы химических элементов (медь, цинк, </w:t>
      </w:r>
      <w:r w:rsidRPr="00985927">
        <w:rPr>
          <w:i/>
        </w:rPr>
        <w:t>титан, хром, железо, никель, платина</w:t>
      </w:r>
      <w:r w:rsidRPr="00985927">
        <w:t>).</w:t>
      </w:r>
      <w:proofErr w:type="gramEnd"/>
    </w:p>
    <w:p w:rsidR="00A937A6" w:rsidRPr="00985927" w:rsidRDefault="00A937A6" w:rsidP="00A937A6">
      <w:pPr>
        <w:ind w:firstLine="709"/>
        <w:jc w:val="both"/>
      </w:pPr>
      <w:r w:rsidRPr="00985927">
        <w:t>Сплавы металлов.</w:t>
      </w:r>
    </w:p>
    <w:p w:rsidR="00A937A6" w:rsidRPr="00985927" w:rsidRDefault="00A937A6" w:rsidP="00A937A6">
      <w:pPr>
        <w:ind w:firstLine="709"/>
        <w:jc w:val="both"/>
      </w:pPr>
      <w:r w:rsidRPr="00985927">
        <w:t>Оксиды и гидроксиды металлов.</w:t>
      </w:r>
    </w:p>
    <w:p w:rsidR="00A937A6" w:rsidRPr="00985927" w:rsidRDefault="00A937A6" w:rsidP="00A937A6">
      <w:pPr>
        <w:ind w:firstLine="709"/>
        <w:jc w:val="both"/>
      </w:pPr>
      <w:r w:rsidRPr="00985927">
        <w:rPr>
          <w:b/>
        </w:rPr>
        <w:t>Демонстрации.</w:t>
      </w:r>
      <w:r w:rsidRPr="00985927">
        <w:t xml:space="preserve"> Ознакомление с образцами металлов и их соединений. Взаимодействие щелочных и щелочноземельных металлов с водой. Взаимодействие меди с кислородом и серой. Электролиз раствора хлорида меди (</w:t>
      </w:r>
      <w:r w:rsidRPr="00985927">
        <w:rPr>
          <w:lang w:val="en-US"/>
        </w:rPr>
        <w:t>II</w:t>
      </w:r>
      <w:r w:rsidRPr="00985927">
        <w:t>). Опыты по коррозии металлов и защите от нее.</w:t>
      </w:r>
    </w:p>
    <w:p w:rsidR="00A937A6" w:rsidRPr="00985927" w:rsidRDefault="00A937A6" w:rsidP="00A937A6">
      <w:pPr>
        <w:ind w:firstLine="709"/>
        <w:jc w:val="both"/>
      </w:pPr>
      <w:r w:rsidRPr="00985927">
        <w:rPr>
          <w:b/>
        </w:rPr>
        <w:t>Лабораторные опыты.</w:t>
      </w:r>
      <w:r w:rsidRPr="00985927">
        <w:t>Взаимодействие цинка и железа с растворами кислот и щелочей. Знакомство с образцами металлов и их рудами (работа с коллекциями).</w:t>
      </w:r>
    </w:p>
    <w:p w:rsidR="006B6ADD" w:rsidRDefault="00A937A6" w:rsidP="00A937A6">
      <w:pPr>
        <w:ind w:firstLine="709"/>
        <w:jc w:val="both"/>
      </w:pPr>
      <w:r w:rsidRPr="00985927">
        <w:rPr>
          <w:b/>
        </w:rPr>
        <w:t>Расчетные задачи</w:t>
      </w:r>
      <w:proofErr w:type="gramStart"/>
      <w:r w:rsidRPr="00985927">
        <w:rPr>
          <w:b/>
        </w:rPr>
        <w:t>.</w:t>
      </w:r>
      <w:r w:rsidRPr="00985927">
        <w:t>Р</w:t>
      </w:r>
      <w:proofErr w:type="gramEnd"/>
      <w:r w:rsidRPr="00985927">
        <w:t>асчеты по химическим уравнениям, связанные с массовой долей выхода продукта реакции от теоретически возможного</w:t>
      </w:r>
    </w:p>
    <w:p w:rsidR="00A937A6" w:rsidRPr="006B6ADD" w:rsidRDefault="006B6ADD" w:rsidP="00A937A6">
      <w:pPr>
        <w:ind w:firstLine="709"/>
        <w:jc w:val="both"/>
        <w:rPr>
          <w:b/>
        </w:rPr>
      </w:pPr>
      <w:r>
        <w:rPr>
          <w:b/>
        </w:rPr>
        <w:t>Практическая работа</w:t>
      </w:r>
      <w:r w:rsidRPr="006B6ADD">
        <w:rPr>
          <w:b/>
        </w:rPr>
        <w:t>.</w:t>
      </w:r>
      <w:r w:rsidR="006A1B7C">
        <w:rPr>
          <w:b/>
        </w:rPr>
        <w:t xml:space="preserve"> </w:t>
      </w:r>
      <w:r w:rsidRPr="006B6ADD">
        <w:rPr>
          <w:b/>
        </w:rPr>
        <w:t>Решение экспериментальных задач по теме «Металл»</w:t>
      </w:r>
      <w:r w:rsidR="00A937A6" w:rsidRPr="006B6ADD">
        <w:rPr>
          <w:b/>
        </w:rPr>
        <w:t>.</w:t>
      </w:r>
    </w:p>
    <w:p w:rsidR="006A1B7C" w:rsidRDefault="006A1B7C" w:rsidP="00A937A6">
      <w:pPr>
        <w:ind w:firstLine="709"/>
        <w:jc w:val="both"/>
        <w:rPr>
          <w:b/>
        </w:rPr>
      </w:pPr>
    </w:p>
    <w:p w:rsidR="00A937A6" w:rsidRPr="00985927" w:rsidRDefault="00A937A6" w:rsidP="00A937A6">
      <w:pPr>
        <w:ind w:firstLine="709"/>
        <w:jc w:val="both"/>
        <w:rPr>
          <w:b/>
        </w:rPr>
      </w:pPr>
      <w:r w:rsidRPr="00985927">
        <w:rPr>
          <w:b/>
        </w:rPr>
        <w:t xml:space="preserve">Тема </w:t>
      </w:r>
      <w:r w:rsidR="006A1B7C">
        <w:rPr>
          <w:b/>
        </w:rPr>
        <w:t>7</w:t>
      </w:r>
      <w:r w:rsidRPr="00985927">
        <w:rPr>
          <w:b/>
        </w:rPr>
        <w:t>. Неметаллы (</w:t>
      </w:r>
      <w:r w:rsidR="00424D33">
        <w:rPr>
          <w:b/>
        </w:rPr>
        <w:t>10</w:t>
      </w:r>
      <w:r w:rsidRPr="00985927">
        <w:rPr>
          <w:b/>
        </w:rPr>
        <w:t xml:space="preserve"> часов)</w:t>
      </w:r>
    </w:p>
    <w:p w:rsidR="00A937A6" w:rsidRPr="00985927" w:rsidRDefault="00AE6C10" w:rsidP="00A937A6">
      <w:pPr>
        <w:ind w:firstLine="709"/>
        <w:jc w:val="both"/>
      </w:pPr>
      <w:r w:rsidRPr="00985927">
        <w:t>Обзор свойств неметаллов. Окислительно-восстановительные свойства типичных неметаллов. Оксиды неметаллов и кислородосодержащие кислоты. Водородные соединения неметаллов.</w:t>
      </w:r>
    </w:p>
    <w:p w:rsidR="00AE6C10" w:rsidRPr="00985927" w:rsidRDefault="00AE6C10" w:rsidP="00A937A6">
      <w:pPr>
        <w:ind w:firstLine="709"/>
        <w:jc w:val="both"/>
      </w:pPr>
      <w:r w:rsidRPr="00985927">
        <w:rPr>
          <w:b/>
        </w:rPr>
        <w:t>Демонстрации.</w:t>
      </w:r>
      <w:r w:rsidRPr="00985927">
        <w:t>Образцы неметаллов. Образцы оксидов неметаллов и кислородсодержащих кислот. Горение серы, фосфора, железа, магния в кислороде.</w:t>
      </w:r>
    </w:p>
    <w:p w:rsidR="00AE6C10" w:rsidRPr="00985927" w:rsidRDefault="00AE6C10" w:rsidP="00A937A6">
      <w:pPr>
        <w:ind w:firstLine="709"/>
        <w:jc w:val="both"/>
      </w:pPr>
      <w:r w:rsidRPr="00985927">
        <w:rPr>
          <w:b/>
        </w:rPr>
        <w:t>Лабораторные опыты.</w:t>
      </w:r>
      <w:r w:rsidRPr="00985927">
        <w:t xml:space="preserve"> Знакомство с образцами неметаллов и их природными соединениями (работа с коллекциями). Распознавание хлоридов, сульфатов, карбонатов.</w:t>
      </w:r>
    </w:p>
    <w:p w:rsidR="00AE6C10" w:rsidRDefault="00AE6C10" w:rsidP="00A937A6">
      <w:pPr>
        <w:ind w:firstLine="709"/>
        <w:jc w:val="both"/>
      </w:pPr>
      <w:r w:rsidRPr="006A1B7C">
        <w:t>Генетическая связь неорга</w:t>
      </w:r>
      <w:r w:rsidR="00483911" w:rsidRPr="006A1B7C">
        <w:t>ническ</w:t>
      </w:r>
      <w:r w:rsidR="006A1B7C">
        <w:t>их и органических веществ.</w:t>
      </w:r>
    </w:p>
    <w:p w:rsidR="006A1B7C" w:rsidRPr="006B6ADD" w:rsidRDefault="006A1B7C" w:rsidP="006A1B7C">
      <w:pPr>
        <w:ind w:firstLine="709"/>
        <w:jc w:val="both"/>
        <w:rPr>
          <w:b/>
        </w:rPr>
      </w:pPr>
      <w:r>
        <w:rPr>
          <w:b/>
        </w:rPr>
        <w:t>Практическая работа</w:t>
      </w:r>
      <w:r w:rsidRPr="006B6ADD">
        <w:rPr>
          <w:b/>
        </w:rPr>
        <w:t>.</w:t>
      </w:r>
      <w:r>
        <w:rPr>
          <w:b/>
        </w:rPr>
        <w:t xml:space="preserve"> </w:t>
      </w:r>
      <w:r w:rsidRPr="006B6ADD">
        <w:rPr>
          <w:b/>
        </w:rPr>
        <w:t>Решение экспериментальных задач по теме «</w:t>
      </w:r>
      <w:r>
        <w:rPr>
          <w:b/>
        </w:rPr>
        <w:t>Нем</w:t>
      </w:r>
      <w:r w:rsidRPr="006B6ADD">
        <w:rPr>
          <w:b/>
        </w:rPr>
        <w:t>еталл</w:t>
      </w:r>
      <w:r>
        <w:rPr>
          <w:b/>
        </w:rPr>
        <w:t>ы</w:t>
      </w:r>
      <w:r w:rsidRPr="006B6ADD">
        <w:rPr>
          <w:b/>
        </w:rPr>
        <w:t>».</w:t>
      </w:r>
    </w:p>
    <w:p w:rsidR="006A1B7C" w:rsidRPr="006A1B7C" w:rsidRDefault="006A1B7C" w:rsidP="00A937A6">
      <w:pPr>
        <w:ind w:firstLine="709"/>
        <w:jc w:val="both"/>
      </w:pPr>
    </w:p>
    <w:p w:rsidR="006A1B7C" w:rsidRDefault="006A1B7C" w:rsidP="00A937A6">
      <w:pPr>
        <w:ind w:firstLine="709"/>
        <w:jc w:val="both"/>
        <w:rPr>
          <w:b/>
        </w:rPr>
      </w:pPr>
      <w:r w:rsidRPr="00985927">
        <w:rPr>
          <w:b/>
        </w:rPr>
        <w:t xml:space="preserve">Тема </w:t>
      </w:r>
      <w:r>
        <w:rPr>
          <w:b/>
        </w:rPr>
        <w:t>8</w:t>
      </w:r>
      <w:r w:rsidRPr="00985927">
        <w:rPr>
          <w:b/>
        </w:rPr>
        <w:t xml:space="preserve">. </w:t>
      </w:r>
      <w:r>
        <w:rPr>
          <w:b/>
        </w:rPr>
        <w:t>Химия и жизнь.</w:t>
      </w:r>
      <w:r w:rsidR="00424D33">
        <w:rPr>
          <w:b/>
        </w:rPr>
        <w:t xml:space="preserve"> (5ч.)</w:t>
      </w:r>
    </w:p>
    <w:p w:rsidR="006A1B7C" w:rsidRDefault="006A1B7C" w:rsidP="00A937A6">
      <w:pPr>
        <w:ind w:firstLine="709"/>
        <w:jc w:val="both"/>
      </w:pPr>
      <w:r w:rsidRPr="006A1B7C">
        <w:t>Химия</w:t>
      </w:r>
      <w:r>
        <w:t xml:space="preserve"> в промышленности. Принципы химического производства. Химико-технологические принципы промышленного получения металлов. Производство чугуна. Производство стали.</w:t>
      </w:r>
    </w:p>
    <w:p w:rsidR="006A1B7C" w:rsidRDefault="006A1B7C" w:rsidP="00A937A6">
      <w:pPr>
        <w:ind w:firstLine="709"/>
        <w:jc w:val="both"/>
      </w:pPr>
      <w:r>
        <w:t>Химия в быту.</w:t>
      </w:r>
      <w:r w:rsidR="00E856C7">
        <w:t xml:space="preserve"> </w:t>
      </w:r>
      <w:r>
        <w:t>Химическая промышленность и окружающая среда.</w:t>
      </w:r>
    </w:p>
    <w:p w:rsidR="006A1B7C" w:rsidRPr="006A1B7C" w:rsidRDefault="006A1B7C" w:rsidP="00A937A6">
      <w:pPr>
        <w:ind w:firstLine="709"/>
        <w:jc w:val="both"/>
      </w:pPr>
    </w:p>
    <w:p w:rsidR="00AE6C10" w:rsidRPr="00985927" w:rsidRDefault="00AE6C10" w:rsidP="00A937A6">
      <w:pPr>
        <w:ind w:firstLine="709"/>
        <w:jc w:val="both"/>
      </w:pPr>
      <w:r w:rsidRPr="00985927">
        <w:rPr>
          <w:b/>
        </w:rPr>
        <w:t>Практикум</w:t>
      </w:r>
      <w:r w:rsidR="00893777">
        <w:rPr>
          <w:b/>
        </w:rPr>
        <w:t xml:space="preserve"> </w:t>
      </w:r>
      <w:r w:rsidR="00F07BE7">
        <w:rPr>
          <w:b/>
        </w:rPr>
        <w:t>4 ч</w:t>
      </w:r>
      <w:r w:rsidRPr="00985927">
        <w:rPr>
          <w:b/>
        </w:rPr>
        <w:t xml:space="preserve">. </w:t>
      </w:r>
      <w:r w:rsidRPr="00985927">
        <w:t>Решение экспериментальных задач по неорганической химии; решение экспериментальных задач по органической химии; решение практических расчетных задач; получение, собирание и распознавание газов.</w:t>
      </w:r>
    </w:p>
    <w:p w:rsidR="00876D1B" w:rsidRPr="00282F0F" w:rsidRDefault="00876D1B" w:rsidP="00282F0F">
      <w:pPr>
        <w:spacing w:after="200" w:line="276" w:lineRule="auto"/>
        <w:jc w:val="center"/>
        <w:rPr>
          <w:bCs/>
          <w:lang w:eastAsia="en-US"/>
        </w:rPr>
        <w:sectPr w:rsidR="00876D1B" w:rsidRPr="00282F0F" w:rsidSect="002E24A1">
          <w:footerReference w:type="default" r:id="rId19"/>
          <w:footerReference w:type="first" r:id="rId20"/>
          <w:pgSz w:w="11906" w:h="16838"/>
          <w:pgMar w:top="1134" w:right="1134" w:bottom="1134" w:left="1134" w:header="709" w:footer="709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titlePg/>
          <w:docGrid w:linePitch="360"/>
        </w:sectPr>
      </w:pPr>
    </w:p>
    <w:p w:rsidR="00A240E9" w:rsidRPr="00E23A71" w:rsidRDefault="00CD6651" w:rsidP="00282F0F">
      <w:pPr>
        <w:spacing w:after="200" w:line="276" w:lineRule="auto"/>
        <w:jc w:val="center"/>
        <w:rPr>
          <w:rFonts w:eastAsiaTheme="minorEastAsia"/>
          <w:b/>
        </w:rPr>
      </w:pPr>
      <w:bookmarkStart w:id="0" w:name="_GoBack"/>
      <w:r w:rsidRPr="00E23A71">
        <w:rPr>
          <w:rFonts w:eastAsiaTheme="minorEastAsia"/>
          <w:b/>
        </w:rPr>
        <w:lastRenderedPageBreak/>
        <w:t>КАЛЕНДАРНО-ТЕМАТИЧЕСКОЕ ПЛАНИРОВАНИЕ</w:t>
      </w:r>
    </w:p>
    <w:tbl>
      <w:tblPr>
        <w:tblStyle w:val="a6"/>
        <w:tblW w:w="10173" w:type="dxa"/>
        <w:tblLayout w:type="fixed"/>
        <w:tblLook w:val="04A0"/>
      </w:tblPr>
      <w:tblGrid>
        <w:gridCol w:w="942"/>
        <w:gridCol w:w="1009"/>
        <w:gridCol w:w="3686"/>
        <w:gridCol w:w="1275"/>
        <w:gridCol w:w="3261"/>
      </w:tblGrid>
      <w:tr w:rsidR="00CB48FF" w:rsidTr="00CB48FF">
        <w:tc>
          <w:tcPr>
            <w:tcW w:w="942" w:type="dxa"/>
          </w:tcPr>
          <w:p w:rsidR="00CB48FF" w:rsidRPr="00C75C31" w:rsidRDefault="00CB48FF" w:rsidP="00CD6651">
            <w:pPr>
              <w:jc w:val="center"/>
              <w:rPr>
                <w:rFonts w:eastAsiaTheme="minorEastAsia"/>
                <w:b/>
              </w:rPr>
            </w:pPr>
            <w:r w:rsidRPr="00C75C31">
              <w:rPr>
                <w:rFonts w:eastAsiaTheme="minorEastAsia"/>
                <w:b/>
              </w:rPr>
              <w:t>№ урока</w:t>
            </w:r>
          </w:p>
        </w:tc>
        <w:tc>
          <w:tcPr>
            <w:tcW w:w="1009" w:type="dxa"/>
          </w:tcPr>
          <w:p w:rsidR="00CB48FF" w:rsidRPr="00C75C31" w:rsidRDefault="00CB48FF" w:rsidP="00CD665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Дата</w:t>
            </w:r>
          </w:p>
        </w:tc>
        <w:tc>
          <w:tcPr>
            <w:tcW w:w="3686" w:type="dxa"/>
          </w:tcPr>
          <w:p w:rsidR="00CB48FF" w:rsidRPr="00C75C31" w:rsidRDefault="00CB48FF" w:rsidP="00CD6651">
            <w:pPr>
              <w:jc w:val="center"/>
              <w:rPr>
                <w:rFonts w:eastAsiaTheme="minorEastAsia"/>
                <w:b/>
              </w:rPr>
            </w:pPr>
            <w:r w:rsidRPr="00C75C31">
              <w:rPr>
                <w:rFonts w:eastAsiaTheme="minorEastAsia"/>
                <w:b/>
              </w:rPr>
              <w:t>Тема урока</w:t>
            </w:r>
          </w:p>
        </w:tc>
        <w:tc>
          <w:tcPr>
            <w:tcW w:w="1275" w:type="dxa"/>
          </w:tcPr>
          <w:p w:rsidR="00CB48FF" w:rsidRPr="00C75C31" w:rsidRDefault="00CB48FF" w:rsidP="00CD6651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Кол-во часов</w:t>
            </w:r>
          </w:p>
        </w:tc>
        <w:tc>
          <w:tcPr>
            <w:tcW w:w="3261" w:type="dxa"/>
          </w:tcPr>
          <w:p w:rsidR="00CB48FF" w:rsidRPr="00CB48FF" w:rsidRDefault="00CB48FF" w:rsidP="00CD6651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Основные виды учебной деятельности</w:t>
            </w:r>
          </w:p>
        </w:tc>
      </w:tr>
      <w:tr w:rsidR="00E23A71" w:rsidTr="00CB48FF">
        <w:tc>
          <w:tcPr>
            <w:tcW w:w="942" w:type="dxa"/>
          </w:tcPr>
          <w:p w:rsidR="00E23A71" w:rsidRDefault="00E23A71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E23A71" w:rsidRDefault="006125EB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02.09</w:t>
            </w:r>
          </w:p>
        </w:tc>
        <w:tc>
          <w:tcPr>
            <w:tcW w:w="3686" w:type="dxa"/>
          </w:tcPr>
          <w:p w:rsidR="00E23A71" w:rsidRPr="00E23A71" w:rsidRDefault="00E23A71" w:rsidP="00CD6651">
            <w:pPr>
              <w:rPr>
                <w:rFonts w:eastAsiaTheme="minorEastAsia"/>
              </w:rPr>
            </w:pPr>
            <w:r w:rsidRPr="00E23A71">
              <w:rPr>
                <w:rFonts w:eastAsiaTheme="minorEastAsia"/>
              </w:rPr>
              <w:t>Повторение. Классификация органических веществ</w:t>
            </w:r>
          </w:p>
        </w:tc>
        <w:tc>
          <w:tcPr>
            <w:tcW w:w="1275" w:type="dxa"/>
          </w:tcPr>
          <w:p w:rsidR="00E23A71" w:rsidRPr="00C75C31" w:rsidRDefault="00FD2853" w:rsidP="00CD6651">
            <w:r>
              <w:t>1</w:t>
            </w:r>
          </w:p>
        </w:tc>
        <w:tc>
          <w:tcPr>
            <w:tcW w:w="3261" w:type="dxa"/>
          </w:tcPr>
          <w:p w:rsidR="00E23A71" w:rsidRPr="00C75C31" w:rsidRDefault="00FD2853" w:rsidP="00CD6651">
            <w:r>
              <w:t>Обобщение и систематизация полученных знаний.</w:t>
            </w:r>
          </w:p>
        </w:tc>
      </w:tr>
      <w:tr w:rsidR="00FD2853" w:rsidTr="00CB48FF">
        <w:tc>
          <w:tcPr>
            <w:tcW w:w="942" w:type="dxa"/>
          </w:tcPr>
          <w:p w:rsidR="00FD2853" w:rsidRDefault="00FD2853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FD2853" w:rsidRDefault="003F130E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  <w:r>
              <w:rPr>
                <w:rFonts w:eastAsiaTheme="minorEastAsia"/>
                <w:lang w:val="en-US"/>
              </w:rPr>
              <w:t>5</w:t>
            </w:r>
            <w:r w:rsidR="006125EB">
              <w:rPr>
                <w:rFonts w:eastAsiaTheme="minorEastAsia"/>
              </w:rPr>
              <w:t>.09</w:t>
            </w:r>
          </w:p>
        </w:tc>
        <w:tc>
          <w:tcPr>
            <w:tcW w:w="3686" w:type="dxa"/>
          </w:tcPr>
          <w:p w:rsidR="00FD2853" w:rsidRPr="00E23A71" w:rsidRDefault="00FD2853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Основные классы органических веществ</w:t>
            </w:r>
          </w:p>
        </w:tc>
        <w:tc>
          <w:tcPr>
            <w:tcW w:w="1275" w:type="dxa"/>
          </w:tcPr>
          <w:p w:rsidR="00FD2853" w:rsidRPr="00C75C31" w:rsidRDefault="00FD2853" w:rsidP="00CD6651">
            <w:r>
              <w:t>1</w:t>
            </w:r>
          </w:p>
        </w:tc>
        <w:tc>
          <w:tcPr>
            <w:tcW w:w="3261" w:type="dxa"/>
          </w:tcPr>
          <w:p w:rsidR="00FD2853" w:rsidRDefault="00FD2853">
            <w:r w:rsidRPr="003872A0">
              <w:t>Обобщение и систематизация полученных знаний.</w:t>
            </w:r>
          </w:p>
        </w:tc>
      </w:tr>
      <w:tr w:rsidR="00FD2853" w:rsidTr="00CB48FF">
        <w:tc>
          <w:tcPr>
            <w:tcW w:w="942" w:type="dxa"/>
          </w:tcPr>
          <w:p w:rsidR="00FD2853" w:rsidRDefault="00FD2853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FD2853" w:rsidRDefault="003F130E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  <w:r>
              <w:rPr>
                <w:rFonts w:eastAsiaTheme="minorEastAsia"/>
                <w:lang w:val="en-US"/>
              </w:rPr>
              <w:t>7</w:t>
            </w:r>
            <w:r w:rsidR="006125EB">
              <w:rPr>
                <w:rFonts w:eastAsiaTheme="minorEastAsia"/>
              </w:rPr>
              <w:t>.09</w:t>
            </w:r>
          </w:p>
        </w:tc>
        <w:tc>
          <w:tcPr>
            <w:tcW w:w="3686" w:type="dxa"/>
          </w:tcPr>
          <w:p w:rsidR="00FD2853" w:rsidRDefault="00FD2853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Виды химических связей в молекулах органических веществ</w:t>
            </w:r>
          </w:p>
        </w:tc>
        <w:tc>
          <w:tcPr>
            <w:tcW w:w="1275" w:type="dxa"/>
          </w:tcPr>
          <w:p w:rsidR="00FD2853" w:rsidRPr="00C75C31" w:rsidRDefault="00FD2853" w:rsidP="00CD6651">
            <w:r>
              <w:t>1</w:t>
            </w:r>
          </w:p>
        </w:tc>
        <w:tc>
          <w:tcPr>
            <w:tcW w:w="3261" w:type="dxa"/>
          </w:tcPr>
          <w:p w:rsidR="00FD2853" w:rsidRDefault="00FD2853">
            <w:r w:rsidRPr="003872A0">
              <w:t>Обобщение и систематизация полученных знаний.</w:t>
            </w:r>
          </w:p>
        </w:tc>
      </w:tr>
      <w:tr w:rsidR="00FD2853" w:rsidTr="00CB48FF">
        <w:tc>
          <w:tcPr>
            <w:tcW w:w="942" w:type="dxa"/>
          </w:tcPr>
          <w:p w:rsidR="00FD2853" w:rsidRDefault="00FD2853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FD2853" w:rsidRDefault="006125EB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09.09</w:t>
            </w:r>
          </w:p>
        </w:tc>
        <w:tc>
          <w:tcPr>
            <w:tcW w:w="3686" w:type="dxa"/>
          </w:tcPr>
          <w:p w:rsidR="00FD2853" w:rsidRDefault="00FD2853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Изомерия и номенклатура органических веществ</w:t>
            </w:r>
          </w:p>
        </w:tc>
        <w:tc>
          <w:tcPr>
            <w:tcW w:w="1275" w:type="dxa"/>
          </w:tcPr>
          <w:p w:rsidR="00FD2853" w:rsidRPr="00C75C31" w:rsidRDefault="00FD2853" w:rsidP="00CD6651">
            <w:r>
              <w:t>1</w:t>
            </w:r>
          </w:p>
        </w:tc>
        <w:tc>
          <w:tcPr>
            <w:tcW w:w="3261" w:type="dxa"/>
          </w:tcPr>
          <w:p w:rsidR="00FD2853" w:rsidRDefault="00FD2853">
            <w:r w:rsidRPr="003872A0">
              <w:t>Обобщение и систематизация полученных знаний.</w:t>
            </w:r>
          </w:p>
        </w:tc>
      </w:tr>
      <w:tr w:rsidR="00FD2853" w:rsidTr="00CB48FF">
        <w:tc>
          <w:tcPr>
            <w:tcW w:w="942" w:type="dxa"/>
          </w:tcPr>
          <w:p w:rsidR="00FD2853" w:rsidRDefault="00FD2853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FD2853" w:rsidRDefault="003F130E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  <w:r>
              <w:rPr>
                <w:rFonts w:eastAsiaTheme="minorEastAsia"/>
                <w:lang w:val="en-US"/>
              </w:rPr>
              <w:t>2</w:t>
            </w:r>
            <w:r w:rsidR="006125EB">
              <w:rPr>
                <w:rFonts w:eastAsiaTheme="minorEastAsia"/>
              </w:rPr>
              <w:t>.09</w:t>
            </w:r>
          </w:p>
        </w:tc>
        <w:tc>
          <w:tcPr>
            <w:tcW w:w="3686" w:type="dxa"/>
          </w:tcPr>
          <w:p w:rsidR="00FD2853" w:rsidRDefault="00FD2853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Основные промышленные органические синтезы </w:t>
            </w:r>
          </w:p>
        </w:tc>
        <w:tc>
          <w:tcPr>
            <w:tcW w:w="1275" w:type="dxa"/>
          </w:tcPr>
          <w:p w:rsidR="00FD2853" w:rsidRPr="00C75C31" w:rsidRDefault="00FD2853" w:rsidP="00CD6651">
            <w:r>
              <w:t>1</w:t>
            </w:r>
          </w:p>
        </w:tc>
        <w:tc>
          <w:tcPr>
            <w:tcW w:w="3261" w:type="dxa"/>
          </w:tcPr>
          <w:p w:rsidR="00FD2853" w:rsidRDefault="00FD2853">
            <w:r w:rsidRPr="003872A0">
              <w:t>Обобщение и систематизация полученных знаний.</w:t>
            </w:r>
          </w:p>
        </w:tc>
      </w:tr>
      <w:tr w:rsidR="00FD2853" w:rsidTr="00CB48FF">
        <w:tc>
          <w:tcPr>
            <w:tcW w:w="942" w:type="dxa"/>
          </w:tcPr>
          <w:p w:rsidR="00FD2853" w:rsidRDefault="00FD2853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FD2853" w:rsidRDefault="003F130E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  <w:r>
              <w:rPr>
                <w:rFonts w:eastAsiaTheme="minorEastAsia"/>
                <w:lang w:val="en-US"/>
              </w:rPr>
              <w:t>4</w:t>
            </w:r>
            <w:r w:rsidR="006125EB">
              <w:rPr>
                <w:rFonts w:eastAsiaTheme="minorEastAsia"/>
              </w:rPr>
              <w:t>.09</w:t>
            </w:r>
          </w:p>
        </w:tc>
        <w:tc>
          <w:tcPr>
            <w:tcW w:w="3686" w:type="dxa"/>
          </w:tcPr>
          <w:p w:rsidR="00FD2853" w:rsidRDefault="00FD2853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Основные промышленные органические синтезы</w:t>
            </w:r>
          </w:p>
        </w:tc>
        <w:tc>
          <w:tcPr>
            <w:tcW w:w="1275" w:type="dxa"/>
          </w:tcPr>
          <w:p w:rsidR="00FD2853" w:rsidRPr="00C75C31" w:rsidRDefault="00FD2853" w:rsidP="00CD6651">
            <w:r>
              <w:t>1</w:t>
            </w:r>
          </w:p>
        </w:tc>
        <w:tc>
          <w:tcPr>
            <w:tcW w:w="3261" w:type="dxa"/>
          </w:tcPr>
          <w:p w:rsidR="00FD2853" w:rsidRDefault="00FD2853">
            <w:r w:rsidRPr="003872A0">
              <w:t>Обобщение и систематизация полученных знаний.</w:t>
            </w:r>
          </w:p>
        </w:tc>
      </w:tr>
      <w:tr w:rsidR="00FD2853" w:rsidTr="00CB48FF">
        <w:tc>
          <w:tcPr>
            <w:tcW w:w="942" w:type="dxa"/>
          </w:tcPr>
          <w:p w:rsidR="00FD2853" w:rsidRDefault="00FD2853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FD2853" w:rsidRDefault="003F130E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  <w:r>
              <w:rPr>
                <w:rFonts w:eastAsiaTheme="minorEastAsia"/>
                <w:lang w:val="en-US"/>
              </w:rPr>
              <w:t>5</w:t>
            </w:r>
            <w:r w:rsidR="006125EB">
              <w:rPr>
                <w:rFonts w:eastAsiaTheme="minorEastAsia"/>
              </w:rPr>
              <w:t>.09</w:t>
            </w:r>
          </w:p>
        </w:tc>
        <w:tc>
          <w:tcPr>
            <w:tcW w:w="3686" w:type="dxa"/>
          </w:tcPr>
          <w:p w:rsidR="00FD2853" w:rsidRDefault="00FD2853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Стартовая контрольная работа</w:t>
            </w:r>
          </w:p>
        </w:tc>
        <w:tc>
          <w:tcPr>
            <w:tcW w:w="1275" w:type="dxa"/>
          </w:tcPr>
          <w:p w:rsidR="00FD2853" w:rsidRPr="00C75C31" w:rsidRDefault="00FD2853" w:rsidP="00CD6651">
            <w:r>
              <w:t>1</w:t>
            </w:r>
          </w:p>
        </w:tc>
        <w:tc>
          <w:tcPr>
            <w:tcW w:w="3261" w:type="dxa"/>
          </w:tcPr>
          <w:p w:rsidR="00FD2853" w:rsidRDefault="00FD2853">
            <w:r w:rsidRPr="003872A0">
              <w:t>Обобщение и систематизация полученных знаний.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Pr="00B8541A" w:rsidRDefault="003F130E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  <w:r>
              <w:rPr>
                <w:rFonts w:eastAsiaTheme="minorEastAsia"/>
                <w:lang w:val="en-US"/>
              </w:rPr>
              <w:t>9</w:t>
            </w:r>
            <w:r w:rsidR="00CB48FF">
              <w:rPr>
                <w:rFonts w:eastAsiaTheme="minorEastAsia"/>
              </w:rPr>
              <w:t xml:space="preserve">. </w:t>
            </w:r>
            <w:r w:rsidR="00CB48FF" w:rsidRPr="00B8541A">
              <w:rPr>
                <w:rFonts w:eastAsiaTheme="minorEastAsia"/>
              </w:rPr>
              <w:t>09</w:t>
            </w:r>
          </w:p>
        </w:tc>
        <w:tc>
          <w:tcPr>
            <w:tcW w:w="3686" w:type="dxa"/>
          </w:tcPr>
          <w:p w:rsidR="00CB48FF" w:rsidRPr="00876D1B" w:rsidRDefault="00CB48FF" w:rsidP="00CD6651">
            <w:pPr>
              <w:rPr>
                <w:rFonts w:eastAsiaTheme="minorEastAsia"/>
              </w:rPr>
            </w:pPr>
            <w:r w:rsidRPr="00876D1B">
              <w:rPr>
                <w:rFonts w:eastAsiaTheme="minorEastAsia"/>
                <w:b/>
              </w:rPr>
              <w:t xml:space="preserve"> </w:t>
            </w:r>
            <w:r w:rsidR="00965AD9">
              <w:rPr>
                <w:rFonts w:eastAsiaTheme="minorEastAsia"/>
                <w:b/>
              </w:rPr>
              <w:t xml:space="preserve">Тема №1 Важнейшие химические понятия и законы. </w:t>
            </w:r>
          </w:p>
          <w:p w:rsidR="00CB48FF" w:rsidRDefault="00CB48FF" w:rsidP="00CD6651">
            <w:pPr>
              <w:rPr>
                <w:rFonts w:eastAsiaTheme="minorEastAsia"/>
              </w:rPr>
            </w:pPr>
            <w:r w:rsidRPr="00876D1B">
              <w:rPr>
                <w:rFonts w:eastAsiaTheme="minorEastAsia"/>
              </w:rPr>
              <w:t xml:space="preserve">Атом. Химический элемент. Изотопы. </w:t>
            </w:r>
          </w:p>
          <w:p w:rsidR="00CB48FF" w:rsidRDefault="00CB48FF" w:rsidP="00CD6651">
            <w:pPr>
              <w:rPr>
                <w:rFonts w:eastAsiaTheme="minorEastAsia"/>
              </w:rPr>
            </w:pPr>
          </w:p>
          <w:p w:rsidR="00CB48FF" w:rsidRPr="00876D1B" w:rsidRDefault="00CB48FF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.</w:t>
            </w:r>
          </w:p>
        </w:tc>
        <w:tc>
          <w:tcPr>
            <w:tcW w:w="1275" w:type="dxa"/>
          </w:tcPr>
          <w:p w:rsidR="00CB48FF" w:rsidRPr="00C75C31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Pr="00C75C31" w:rsidRDefault="00CB48FF" w:rsidP="00CD6651">
            <w:r w:rsidRPr="00C75C31">
              <w:t>Строение атома. Ядро (протоны, нейтроны) и электроны. Изотопы.</w:t>
            </w:r>
          </w:p>
          <w:p w:rsidR="00CB48FF" w:rsidRPr="00C75C31" w:rsidRDefault="00CB48FF" w:rsidP="00CD6651">
            <w:pPr>
              <w:rPr>
                <w:rFonts w:eastAsiaTheme="minorEastAsia"/>
                <w:b/>
                <w:sz w:val="28"/>
                <w:szCs w:val="28"/>
              </w:rPr>
            </w:pPr>
            <w:r w:rsidRPr="00C75C31">
              <w:t>Состав атомных ядер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3F130E" w:rsidP="00CD6651">
            <w:r>
              <w:t>2</w:t>
            </w:r>
            <w:r>
              <w:rPr>
                <w:lang w:val="en-US"/>
              </w:rPr>
              <w:t>1</w:t>
            </w:r>
            <w:r w:rsidR="00CB48FF">
              <w:t>.09</w:t>
            </w:r>
          </w:p>
        </w:tc>
        <w:tc>
          <w:tcPr>
            <w:tcW w:w="3686" w:type="dxa"/>
          </w:tcPr>
          <w:p w:rsidR="00CB48FF" w:rsidRDefault="00CB48FF" w:rsidP="00CD6651">
            <w:r>
              <w:t>Закон сохранения массы и энергии в химии</w:t>
            </w:r>
          </w:p>
        </w:tc>
        <w:tc>
          <w:tcPr>
            <w:tcW w:w="1275" w:type="dxa"/>
          </w:tcPr>
          <w:p w:rsidR="00CB48FF" w:rsidRPr="00656A16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 w:rsidRPr="00656A16">
              <w:t>Закон сохранения массы</w:t>
            </w:r>
            <w:r>
              <w:t xml:space="preserve"> веществ. Закон сохранения и превращения. Дефект массы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3F130E" w:rsidP="00CD6651">
            <w:r>
              <w:rPr>
                <w:lang w:val="en-US"/>
              </w:rPr>
              <w:t>2</w:t>
            </w:r>
            <w:r w:rsidR="006125EB">
              <w:t>3</w:t>
            </w:r>
            <w:r w:rsidR="00CB48FF">
              <w:t>.09</w:t>
            </w:r>
          </w:p>
        </w:tc>
        <w:tc>
          <w:tcPr>
            <w:tcW w:w="3686" w:type="dxa"/>
          </w:tcPr>
          <w:p w:rsidR="00CB48FF" w:rsidRDefault="00CB48FF" w:rsidP="00CD6651">
            <w:r>
              <w:t>Периоди</w:t>
            </w:r>
            <w:r w:rsidR="00E562F4">
              <w:t>ческий закон и  ПСХЭ Д.И. Менделеева</w:t>
            </w:r>
          </w:p>
        </w:tc>
        <w:tc>
          <w:tcPr>
            <w:tcW w:w="1275" w:type="dxa"/>
          </w:tcPr>
          <w:p w:rsidR="00CB48FF" w:rsidRPr="00FD60A3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 w:rsidRPr="00FD60A3">
              <w:t xml:space="preserve">Структура П.С. главные и побочные подгруппы, малые и большие периоды. </w:t>
            </w:r>
            <w:proofErr w:type="spellStart"/>
            <w:r w:rsidRPr="00FD60A3">
              <w:t>Орбиталь</w:t>
            </w:r>
            <w:proofErr w:type="spellEnd"/>
            <w:r w:rsidRPr="00FD60A3">
              <w:t xml:space="preserve">, </w:t>
            </w:r>
            <w:proofErr w:type="spellStart"/>
            <w:r w:rsidRPr="00FD60A3">
              <w:t>s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p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d-орбитали</w:t>
            </w:r>
            <w:proofErr w:type="spellEnd"/>
            <w:r w:rsidRPr="00FD60A3">
              <w:t>, энергетические подуровни, спин, спаривание электронов</w:t>
            </w:r>
          </w:p>
        </w:tc>
      </w:tr>
      <w:tr w:rsidR="00E562F4" w:rsidTr="00CB48FF">
        <w:tc>
          <w:tcPr>
            <w:tcW w:w="942" w:type="dxa"/>
          </w:tcPr>
          <w:p w:rsidR="00E562F4" w:rsidRDefault="00E562F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E562F4" w:rsidRDefault="003F130E" w:rsidP="00CD6651">
            <w:r>
              <w:t>2</w:t>
            </w:r>
            <w:r>
              <w:rPr>
                <w:lang w:val="en-US"/>
              </w:rPr>
              <w:t>6</w:t>
            </w:r>
            <w:r w:rsidR="006125EB">
              <w:t>.09</w:t>
            </w:r>
          </w:p>
        </w:tc>
        <w:tc>
          <w:tcPr>
            <w:tcW w:w="3686" w:type="dxa"/>
          </w:tcPr>
          <w:p w:rsidR="00E562F4" w:rsidRDefault="00E562F4" w:rsidP="00CD6651">
            <w:r>
              <w:t>Характеристика химического элемента на основании его положения в ПСХЭ</w:t>
            </w:r>
          </w:p>
        </w:tc>
        <w:tc>
          <w:tcPr>
            <w:tcW w:w="1275" w:type="dxa"/>
          </w:tcPr>
          <w:p w:rsidR="00E562F4" w:rsidRPr="00FD60A3" w:rsidRDefault="00FD2853" w:rsidP="00CD6651">
            <w:r>
              <w:t>1</w:t>
            </w:r>
          </w:p>
        </w:tc>
        <w:tc>
          <w:tcPr>
            <w:tcW w:w="3261" w:type="dxa"/>
          </w:tcPr>
          <w:p w:rsidR="00E562F4" w:rsidRPr="00FD60A3" w:rsidRDefault="00E562F4" w:rsidP="00CD6651">
            <w:r w:rsidRPr="00FD60A3">
              <w:t xml:space="preserve">Структура П.С. главные и побочные подгруппы, малые и большие периоды. </w:t>
            </w:r>
            <w:proofErr w:type="spellStart"/>
            <w:r w:rsidRPr="00FD60A3">
              <w:t>Орбиталь</w:t>
            </w:r>
            <w:proofErr w:type="spellEnd"/>
            <w:r w:rsidRPr="00FD60A3">
              <w:t xml:space="preserve">, </w:t>
            </w:r>
            <w:proofErr w:type="spellStart"/>
            <w:r w:rsidRPr="00FD60A3">
              <w:t>s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p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d-орбитали</w:t>
            </w:r>
            <w:proofErr w:type="spellEnd"/>
            <w:r w:rsidRPr="00FD60A3">
              <w:t>, энергетические подуровни, спин, спаривание электронов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3F130E" w:rsidP="00CD6651">
            <w:r>
              <w:t>2</w:t>
            </w:r>
            <w:r>
              <w:rPr>
                <w:lang w:val="en-US"/>
              </w:rPr>
              <w:t>8</w:t>
            </w:r>
            <w:r w:rsidR="00CB48FF">
              <w:t>.09</w:t>
            </w:r>
          </w:p>
        </w:tc>
        <w:tc>
          <w:tcPr>
            <w:tcW w:w="3686" w:type="dxa"/>
          </w:tcPr>
          <w:p w:rsidR="00CB48FF" w:rsidRDefault="00CB48FF" w:rsidP="00CD6651">
            <w:r>
              <w:t>Распредел</w:t>
            </w:r>
            <w:r w:rsidR="00E562F4">
              <w:t>ение электронов в атомах малых</w:t>
            </w:r>
            <w:r>
              <w:t xml:space="preserve"> периодов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E562F4" w:rsidP="00CD6651">
            <w:r w:rsidRPr="00FD60A3">
              <w:t xml:space="preserve">Структура П.С. главные и побочные подгруппы, малые и большие периоды. </w:t>
            </w:r>
            <w:proofErr w:type="spellStart"/>
            <w:r w:rsidRPr="00FD60A3">
              <w:t>Орбиталь</w:t>
            </w:r>
            <w:proofErr w:type="spellEnd"/>
            <w:r w:rsidRPr="00FD60A3">
              <w:t xml:space="preserve">, </w:t>
            </w:r>
            <w:proofErr w:type="spellStart"/>
            <w:r w:rsidRPr="00FD60A3">
              <w:t>s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p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d-орбитали</w:t>
            </w:r>
            <w:proofErr w:type="spellEnd"/>
            <w:r w:rsidRPr="00FD60A3">
              <w:t xml:space="preserve">, энергетические подуровни, </w:t>
            </w:r>
            <w:r w:rsidRPr="00FD60A3">
              <w:lastRenderedPageBreak/>
              <w:t>спин, спаривание электронов</w:t>
            </w:r>
          </w:p>
        </w:tc>
      </w:tr>
      <w:tr w:rsidR="00E562F4" w:rsidTr="00CB48FF">
        <w:tc>
          <w:tcPr>
            <w:tcW w:w="942" w:type="dxa"/>
          </w:tcPr>
          <w:p w:rsidR="00E562F4" w:rsidRDefault="00E562F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E562F4" w:rsidRDefault="00177517" w:rsidP="00CD6651">
            <w:r>
              <w:t>30.09</w:t>
            </w:r>
          </w:p>
        </w:tc>
        <w:tc>
          <w:tcPr>
            <w:tcW w:w="3686" w:type="dxa"/>
          </w:tcPr>
          <w:p w:rsidR="00E562F4" w:rsidRDefault="00E562F4" w:rsidP="00CD6651">
            <w:r>
              <w:t>Распределение электронов в атомах малых периодов</w:t>
            </w:r>
          </w:p>
        </w:tc>
        <w:tc>
          <w:tcPr>
            <w:tcW w:w="1275" w:type="dxa"/>
          </w:tcPr>
          <w:p w:rsidR="00E562F4" w:rsidRDefault="00FD2853" w:rsidP="00CD6651">
            <w:r>
              <w:t>1</w:t>
            </w:r>
          </w:p>
        </w:tc>
        <w:tc>
          <w:tcPr>
            <w:tcW w:w="3261" w:type="dxa"/>
          </w:tcPr>
          <w:p w:rsidR="00E562F4" w:rsidRDefault="00E562F4" w:rsidP="00CD6651">
            <w:r w:rsidRPr="00FD60A3">
              <w:t xml:space="preserve">Структура П.С. главные и побочные подгруппы, малые и большие периоды. </w:t>
            </w:r>
            <w:proofErr w:type="spellStart"/>
            <w:r w:rsidRPr="00FD60A3">
              <w:t>Орбиталь</w:t>
            </w:r>
            <w:proofErr w:type="spellEnd"/>
            <w:r w:rsidRPr="00FD60A3">
              <w:t xml:space="preserve">, </w:t>
            </w:r>
            <w:proofErr w:type="spellStart"/>
            <w:r w:rsidRPr="00FD60A3">
              <w:t>s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p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d-орбитали</w:t>
            </w:r>
            <w:proofErr w:type="spellEnd"/>
            <w:r w:rsidRPr="00FD60A3">
              <w:t>, энергетические подуровни, спин, спаривание электронов</w:t>
            </w:r>
          </w:p>
        </w:tc>
      </w:tr>
      <w:tr w:rsidR="00E562F4" w:rsidTr="00CB48FF">
        <w:tc>
          <w:tcPr>
            <w:tcW w:w="942" w:type="dxa"/>
          </w:tcPr>
          <w:p w:rsidR="00E562F4" w:rsidRDefault="00E562F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E562F4" w:rsidRDefault="003F130E" w:rsidP="00CD6651">
            <w:r>
              <w:t>0</w:t>
            </w:r>
            <w:r>
              <w:rPr>
                <w:lang w:val="en-US"/>
              </w:rPr>
              <w:t>3</w:t>
            </w:r>
            <w:r w:rsidR="00177517">
              <w:t>.10</w:t>
            </w:r>
          </w:p>
        </w:tc>
        <w:tc>
          <w:tcPr>
            <w:tcW w:w="3686" w:type="dxa"/>
          </w:tcPr>
          <w:p w:rsidR="00E562F4" w:rsidRDefault="00E562F4" w:rsidP="00CD6651">
            <w:r>
              <w:t>Распределение электронов в атомах больших периодов</w:t>
            </w:r>
          </w:p>
        </w:tc>
        <w:tc>
          <w:tcPr>
            <w:tcW w:w="1275" w:type="dxa"/>
          </w:tcPr>
          <w:p w:rsidR="00E562F4" w:rsidRDefault="00FD2853" w:rsidP="00CD6651">
            <w:r>
              <w:t>1</w:t>
            </w:r>
          </w:p>
        </w:tc>
        <w:tc>
          <w:tcPr>
            <w:tcW w:w="3261" w:type="dxa"/>
          </w:tcPr>
          <w:p w:rsidR="00E562F4" w:rsidRPr="00FD60A3" w:rsidRDefault="00E562F4" w:rsidP="00CD6651">
            <w:r w:rsidRPr="00FD60A3">
              <w:t xml:space="preserve">Структура П.С. главные и побочные подгруппы, малые и большие периоды. </w:t>
            </w:r>
            <w:proofErr w:type="spellStart"/>
            <w:r w:rsidRPr="00FD60A3">
              <w:t>Орбиталь</w:t>
            </w:r>
            <w:proofErr w:type="spellEnd"/>
            <w:r w:rsidRPr="00FD60A3">
              <w:t xml:space="preserve">, </w:t>
            </w:r>
            <w:proofErr w:type="spellStart"/>
            <w:r w:rsidRPr="00FD60A3">
              <w:t>s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p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d-орбитали</w:t>
            </w:r>
            <w:proofErr w:type="spellEnd"/>
            <w:r w:rsidRPr="00FD60A3">
              <w:t>, энергетические подуровни, спин, спаривание электронов</w:t>
            </w:r>
          </w:p>
        </w:tc>
      </w:tr>
      <w:tr w:rsidR="00E562F4" w:rsidTr="00CB48FF">
        <w:tc>
          <w:tcPr>
            <w:tcW w:w="942" w:type="dxa"/>
          </w:tcPr>
          <w:p w:rsidR="00E562F4" w:rsidRDefault="00E562F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E562F4" w:rsidRDefault="003F130E" w:rsidP="00CD6651">
            <w:r>
              <w:t>0</w:t>
            </w:r>
            <w:r>
              <w:rPr>
                <w:lang w:val="en-US"/>
              </w:rPr>
              <w:t>5</w:t>
            </w:r>
            <w:r w:rsidR="00177517">
              <w:t>.10</w:t>
            </w:r>
          </w:p>
        </w:tc>
        <w:tc>
          <w:tcPr>
            <w:tcW w:w="3686" w:type="dxa"/>
          </w:tcPr>
          <w:p w:rsidR="00E562F4" w:rsidRDefault="00E562F4" w:rsidP="00CD6651">
            <w:r>
              <w:t>Распределение электронов в атомах больших периодов</w:t>
            </w:r>
          </w:p>
        </w:tc>
        <w:tc>
          <w:tcPr>
            <w:tcW w:w="1275" w:type="dxa"/>
          </w:tcPr>
          <w:p w:rsidR="00E562F4" w:rsidRDefault="00FD2853" w:rsidP="00CD6651">
            <w:r>
              <w:t>1</w:t>
            </w:r>
          </w:p>
        </w:tc>
        <w:tc>
          <w:tcPr>
            <w:tcW w:w="3261" w:type="dxa"/>
          </w:tcPr>
          <w:p w:rsidR="00E562F4" w:rsidRPr="00FD60A3" w:rsidRDefault="00E562F4" w:rsidP="00CD6651">
            <w:r w:rsidRPr="00FD60A3">
              <w:t xml:space="preserve">Структура П.С. главные и побочные подгруппы, малые и большие периоды. </w:t>
            </w:r>
            <w:proofErr w:type="spellStart"/>
            <w:r w:rsidRPr="00FD60A3">
              <w:t>Орбиталь</w:t>
            </w:r>
            <w:proofErr w:type="spellEnd"/>
            <w:r w:rsidRPr="00FD60A3">
              <w:t xml:space="preserve">, </w:t>
            </w:r>
            <w:proofErr w:type="spellStart"/>
            <w:r w:rsidRPr="00FD60A3">
              <w:t>s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p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d-орбитали</w:t>
            </w:r>
            <w:proofErr w:type="spellEnd"/>
            <w:r w:rsidRPr="00FD60A3">
              <w:t>, энергетические подуровни, спин, спаривание электронов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Pr="00C75C31" w:rsidRDefault="00177517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07</w:t>
            </w:r>
            <w:r w:rsidR="00CB48FF">
              <w:rPr>
                <w:rFonts w:eastAsiaTheme="minorEastAsia"/>
              </w:rPr>
              <w:t>.</w:t>
            </w:r>
            <w:r>
              <w:rPr>
                <w:rFonts w:eastAsiaTheme="minorEastAsia"/>
              </w:rPr>
              <w:t>1</w:t>
            </w:r>
            <w:r w:rsidR="00CB48FF">
              <w:rPr>
                <w:rFonts w:eastAsiaTheme="minorEastAsia"/>
              </w:rPr>
              <w:t>0</w:t>
            </w:r>
          </w:p>
        </w:tc>
        <w:tc>
          <w:tcPr>
            <w:tcW w:w="3686" w:type="dxa"/>
          </w:tcPr>
          <w:p w:rsidR="00CB48FF" w:rsidRPr="00C75C31" w:rsidRDefault="00CB48FF" w:rsidP="00CD6651">
            <w:pPr>
              <w:rPr>
                <w:rFonts w:eastAsiaTheme="minorEastAsia"/>
              </w:rPr>
            </w:pPr>
            <w:r w:rsidRPr="00C75C31">
              <w:rPr>
                <w:rFonts w:eastAsiaTheme="minorEastAsia"/>
              </w:rPr>
              <w:t>Положение в ПСХЭ водорода, лантаноидов, актиноидов искусственно полученных элементов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proofErr w:type="spellStart"/>
            <w:r>
              <w:t>Лантоноиды</w:t>
            </w:r>
            <w:proofErr w:type="spellEnd"/>
            <w:r>
              <w:t>, Актиноиды</w:t>
            </w:r>
            <w:proofErr w:type="gramStart"/>
            <w:r w:rsidR="00E562F4">
              <w:t xml:space="preserve"> </w:t>
            </w:r>
            <w:r>
              <w:t>.</w:t>
            </w:r>
            <w:proofErr w:type="gramEnd"/>
            <w:r w:rsidR="00E562F4">
              <w:t>Искусственно</w:t>
            </w:r>
            <w:r>
              <w:t xml:space="preserve"> полученные элементы.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3F130E" w:rsidP="00CD6651">
            <w:r>
              <w:rPr>
                <w:lang w:val="en-US"/>
              </w:rPr>
              <w:t>10</w:t>
            </w:r>
            <w:r w:rsidR="00177517">
              <w:t>.10</w:t>
            </w:r>
          </w:p>
        </w:tc>
        <w:tc>
          <w:tcPr>
            <w:tcW w:w="3686" w:type="dxa"/>
          </w:tcPr>
          <w:p w:rsidR="00965AD9" w:rsidRDefault="00965AD9" w:rsidP="00CD6651"/>
          <w:p w:rsidR="00CB48FF" w:rsidRDefault="00CB48FF" w:rsidP="00CD6651">
            <w:r>
              <w:t>Валентность и валентные возможности атомов</w:t>
            </w:r>
          </w:p>
        </w:tc>
        <w:tc>
          <w:tcPr>
            <w:tcW w:w="1275" w:type="dxa"/>
          </w:tcPr>
          <w:p w:rsidR="00CB48FF" w:rsidRPr="00AA1960" w:rsidRDefault="00FD2853" w:rsidP="00CD6651">
            <w:r>
              <w:t>1</w:t>
            </w:r>
          </w:p>
        </w:tc>
        <w:tc>
          <w:tcPr>
            <w:tcW w:w="3261" w:type="dxa"/>
            <w:vMerge w:val="restart"/>
          </w:tcPr>
          <w:p w:rsidR="00CB48FF" w:rsidRDefault="00CB48FF" w:rsidP="00CD6651">
            <w:r w:rsidRPr="00AA1960">
              <w:t xml:space="preserve">Валентные возможности. Свободные </w:t>
            </w:r>
            <w:proofErr w:type="spellStart"/>
            <w:r w:rsidRPr="00AA1960">
              <w:t>орбитали</w:t>
            </w:r>
            <w:proofErr w:type="spellEnd"/>
            <w:r w:rsidRPr="00AA1960">
              <w:t>,  Изменения атомного радиуса, числа энергетических уровней, числа валентных электронов в периодах и группах ПСХЭ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3F130E" w:rsidP="00CD6651">
            <w:r>
              <w:t>1</w:t>
            </w:r>
            <w:r>
              <w:rPr>
                <w:lang w:val="en-US"/>
              </w:rPr>
              <w:t>2</w:t>
            </w:r>
            <w:r w:rsidR="00CB48FF">
              <w:t>.</w:t>
            </w:r>
            <w:r w:rsidR="00177517">
              <w:t>10</w:t>
            </w:r>
          </w:p>
        </w:tc>
        <w:tc>
          <w:tcPr>
            <w:tcW w:w="3686" w:type="dxa"/>
          </w:tcPr>
          <w:p w:rsidR="00CB48FF" w:rsidRDefault="00CB48FF" w:rsidP="00CD6651">
            <w:r>
              <w:t>Периодическое изменение валентности и радиусов атомов.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  <w:vMerge/>
          </w:tcPr>
          <w:p w:rsidR="00CB48FF" w:rsidRDefault="00CB48FF" w:rsidP="00CD6651"/>
        </w:tc>
      </w:tr>
      <w:tr w:rsidR="00965AD9" w:rsidTr="00CB48FF">
        <w:tc>
          <w:tcPr>
            <w:tcW w:w="942" w:type="dxa"/>
          </w:tcPr>
          <w:p w:rsidR="00965AD9" w:rsidRDefault="00965AD9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965AD9" w:rsidRDefault="00177517" w:rsidP="00CD6651">
            <w:r>
              <w:t>14.10</w:t>
            </w:r>
          </w:p>
        </w:tc>
        <w:tc>
          <w:tcPr>
            <w:tcW w:w="3686" w:type="dxa"/>
          </w:tcPr>
          <w:p w:rsidR="00965AD9" w:rsidRDefault="00965AD9" w:rsidP="00CD6651">
            <w:r>
              <w:t>Контрольная работа №1 по  теме «Периодический закон и ПСХЭ Д.И. Менделеева»</w:t>
            </w:r>
          </w:p>
        </w:tc>
        <w:tc>
          <w:tcPr>
            <w:tcW w:w="1275" w:type="dxa"/>
          </w:tcPr>
          <w:p w:rsidR="00965AD9" w:rsidRDefault="00FD2853" w:rsidP="00CD6651">
            <w:r>
              <w:t>1</w:t>
            </w:r>
          </w:p>
        </w:tc>
        <w:tc>
          <w:tcPr>
            <w:tcW w:w="3261" w:type="dxa"/>
          </w:tcPr>
          <w:p w:rsidR="00965AD9" w:rsidRDefault="00965AD9" w:rsidP="00CD6651"/>
        </w:tc>
      </w:tr>
      <w:tr w:rsidR="00965AD9" w:rsidTr="00CB48FF">
        <w:tc>
          <w:tcPr>
            <w:tcW w:w="942" w:type="dxa"/>
          </w:tcPr>
          <w:p w:rsidR="00965AD9" w:rsidRDefault="00965AD9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965AD9" w:rsidRDefault="003F130E" w:rsidP="00CD6651">
            <w:r>
              <w:t>1</w:t>
            </w:r>
            <w:r>
              <w:rPr>
                <w:lang w:val="en-US"/>
              </w:rPr>
              <w:t>7</w:t>
            </w:r>
            <w:r w:rsidR="00177517">
              <w:t>.10</w:t>
            </w:r>
          </w:p>
        </w:tc>
        <w:tc>
          <w:tcPr>
            <w:tcW w:w="3686" w:type="dxa"/>
          </w:tcPr>
          <w:p w:rsidR="00965AD9" w:rsidRDefault="00965AD9" w:rsidP="00CD6651">
            <w:r>
              <w:t>Анализ итогов контрольной работы №1. Работа над ошибками. Решение расчетных задач</w:t>
            </w:r>
          </w:p>
        </w:tc>
        <w:tc>
          <w:tcPr>
            <w:tcW w:w="1275" w:type="dxa"/>
          </w:tcPr>
          <w:p w:rsidR="00965AD9" w:rsidRDefault="00FD2853" w:rsidP="00CD6651">
            <w:r>
              <w:t>1</w:t>
            </w:r>
          </w:p>
        </w:tc>
        <w:tc>
          <w:tcPr>
            <w:tcW w:w="3261" w:type="dxa"/>
          </w:tcPr>
          <w:p w:rsidR="00965AD9" w:rsidRDefault="00965AD9" w:rsidP="00CD6651"/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3F130E" w:rsidP="00CD6651">
            <w:r>
              <w:t>1</w:t>
            </w:r>
            <w:r>
              <w:rPr>
                <w:lang w:val="en-US"/>
              </w:rPr>
              <w:t>9</w:t>
            </w:r>
            <w:r w:rsidR="00CB48FF">
              <w:t>.10</w:t>
            </w:r>
          </w:p>
        </w:tc>
        <w:tc>
          <w:tcPr>
            <w:tcW w:w="3686" w:type="dxa"/>
          </w:tcPr>
          <w:p w:rsidR="00CB48FF" w:rsidRDefault="00965AD9" w:rsidP="00CD6651">
            <w:r w:rsidRPr="00965AD9">
              <w:rPr>
                <w:b/>
              </w:rPr>
              <w:t xml:space="preserve">Тема №2 Строение вещества. </w:t>
            </w:r>
            <w:r w:rsidR="00CB48FF">
              <w:t>Основные виды химической связи Ионная и ковалентная связь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>
              <w:t>Ковалентная связь, её</w:t>
            </w:r>
          </w:p>
          <w:p w:rsidR="00CB48FF" w:rsidRDefault="00CB48FF" w:rsidP="00CD6651">
            <w:r>
              <w:t xml:space="preserve">разновидности и </w:t>
            </w:r>
          </w:p>
          <w:p w:rsidR="00CB48FF" w:rsidRDefault="00CB48FF" w:rsidP="00CD6651">
            <w:r>
              <w:t>механизм образования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3F130E" w:rsidP="00CD6651">
            <w:r>
              <w:t>2</w:t>
            </w:r>
            <w:r>
              <w:rPr>
                <w:lang w:val="en-US"/>
              </w:rPr>
              <w:t>0</w:t>
            </w:r>
            <w:r w:rsidR="00CB48FF">
              <w:t>.10</w:t>
            </w:r>
          </w:p>
        </w:tc>
        <w:tc>
          <w:tcPr>
            <w:tcW w:w="3686" w:type="dxa"/>
          </w:tcPr>
          <w:p w:rsidR="00CB48FF" w:rsidRDefault="00CB48FF" w:rsidP="00CD6651">
            <w:r>
              <w:t>Составление электронных формул веществ с ковалентной связью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/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3F130E" w:rsidP="00CD6651">
            <w:r>
              <w:t>2</w:t>
            </w:r>
            <w:r>
              <w:rPr>
                <w:lang w:val="en-US"/>
              </w:rPr>
              <w:t>4</w:t>
            </w:r>
            <w:r w:rsidR="00CB48FF">
              <w:t>.10</w:t>
            </w:r>
          </w:p>
        </w:tc>
        <w:tc>
          <w:tcPr>
            <w:tcW w:w="3686" w:type="dxa"/>
          </w:tcPr>
          <w:p w:rsidR="00CB48FF" w:rsidRDefault="00CB48FF" w:rsidP="00CD6651">
            <w:r>
              <w:t>Металлическая связь. Водородная связь.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proofErr w:type="spellStart"/>
            <w:r>
              <w:t>Электроотрицательность</w:t>
            </w:r>
            <w:proofErr w:type="spellEnd"/>
          </w:p>
          <w:p w:rsidR="00CB48FF" w:rsidRDefault="00CB48FF" w:rsidP="00CD6651">
            <w:r>
              <w:t>Водородная, металлическая</w:t>
            </w:r>
          </w:p>
          <w:p w:rsidR="00CB48FF" w:rsidRDefault="00CB48FF" w:rsidP="00CD6651">
            <w:r>
              <w:t>Связь</w:t>
            </w:r>
          </w:p>
        </w:tc>
      </w:tr>
      <w:tr w:rsidR="00965AD9" w:rsidTr="00CB48FF">
        <w:tc>
          <w:tcPr>
            <w:tcW w:w="942" w:type="dxa"/>
          </w:tcPr>
          <w:p w:rsidR="00965AD9" w:rsidRDefault="00965AD9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965AD9" w:rsidRDefault="003F130E" w:rsidP="00CD6651">
            <w:r>
              <w:t>2</w:t>
            </w:r>
            <w:r>
              <w:rPr>
                <w:lang w:val="en-US"/>
              </w:rPr>
              <w:t>6</w:t>
            </w:r>
            <w:r w:rsidR="00891E77">
              <w:t>.10</w:t>
            </w:r>
          </w:p>
        </w:tc>
        <w:tc>
          <w:tcPr>
            <w:tcW w:w="3686" w:type="dxa"/>
          </w:tcPr>
          <w:p w:rsidR="00965AD9" w:rsidRDefault="00965AD9" w:rsidP="00CD6651">
            <w:r>
              <w:t>Единая природа химических связей</w:t>
            </w:r>
          </w:p>
        </w:tc>
        <w:tc>
          <w:tcPr>
            <w:tcW w:w="1275" w:type="dxa"/>
          </w:tcPr>
          <w:p w:rsidR="00965AD9" w:rsidRDefault="00FD2853" w:rsidP="00CD6651">
            <w:r>
              <w:t>1</w:t>
            </w:r>
          </w:p>
        </w:tc>
        <w:tc>
          <w:tcPr>
            <w:tcW w:w="3261" w:type="dxa"/>
          </w:tcPr>
          <w:p w:rsidR="00965AD9" w:rsidRDefault="00965AD9" w:rsidP="00CD6651"/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891E77" w:rsidP="00CD6651">
            <w:r>
              <w:t>28</w:t>
            </w:r>
            <w:r w:rsidR="00CB48FF">
              <w:t>.10</w:t>
            </w:r>
          </w:p>
        </w:tc>
        <w:tc>
          <w:tcPr>
            <w:tcW w:w="3686" w:type="dxa"/>
          </w:tcPr>
          <w:p w:rsidR="00CB48FF" w:rsidRDefault="00965AD9" w:rsidP="00CD6651">
            <w:r>
              <w:t xml:space="preserve">Гибридизация и </w:t>
            </w:r>
            <w:r w:rsidR="00A70E6C">
              <w:t>п</w:t>
            </w:r>
            <w:r w:rsidR="00CB48FF">
              <w:t xml:space="preserve">ространственное строение </w:t>
            </w:r>
            <w:r w:rsidR="00CB48FF">
              <w:lastRenderedPageBreak/>
              <w:t>молекул</w:t>
            </w:r>
          </w:p>
        </w:tc>
        <w:tc>
          <w:tcPr>
            <w:tcW w:w="1275" w:type="dxa"/>
          </w:tcPr>
          <w:p w:rsidR="00CB48FF" w:rsidRDefault="00FD2853" w:rsidP="00CD6651">
            <w:r>
              <w:lastRenderedPageBreak/>
              <w:t>1</w:t>
            </w:r>
          </w:p>
        </w:tc>
        <w:tc>
          <w:tcPr>
            <w:tcW w:w="3261" w:type="dxa"/>
          </w:tcPr>
          <w:p w:rsidR="00CB48FF" w:rsidRDefault="00CB48FF" w:rsidP="00CD6651">
            <w:r>
              <w:t xml:space="preserve">Гибридизация </w:t>
            </w:r>
            <w:proofErr w:type="gramStart"/>
            <w:r>
              <w:t>атомных</w:t>
            </w:r>
            <w:proofErr w:type="gramEnd"/>
            <w:r>
              <w:t xml:space="preserve"> </w:t>
            </w:r>
            <w:proofErr w:type="spellStart"/>
            <w:r>
              <w:t>орбиталей</w:t>
            </w:r>
            <w:proofErr w:type="spellEnd"/>
          </w:p>
        </w:tc>
      </w:tr>
      <w:tr w:rsidR="00965AD9" w:rsidTr="00CB48FF">
        <w:tc>
          <w:tcPr>
            <w:tcW w:w="942" w:type="dxa"/>
          </w:tcPr>
          <w:p w:rsidR="00965AD9" w:rsidRDefault="00965AD9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965AD9" w:rsidRPr="003F130E" w:rsidRDefault="003F130E" w:rsidP="00CD6651">
            <w:pPr>
              <w:rPr>
                <w:lang w:val="en-US"/>
              </w:rPr>
            </w:pPr>
            <w:r>
              <w:rPr>
                <w:lang w:val="en-US"/>
              </w:rPr>
              <w:t>07</w:t>
            </w:r>
            <w:r w:rsidR="00891E77">
              <w:t>.1</w:t>
            </w:r>
            <w:r>
              <w:rPr>
                <w:lang w:val="en-US"/>
              </w:rPr>
              <w:t>1</w:t>
            </w:r>
          </w:p>
        </w:tc>
        <w:tc>
          <w:tcPr>
            <w:tcW w:w="3686" w:type="dxa"/>
          </w:tcPr>
          <w:p w:rsidR="00965AD9" w:rsidRDefault="00965AD9" w:rsidP="00CD6651">
            <w:r>
              <w:t>Пространственное строение молекул</w:t>
            </w:r>
          </w:p>
        </w:tc>
        <w:tc>
          <w:tcPr>
            <w:tcW w:w="1275" w:type="dxa"/>
          </w:tcPr>
          <w:p w:rsidR="00965AD9" w:rsidRDefault="00FD2853" w:rsidP="00CD6651">
            <w:r>
              <w:t>1</w:t>
            </w:r>
          </w:p>
        </w:tc>
        <w:tc>
          <w:tcPr>
            <w:tcW w:w="3261" w:type="dxa"/>
          </w:tcPr>
          <w:p w:rsidR="00965AD9" w:rsidRDefault="00965AD9" w:rsidP="00CD6651"/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3F130E" w:rsidP="00CD6651">
            <w:r>
              <w:t>0</w:t>
            </w:r>
            <w:r>
              <w:rPr>
                <w:lang w:val="en-US"/>
              </w:rPr>
              <w:t>9</w:t>
            </w:r>
            <w:r w:rsidR="00891E77">
              <w:t>.11</w:t>
            </w:r>
          </w:p>
        </w:tc>
        <w:tc>
          <w:tcPr>
            <w:tcW w:w="3686" w:type="dxa"/>
          </w:tcPr>
          <w:p w:rsidR="00CB48FF" w:rsidRDefault="00CB48FF" w:rsidP="00CD6651">
            <w:r>
              <w:t>Строение кристаллов. Кристаллические решетки.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>
              <w:t>Вещества молекулярного и немолекулярного строения</w:t>
            </w:r>
            <w:proofErr w:type="gramStart"/>
            <w:r>
              <w:t xml:space="preserve">.. </w:t>
            </w:r>
            <w:proofErr w:type="gramEnd"/>
            <w:r>
              <w:t xml:space="preserve">Кристаллические и аморфные вещества. </w:t>
            </w:r>
          </w:p>
          <w:p w:rsidR="00CB48FF" w:rsidRDefault="00CB48FF" w:rsidP="00CD6651">
            <w:r>
              <w:t>Типы кристаллических решеток (</w:t>
            </w:r>
            <w:proofErr w:type="gramStart"/>
            <w:r>
              <w:t>атомная</w:t>
            </w:r>
            <w:proofErr w:type="gramEnd"/>
            <w:r>
              <w:t>, молекулярная, ионная и металлическая). Закономерность свойств веществ от типов кристаллической решетки.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Pr="007C176C" w:rsidRDefault="00891E77" w:rsidP="00CD6651">
            <w:r>
              <w:t>11</w:t>
            </w:r>
            <w:r w:rsidR="00CB48FF">
              <w:t>.1</w:t>
            </w:r>
            <w:r>
              <w:t>1</w:t>
            </w:r>
          </w:p>
        </w:tc>
        <w:tc>
          <w:tcPr>
            <w:tcW w:w="3686" w:type="dxa"/>
          </w:tcPr>
          <w:p w:rsidR="00CB48FF" w:rsidRPr="007C176C" w:rsidRDefault="00CB48FF" w:rsidP="00CD6651">
            <w:r w:rsidRPr="007C176C">
              <w:t>Причины многообразия веществ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>
              <w:t>Изомерия, гомология, аллотропия.</w:t>
            </w:r>
          </w:p>
          <w:p w:rsidR="00CB48FF" w:rsidRDefault="00CB48FF" w:rsidP="00CD6651">
            <w:r>
              <w:t xml:space="preserve">Задачи: вычисление массы продукта </w:t>
            </w:r>
          </w:p>
          <w:p w:rsidR="00CB48FF" w:rsidRDefault="00CB48FF" w:rsidP="00CD6651">
            <w:r>
              <w:t>реакции (количества вещества, объема) если для его получения дан раствор с определенной массовой долей.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Pr="00B8541A" w:rsidRDefault="003F130E" w:rsidP="00CD6651">
            <w:r>
              <w:t>1</w:t>
            </w:r>
            <w:r>
              <w:rPr>
                <w:lang w:val="en-US"/>
              </w:rPr>
              <w:t>4</w:t>
            </w:r>
            <w:r w:rsidR="00CB48FF" w:rsidRPr="00B8541A">
              <w:t>.11</w:t>
            </w:r>
          </w:p>
        </w:tc>
        <w:tc>
          <w:tcPr>
            <w:tcW w:w="3686" w:type="dxa"/>
          </w:tcPr>
          <w:p w:rsidR="00CB48FF" w:rsidRPr="007C176C" w:rsidRDefault="00CB48FF" w:rsidP="00CD6651">
            <w:pPr>
              <w:rPr>
                <w:b/>
              </w:rPr>
            </w:pPr>
            <w:r w:rsidRPr="00A70E6C">
              <w:t>Контрольная работа №2</w:t>
            </w:r>
            <w:r w:rsidR="00965AD9" w:rsidRPr="00A70E6C">
              <w:t xml:space="preserve"> по теме</w:t>
            </w:r>
            <w:r w:rsidRPr="00A70E6C">
              <w:t xml:space="preserve"> «Строение вещества</w:t>
            </w:r>
            <w:r w:rsidRPr="007C176C">
              <w:rPr>
                <w:b/>
              </w:rPr>
              <w:t>»</w:t>
            </w:r>
          </w:p>
        </w:tc>
        <w:tc>
          <w:tcPr>
            <w:tcW w:w="1275" w:type="dxa"/>
          </w:tcPr>
          <w:p w:rsidR="00CB48FF" w:rsidRPr="0081220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 w:rsidRPr="0081220F">
              <w:t>Важнейшие химические законы, ПЗ и ПСХЭ на основе учения о строении атомов. Строение вещества.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B8541A" w:rsidRDefault="003F130E" w:rsidP="00CD6651">
            <w:r>
              <w:t>1</w:t>
            </w:r>
            <w:r>
              <w:rPr>
                <w:lang w:val="en-US"/>
              </w:rPr>
              <w:t>66</w:t>
            </w:r>
            <w:r w:rsidR="00891E77">
              <w:t>.11</w:t>
            </w:r>
          </w:p>
        </w:tc>
        <w:tc>
          <w:tcPr>
            <w:tcW w:w="3686" w:type="dxa"/>
          </w:tcPr>
          <w:p w:rsidR="00A70E6C" w:rsidRPr="00A70E6C" w:rsidRDefault="00A70E6C" w:rsidP="00CD6651">
            <w:r w:rsidRPr="00A70E6C">
              <w:t>Анализ итогов контрольной работы №2. Работа над ошибками.</w:t>
            </w:r>
          </w:p>
        </w:tc>
        <w:tc>
          <w:tcPr>
            <w:tcW w:w="1275" w:type="dxa"/>
          </w:tcPr>
          <w:p w:rsidR="00A70E6C" w:rsidRPr="0081220F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Pr="0081220F" w:rsidRDefault="00A70E6C" w:rsidP="00CD6651"/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891E77" w:rsidP="00CD6651">
            <w:r>
              <w:t>18</w:t>
            </w:r>
            <w:r w:rsidR="00CB48FF">
              <w:t>.11</w:t>
            </w:r>
          </w:p>
        </w:tc>
        <w:tc>
          <w:tcPr>
            <w:tcW w:w="3686" w:type="dxa"/>
          </w:tcPr>
          <w:p w:rsidR="00CB48FF" w:rsidRDefault="00A70E6C" w:rsidP="00CD6651">
            <w:pPr>
              <w:rPr>
                <w:b/>
              </w:rPr>
            </w:pPr>
            <w:r w:rsidRPr="00A70E6C">
              <w:rPr>
                <w:b/>
              </w:rPr>
              <w:t>Тема №3</w:t>
            </w:r>
            <w:r>
              <w:rPr>
                <w:b/>
              </w:rPr>
              <w:t xml:space="preserve"> </w:t>
            </w:r>
            <w:r w:rsidR="00CB48FF" w:rsidRPr="00A70E6C">
              <w:rPr>
                <w:b/>
              </w:rPr>
              <w:t>Классификация химических реакций</w:t>
            </w:r>
          </w:p>
          <w:p w:rsidR="00A70E6C" w:rsidRPr="00A70E6C" w:rsidRDefault="00A70E6C" w:rsidP="00CD6651">
            <w:r>
              <w:t>Классификация химических реакций</w:t>
            </w:r>
          </w:p>
        </w:tc>
        <w:tc>
          <w:tcPr>
            <w:tcW w:w="1275" w:type="dxa"/>
          </w:tcPr>
          <w:p w:rsidR="00CB48FF" w:rsidRPr="00B73B52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 w:rsidRPr="00B73B52">
              <w:t>ОВР. Обратимые и необратимые реакции. Экз</w:t>
            </w:r>
            <w:proofErr w:type="gramStart"/>
            <w:r w:rsidRPr="00B73B52">
              <w:t>о-</w:t>
            </w:r>
            <w:proofErr w:type="gramEnd"/>
            <w:r w:rsidRPr="00B73B52">
              <w:t xml:space="preserve"> и эндотермические реакции. Правило протекания реакций в растворах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Pr="00B73B52" w:rsidRDefault="003F130E" w:rsidP="00CD6651">
            <w:r>
              <w:t>2</w:t>
            </w:r>
            <w:r>
              <w:rPr>
                <w:lang w:val="en-US"/>
              </w:rPr>
              <w:t>1</w:t>
            </w:r>
            <w:r w:rsidR="00CB48FF">
              <w:t>.11</w:t>
            </w:r>
          </w:p>
        </w:tc>
        <w:tc>
          <w:tcPr>
            <w:tcW w:w="3686" w:type="dxa"/>
          </w:tcPr>
          <w:p w:rsidR="00CB48FF" w:rsidRDefault="00CB48FF" w:rsidP="00CD6651">
            <w:r w:rsidRPr="00B73B52">
              <w:t>Классификация химических реакций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/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3F130E" w:rsidP="00CD6651">
            <w:r>
              <w:t>2</w:t>
            </w:r>
            <w:r>
              <w:rPr>
                <w:lang w:val="en-US"/>
              </w:rPr>
              <w:t>3</w:t>
            </w:r>
            <w:r w:rsidR="00CB48FF">
              <w:t>.11</w:t>
            </w:r>
          </w:p>
        </w:tc>
        <w:tc>
          <w:tcPr>
            <w:tcW w:w="3686" w:type="dxa"/>
          </w:tcPr>
          <w:p w:rsidR="00CB48FF" w:rsidRDefault="00CB48FF" w:rsidP="00CD6651">
            <w:r>
              <w:t>Скорость химических реакций</w:t>
            </w:r>
          </w:p>
        </w:tc>
        <w:tc>
          <w:tcPr>
            <w:tcW w:w="1275" w:type="dxa"/>
          </w:tcPr>
          <w:p w:rsidR="00CB48FF" w:rsidRPr="00B73B52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 w:rsidRPr="00B73B52">
              <w:t>Скорость химических реакций</w:t>
            </w:r>
            <w:r>
              <w:t>. Активированный комплекс. Закон действующих масс.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891E77" w:rsidP="00CD6651">
            <w:r>
              <w:t>25</w:t>
            </w:r>
            <w:r w:rsidR="00CB48FF">
              <w:t>.11</w:t>
            </w:r>
          </w:p>
        </w:tc>
        <w:tc>
          <w:tcPr>
            <w:tcW w:w="3686" w:type="dxa"/>
          </w:tcPr>
          <w:p w:rsidR="00CB48FF" w:rsidRDefault="00CB48FF" w:rsidP="00CD6651">
            <w:r>
              <w:t>Скорость химических реакций. Кинетическое уравнение реакции.</w:t>
            </w:r>
          </w:p>
        </w:tc>
        <w:tc>
          <w:tcPr>
            <w:tcW w:w="1275" w:type="dxa"/>
          </w:tcPr>
          <w:p w:rsidR="00CB48FF" w:rsidRPr="00C75C31" w:rsidRDefault="00FD2853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3261" w:type="dxa"/>
          </w:tcPr>
          <w:p w:rsidR="00CB48FF" w:rsidRDefault="00CB48FF" w:rsidP="00CD6651">
            <w:r w:rsidRPr="00C75C31">
              <w:rPr>
                <w:rFonts w:eastAsiaTheme="minorEastAsia"/>
              </w:rPr>
              <w:t>Химическая кинетика. Гомогенная и гетерогенная среда. Энергия активации. Кинетическое уравнение реакции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3F130E" w:rsidP="00CD6651">
            <w:r>
              <w:t>2</w:t>
            </w:r>
            <w:r>
              <w:rPr>
                <w:lang w:val="en-US"/>
              </w:rPr>
              <w:t>8</w:t>
            </w:r>
            <w:r w:rsidR="00CB48FF">
              <w:t>.11</w:t>
            </w:r>
          </w:p>
        </w:tc>
        <w:tc>
          <w:tcPr>
            <w:tcW w:w="3686" w:type="dxa"/>
          </w:tcPr>
          <w:p w:rsidR="00CB48FF" w:rsidRDefault="00CB48FF" w:rsidP="00CD6651">
            <w:r>
              <w:t>Катализ</w:t>
            </w:r>
          </w:p>
        </w:tc>
        <w:tc>
          <w:tcPr>
            <w:tcW w:w="1275" w:type="dxa"/>
          </w:tcPr>
          <w:p w:rsidR="00CB48FF" w:rsidRPr="00B73B52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 w:rsidRPr="00B73B52">
              <w:t>Катализ, катализатор, ингибитор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3F130E" w:rsidP="00CD6651">
            <w:r>
              <w:rPr>
                <w:lang w:val="en-US"/>
              </w:rPr>
              <w:t>30</w:t>
            </w:r>
            <w:r w:rsidR="00CB48FF">
              <w:t>.11</w:t>
            </w:r>
          </w:p>
        </w:tc>
        <w:tc>
          <w:tcPr>
            <w:tcW w:w="3686" w:type="dxa"/>
          </w:tcPr>
          <w:p w:rsidR="00CB48FF" w:rsidRDefault="00CB48FF" w:rsidP="00CD6651">
            <w:r>
              <w:t>Химическое равновесие и способы его смещения</w:t>
            </w:r>
          </w:p>
        </w:tc>
        <w:tc>
          <w:tcPr>
            <w:tcW w:w="1275" w:type="dxa"/>
          </w:tcPr>
          <w:p w:rsidR="00CB48FF" w:rsidRPr="00B73B52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 w:rsidRPr="00B73B52">
              <w:t xml:space="preserve">Химическое равновесие. Принцип </w:t>
            </w:r>
            <w:proofErr w:type="spellStart"/>
            <w:r w:rsidRPr="00B73B52">
              <w:t>Ле</w:t>
            </w:r>
            <w:proofErr w:type="spellEnd"/>
            <w:r w:rsidRPr="00B73B52">
              <w:t xml:space="preserve"> </w:t>
            </w:r>
            <w:proofErr w:type="spellStart"/>
            <w:r w:rsidRPr="00B73B52">
              <w:t>Шателье</w:t>
            </w:r>
            <w:proofErr w:type="spellEnd"/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891E77" w:rsidP="00CD6651">
            <w:r>
              <w:t>02.12</w:t>
            </w:r>
          </w:p>
        </w:tc>
        <w:tc>
          <w:tcPr>
            <w:tcW w:w="3686" w:type="dxa"/>
          </w:tcPr>
          <w:p w:rsidR="00CB48FF" w:rsidRDefault="00A70E6C" w:rsidP="00CD6651">
            <w:r>
              <w:t>О</w:t>
            </w:r>
            <w:r w:rsidR="00CB48FF">
              <w:t xml:space="preserve">бобщение по теме </w:t>
            </w:r>
            <w:r w:rsidR="00CB48FF">
              <w:lastRenderedPageBreak/>
              <w:t>«Химические реакции»</w:t>
            </w:r>
          </w:p>
        </w:tc>
        <w:tc>
          <w:tcPr>
            <w:tcW w:w="1275" w:type="dxa"/>
          </w:tcPr>
          <w:p w:rsidR="00CB48FF" w:rsidRDefault="00FD2853" w:rsidP="00CD6651">
            <w:r>
              <w:lastRenderedPageBreak/>
              <w:t>1</w:t>
            </w:r>
          </w:p>
        </w:tc>
        <w:tc>
          <w:tcPr>
            <w:tcW w:w="3261" w:type="dxa"/>
          </w:tcPr>
          <w:p w:rsidR="00CB48FF" w:rsidRDefault="00CB48FF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3F130E" w:rsidP="00CD6651">
            <w:r>
              <w:t>0</w:t>
            </w:r>
            <w:r>
              <w:rPr>
                <w:lang w:val="en-US"/>
              </w:rPr>
              <w:t>5</w:t>
            </w:r>
            <w:r w:rsidR="00891E77">
              <w:t>.12</w:t>
            </w:r>
          </w:p>
        </w:tc>
        <w:tc>
          <w:tcPr>
            <w:tcW w:w="3686" w:type="dxa"/>
          </w:tcPr>
          <w:p w:rsidR="00A70E6C" w:rsidRDefault="00A70E6C" w:rsidP="00CD6651">
            <w:r>
              <w:t>Контрольная работа №3 по теме «Химические реакции»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3F130E" w:rsidP="00CD6651">
            <w:r>
              <w:t>0</w:t>
            </w:r>
            <w:r>
              <w:rPr>
                <w:lang w:val="en-US"/>
              </w:rPr>
              <w:t>7</w:t>
            </w:r>
            <w:r w:rsidR="00891E77">
              <w:t>.12</w:t>
            </w:r>
          </w:p>
        </w:tc>
        <w:tc>
          <w:tcPr>
            <w:tcW w:w="3686" w:type="dxa"/>
          </w:tcPr>
          <w:p w:rsidR="00A70E6C" w:rsidRDefault="00A70E6C" w:rsidP="00CD6651">
            <w:r>
              <w:t>Анализ итогов контрольной работы №. Работа над ошибками.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891E77" w:rsidP="00CD6651">
            <w:r>
              <w:t>09</w:t>
            </w:r>
            <w:r w:rsidR="00CB48FF">
              <w:t>.1</w:t>
            </w:r>
            <w:r>
              <w:t>2</w:t>
            </w:r>
          </w:p>
        </w:tc>
        <w:tc>
          <w:tcPr>
            <w:tcW w:w="3686" w:type="dxa"/>
          </w:tcPr>
          <w:p w:rsidR="00CB48FF" w:rsidRDefault="00A70E6C" w:rsidP="00CD6651">
            <w:pPr>
              <w:rPr>
                <w:b/>
              </w:rPr>
            </w:pPr>
            <w:r w:rsidRPr="00A70E6C">
              <w:rPr>
                <w:b/>
              </w:rPr>
              <w:t xml:space="preserve">Тема №4 </w:t>
            </w:r>
            <w:r w:rsidR="00CB48FF" w:rsidRPr="00A70E6C">
              <w:rPr>
                <w:b/>
              </w:rPr>
              <w:t>Дисперсные системы</w:t>
            </w:r>
          </w:p>
          <w:p w:rsidR="00A70E6C" w:rsidRPr="00A70E6C" w:rsidRDefault="00A70E6C" w:rsidP="00CD6651">
            <w:r>
              <w:t>Дисперсные системы, их классификация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>
              <w:t>Дисперсные системы.</w:t>
            </w:r>
            <w:r w:rsidR="00A70E6C">
              <w:t xml:space="preserve"> </w:t>
            </w:r>
            <w:r>
              <w:t xml:space="preserve">Растворы. Грубодисперсные системы. Коллоидные </w:t>
            </w:r>
            <w:proofErr w:type="spellStart"/>
            <w:r>
              <w:t>растворы</w:t>
            </w:r>
            <w:proofErr w:type="gramStart"/>
            <w:r>
              <w:t>.А</w:t>
            </w:r>
            <w:proofErr w:type="gramEnd"/>
            <w:r>
              <w:t>эрозоли</w:t>
            </w:r>
            <w:proofErr w:type="spellEnd"/>
            <w:r>
              <w:t>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3F130E" w:rsidP="00CD6651">
            <w:r>
              <w:t>1</w:t>
            </w:r>
            <w:r>
              <w:rPr>
                <w:lang w:val="en-US"/>
              </w:rPr>
              <w:t>2</w:t>
            </w:r>
            <w:r w:rsidR="00891E77">
              <w:t>.12</w:t>
            </w:r>
          </w:p>
        </w:tc>
        <w:tc>
          <w:tcPr>
            <w:tcW w:w="3686" w:type="dxa"/>
          </w:tcPr>
          <w:p w:rsidR="00A70E6C" w:rsidRPr="00A70E6C" w:rsidRDefault="00A70E6C" w:rsidP="00DC1BF4">
            <w:r>
              <w:t>Дисперсные системы, их классификация</w:t>
            </w:r>
          </w:p>
        </w:tc>
        <w:tc>
          <w:tcPr>
            <w:tcW w:w="1275" w:type="dxa"/>
          </w:tcPr>
          <w:p w:rsidR="00A70E6C" w:rsidRDefault="00FD2853" w:rsidP="00DC1BF4">
            <w:r>
              <w:t>1</w:t>
            </w:r>
          </w:p>
        </w:tc>
        <w:tc>
          <w:tcPr>
            <w:tcW w:w="3261" w:type="dxa"/>
          </w:tcPr>
          <w:p w:rsidR="00A70E6C" w:rsidRDefault="00A70E6C" w:rsidP="00DC1BF4">
            <w:r>
              <w:t xml:space="preserve">Дисперсные системы. Растворы. Грубодисперсные системы. Коллоидные </w:t>
            </w:r>
            <w:proofErr w:type="spellStart"/>
            <w:r>
              <w:t>растворы</w:t>
            </w:r>
            <w:proofErr w:type="gramStart"/>
            <w:r>
              <w:t>.А</w:t>
            </w:r>
            <w:proofErr w:type="gramEnd"/>
            <w:r>
              <w:t>эрозоли</w:t>
            </w:r>
            <w:proofErr w:type="spellEnd"/>
            <w:r>
              <w:t>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3F130E" w:rsidP="00CD6651">
            <w:r>
              <w:t>1</w:t>
            </w:r>
            <w:r>
              <w:rPr>
                <w:lang w:val="en-US"/>
              </w:rPr>
              <w:t>4</w:t>
            </w:r>
            <w:r w:rsidR="00A70E6C">
              <w:t>.1</w:t>
            </w:r>
            <w:r w:rsidR="00891E77">
              <w:t>2</w:t>
            </w:r>
          </w:p>
        </w:tc>
        <w:tc>
          <w:tcPr>
            <w:tcW w:w="3686" w:type="dxa"/>
          </w:tcPr>
          <w:p w:rsidR="00A70E6C" w:rsidRDefault="00A70E6C" w:rsidP="00CD6651">
            <w:r>
              <w:t>Способы выражения концентрации растворов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>Молярная концентрация</w:t>
            </w:r>
          </w:p>
        </w:tc>
      </w:tr>
      <w:tr w:rsidR="00A70E6C" w:rsidTr="00CB48FF">
        <w:trPr>
          <w:trHeight w:val="1090"/>
        </w:trPr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891E77" w:rsidP="00CD6651">
            <w:r>
              <w:t>16</w:t>
            </w:r>
            <w:r w:rsidR="00A70E6C">
              <w:t>.12</w:t>
            </w:r>
          </w:p>
        </w:tc>
        <w:tc>
          <w:tcPr>
            <w:tcW w:w="3686" w:type="dxa"/>
          </w:tcPr>
          <w:p w:rsidR="00A70E6C" w:rsidRDefault="00A70E6C" w:rsidP="00CD6651">
            <w:r>
              <w:t>Решение задач на приготовление раствора определен</w:t>
            </w:r>
            <w:r w:rsidRPr="007C176C">
              <w:t>ной молярной концентрации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AD581C" w:rsidRDefault="003F130E" w:rsidP="00CD6651">
            <w:pPr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9</w:t>
            </w:r>
            <w:r w:rsidR="00A70E6C">
              <w:rPr>
                <w:b/>
              </w:rPr>
              <w:t>. 12</w:t>
            </w:r>
          </w:p>
        </w:tc>
        <w:tc>
          <w:tcPr>
            <w:tcW w:w="3686" w:type="dxa"/>
          </w:tcPr>
          <w:p w:rsidR="00A70E6C" w:rsidRPr="00A70E6C" w:rsidRDefault="00A70E6C" w:rsidP="00CD6651">
            <w:r w:rsidRPr="00A70E6C">
              <w:t>Практическая работа №1 Приготовление раствора с заданной молярной концентрацией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3F130E" w:rsidP="00CD6651">
            <w:r>
              <w:t>2</w:t>
            </w:r>
            <w:r>
              <w:rPr>
                <w:lang w:val="en-US"/>
              </w:rPr>
              <w:t>1</w:t>
            </w:r>
            <w:r w:rsidR="00A70E6C">
              <w:t>.12</w:t>
            </w:r>
          </w:p>
        </w:tc>
        <w:tc>
          <w:tcPr>
            <w:tcW w:w="3686" w:type="dxa"/>
          </w:tcPr>
          <w:p w:rsidR="00A70E6C" w:rsidRDefault="00A70E6C" w:rsidP="00CD6651">
            <w:r>
              <w:t>Электролитическая диссоциация. Водородный показатель.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 xml:space="preserve">Электролитическая диссоциация. Сильные и слабые электролиты. </w:t>
            </w:r>
          </w:p>
          <w:p w:rsidR="00A70E6C" w:rsidRDefault="00A70E6C" w:rsidP="00CD6651">
            <w:r>
              <w:t>Водородный показатель (</w:t>
            </w:r>
            <w:proofErr w:type="spellStart"/>
            <w:r>
              <w:t>рН</w:t>
            </w:r>
            <w:proofErr w:type="spellEnd"/>
            <w:r>
              <w:t>).</w:t>
            </w:r>
          </w:p>
        </w:tc>
      </w:tr>
      <w:tr w:rsidR="00871E6A" w:rsidTr="00CB48FF">
        <w:tc>
          <w:tcPr>
            <w:tcW w:w="942" w:type="dxa"/>
          </w:tcPr>
          <w:p w:rsidR="00871E6A" w:rsidRDefault="00871E6A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871E6A" w:rsidRDefault="00891E77" w:rsidP="00CD6651">
            <w:r>
              <w:t>23.12</w:t>
            </w:r>
          </w:p>
        </w:tc>
        <w:tc>
          <w:tcPr>
            <w:tcW w:w="3686" w:type="dxa"/>
          </w:tcPr>
          <w:p w:rsidR="00871E6A" w:rsidRDefault="00871E6A" w:rsidP="00DC1BF4">
            <w:r>
              <w:t>Электролитическая диссоциация. Водородный показатель.</w:t>
            </w:r>
          </w:p>
        </w:tc>
        <w:tc>
          <w:tcPr>
            <w:tcW w:w="1275" w:type="dxa"/>
          </w:tcPr>
          <w:p w:rsidR="00871E6A" w:rsidRDefault="00FD2853" w:rsidP="00DC1BF4">
            <w:r>
              <w:t>1</w:t>
            </w:r>
          </w:p>
        </w:tc>
        <w:tc>
          <w:tcPr>
            <w:tcW w:w="3261" w:type="dxa"/>
          </w:tcPr>
          <w:p w:rsidR="00871E6A" w:rsidRDefault="00871E6A" w:rsidP="00DC1BF4">
            <w:r>
              <w:t xml:space="preserve">Электролитическая диссоциация. Сильные и слабые электролиты. </w:t>
            </w:r>
          </w:p>
          <w:p w:rsidR="00871E6A" w:rsidRDefault="00871E6A" w:rsidP="00DC1BF4">
            <w:r>
              <w:t>Водородный показатель (</w:t>
            </w:r>
            <w:proofErr w:type="spellStart"/>
            <w:r>
              <w:t>рН</w:t>
            </w:r>
            <w:proofErr w:type="spellEnd"/>
            <w:r>
              <w:t>).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3F130E" w:rsidP="00CD6651">
            <w:r>
              <w:t>2</w:t>
            </w:r>
            <w:r>
              <w:rPr>
                <w:lang w:val="en-US"/>
              </w:rPr>
              <w:t>6</w:t>
            </w:r>
            <w:r w:rsidR="00A70E6C">
              <w:t>.12.</w:t>
            </w:r>
          </w:p>
        </w:tc>
        <w:tc>
          <w:tcPr>
            <w:tcW w:w="3686" w:type="dxa"/>
          </w:tcPr>
          <w:p w:rsidR="00A70E6C" w:rsidRDefault="00A70E6C" w:rsidP="00CD6651">
            <w:r>
              <w:t>Реакц</w:t>
            </w:r>
            <w:proofErr w:type="gramStart"/>
            <w:r>
              <w:t>ии  ио</w:t>
            </w:r>
            <w:proofErr w:type="gramEnd"/>
            <w:r>
              <w:t>нного обмена</w:t>
            </w:r>
          </w:p>
        </w:tc>
        <w:tc>
          <w:tcPr>
            <w:tcW w:w="1275" w:type="dxa"/>
          </w:tcPr>
          <w:p w:rsidR="00A70E6C" w:rsidRPr="00D20594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 w:rsidRPr="00D20594">
              <w:t>Реакц</w:t>
            </w:r>
            <w:proofErr w:type="gramStart"/>
            <w:r w:rsidRPr="00D20594">
              <w:t>ии  ио</w:t>
            </w:r>
            <w:proofErr w:type="gramEnd"/>
            <w:r w:rsidRPr="00D20594">
              <w:t>нного обмена</w:t>
            </w:r>
          </w:p>
        </w:tc>
      </w:tr>
      <w:tr w:rsidR="00871E6A" w:rsidTr="00CB48FF">
        <w:tc>
          <w:tcPr>
            <w:tcW w:w="942" w:type="dxa"/>
          </w:tcPr>
          <w:p w:rsidR="00871E6A" w:rsidRDefault="00871E6A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871E6A" w:rsidRDefault="003F130E" w:rsidP="00CD6651">
            <w:r>
              <w:t>2</w:t>
            </w:r>
            <w:r>
              <w:rPr>
                <w:lang w:val="en-US"/>
              </w:rPr>
              <w:t>8</w:t>
            </w:r>
            <w:r w:rsidR="00891E77">
              <w:t>.12</w:t>
            </w:r>
          </w:p>
        </w:tc>
        <w:tc>
          <w:tcPr>
            <w:tcW w:w="3686" w:type="dxa"/>
          </w:tcPr>
          <w:p w:rsidR="00871E6A" w:rsidRDefault="00871E6A" w:rsidP="00DC1BF4">
            <w:r>
              <w:t>Реакц</w:t>
            </w:r>
            <w:proofErr w:type="gramStart"/>
            <w:r>
              <w:t>ии  ио</w:t>
            </w:r>
            <w:proofErr w:type="gramEnd"/>
            <w:r>
              <w:t>нного обмена</w:t>
            </w:r>
          </w:p>
        </w:tc>
        <w:tc>
          <w:tcPr>
            <w:tcW w:w="1275" w:type="dxa"/>
          </w:tcPr>
          <w:p w:rsidR="00871E6A" w:rsidRPr="00D20594" w:rsidRDefault="00FD2853" w:rsidP="00DC1BF4">
            <w:r>
              <w:t>1</w:t>
            </w:r>
          </w:p>
        </w:tc>
        <w:tc>
          <w:tcPr>
            <w:tcW w:w="3261" w:type="dxa"/>
          </w:tcPr>
          <w:p w:rsidR="00871E6A" w:rsidRDefault="00871E6A" w:rsidP="00DC1BF4">
            <w:r w:rsidRPr="00D20594">
              <w:t>Реакц</w:t>
            </w:r>
            <w:proofErr w:type="gramStart"/>
            <w:r w:rsidRPr="00D20594">
              <w:t>ии  ио</w:t>
            </w:r>
            <w:proofErr w:type="gramEnd"/>
            <w:r w:rsidRPr="00D20594">
              <w:t>нного обмена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6D16E4" w:rsidRDefault="003F130E" w:rsidP="00CD6651">
            <w:r>
              <w:rPr>
                <w:lang w:val="en-US"/>
              </w:rPr>
              <w:t>09</w:t>
            </w:r>
            <w:r w:rsidR="00891E77">
              <w:t>.01</w:t>
            </w:r>
          </w:p>
        </w:tc>
        <w:tc>
          <w:tcPr>
            <w:tcW w:w="3686" w:type="dxa"/>
          </w:tcPr>
          <w:p w:rsidR="00A70E6C" w:rsidRDefault="00A70E6C" w:rsidP="00CD6651">
            <w:r w:rsidRPr="006D16E4">
              <w:t>Гидролиз органических и неорганических соединений</w:t>
            </w:r>
          </w:p>
        </w:tc>
        <w:tc>
          <w:tcPr>
            <w:tcW w:w="1275" w:type="dxa"/>
          </w:tcPr>
          <w:p w:rsidR="00A70E6C" w:rsidRPr="006D16E4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 w:rsidRPr="006D16E4">
              <w:t>Гидролиз неорганических (солей) и органических (сложных эфиров, углеводов, белков)</w:t>
            </w:r>
          </w:p>
        </w:tc>
      </w:tr>
      <w:tr w:rsidR="00871E6A" w:rsidTr="00CB48FF">
        <w:tc>
          <w:tcPr>
            <w:tcW w:w="942" w:type="dxa"/>
          </w:tcPr>
          <w:p w:rsidR="00871E6A" w:rsidRDefault="00871E6A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871E6A" w:rsidRDefault="003F130E" w:rsidP="00CD6651">
            <w:r>
              <w:t>1</w:t>
            </w:r>
            <w:proofErr w:type="spellStart"/>
            <w:r>
              <w:rPr>
                <w:lang w:val="en-US"/>
              </w:rPr>
              <w:t>1</w:t>
            </w:r>
            <w:proofErr w:type="spellEnd"/>
            <w:r w:rsidR="00891E77">
              <w:t>.01</w:t>
            </w:r>
          </w:p>
        </w:tc>
        <w:tc>
          <w:tcPr>
            <w:tcW w:w="3686" w:type="dxa"/>
          </w:tcPr>
          <w:p w:rsidR="00871E6A" w:rsidRDefault="00871E6A" w:rsidP="00DC1BF4">
            <w:r w:rsidRPr="006D16E4">
              <w:t>Гидролиз органических и неорганических соединений</w:t>
            </w:r>
          </w:p>
        </w:tc>
        <w:tc>
          <w:tcPr>
            <w:tcW w:w="1275" w:type="dxa"/>
          </w:tcPr>
          <w:p w:rsidR="00871E6A" w:rsidRPr="006D16E4" w:rsidRDefault="00FD2853" w:rsidP="00DC1BF4">
            <w:r>
              <w:t>1</w:t>
            </w:r>
          </w:p>
        </w:tc>
        <w:tc>
          <w:tcPr>
            <w:tcW w:w="3261" w:type="dxa"/>
          </w:tcPr>
          <w:p w:rsidR="00871E6A" w:rsidRDefault="00871E6A" w:rsidP="00DC1BF4">
            <w:r w:rsidRPr="006D16E4">
              <w:t>Гидролиз неорганических (солей) и органических (сложных эфиров, углеводов, белков)</w:t>
            </w:r>
          </w:p>
        </w:tc>
      </w:tr>
      <w:tr w:rsidR="00871E6A" w:rsidTr="00CB48FF">
        <w:tc>
          <w:tcPr>
            <w:tcW w:w="942" w:type="dxa"/>
          </w:tcPr>
          <w:p w:rsidR="00871E6A" w:rsidRDefault="00871E6A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871E6A" w:rsidRDefault="003F130E" w:rsidP="00CD6651">
            <w:r>
              <w:t>1</w:t>
            </w:r>
            <w:r>
              <w:rPr>
                <w:lang w:val="en-US"/>
              </w:rPr>
              <w:t>3</w:t>
            </w:r>
            <w:r w:rsidR="00891E77">
              <w:t>.01</w:t>
            </w:r>
          </w:p>
        </w:tc>
        <w:tc>
          <w:tcPr>
            <w:tcW w:w="3686" w:type="dxa"/>
          </w:tcPr>
          <w:p w:rsidR="00871E6A" w:rsidRPr="006D16E4" w:rsidRDefault="00DC1BF4" w:rsidP="00DC1BF4">
            <w:r>
              <w:t>Контрольная работа №4 по теме «Дисперсные системы»</w:t>
            </w:r>
          </w:p>
        </w:tc>
        <w:tc>
          <w:tcPr>
            <w:tcW w:w="1275" w:type="dxa"/>
          </w:tcPr>
          <w:p w:rsidR="00871E6A" w:rsidRPr="006D16E4" w:rsidRDefault="00FD2853" w:rsidP="00DC1BF4">
            <w:r>
              <w:t>1</w:t>
            </w:r>
          </w:p>
        </w:tc>
        <w:tc>
          <w:tcPr>
            <w:tcW w:w="3261" w:type="dxa"/>
          </w:tcPr>
          <w:p w:rsidR="00871E6A" w:rsidRPr="006D16E4" w:rsidRDefault="00871E6A" w:rsidP="00DC1BF4"/>
        </w:tc>
      </w:tr>
      <w:tr w:rsidR="00DC1BF4" w:rsidTr="00CB48FF">
        <w:tc>
          <w:tcPr>
            <w:tcW w:w="942" w:type="dxa"/>
          </w:tcPr>
          <w:p w:rsidR="00DC1BF4" w:rsidRDefault="00DC1BF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DC1BF4" w:rsidRDefault="003F130E" w:rsidP="00CD6651">
            <w:r>
              <w:t>1</w:t>
            </w:r>
            <w:r>
              <w:rPr>
                <w:lang w:val="en-US"/>
              </w:rPr>
              <w:t>6</w:t>
            </w:r>
            <w:r w:rsidR="00891E77">
              <w:t>.01</w:t>
            </w:r>
          </w:p>
        </w:tc>
        <w:tc>
          <w:tcPr>
            <w:tcW w:w="3686" w:type="dxa"/>
          </w:tcPr>
          <w:p w:rsidR="00DC1BF4" w:rsidRDefault="00DC1BF4" w:rsidP="00DC1BF4">
            <w:r>
              <w:t xml:space="preserve">Анализ итогов контрольной работы. Работа над ошибками </w:t>
            </w:r>
          </w:p>
        </w:tc>
        <w:tc>
          <w:tcPr>
            <w:tcW w:w="1275" w:type="dxa"/>
          </w:tcPr>
          <w:p w:rsidR="00DC1BF4" w:rsidRPr="006D16E4" w:rsidRDefault="00FD2853" w:rsidP="00DC1BF4">
            <w:r>
              <w:t>1</w:t>
            </w:r>
          </w:p>
        </w:tc>
        <w:tc>
          <w:tcPr>
            <w:tcW w:w="3261" w:type="dxa"/>
          </w:tcPr>
          <w:p w:rsidR="00DC1BF4" w:rsidRPr="006D16E4" w:rsidRDefault="00DC1BF4" w:rsidP="00DC1BF4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3F130E" w:rsidP="00CD6651">
            <w:r>
              <w:rPr>
                <w:lang w:val="en-US"/>
              </w:rPr>
              <w:t>18</w:t>
            </w:r>
            <w:r w:rsidR="00D75F6D">
              <w:t>.01</w:t>
            </w:r>
          </w:p>
        </w:tc>
        <w:tc>
          <w:tcPr>
            <w:tcW w:w="3686" w:type="dxa"/>
          </w:tcPr>
          <w:p w:rsidR="00DC1BF4" w:rsidRPr="00DC1BF4" w:rsidRDefault="00DC1BF4" w:rsidP="00CD6651">
            <w:pPr>
              <w:rPr>
                <w:b/>
              </w:rPr>
            </w:pPr>
            <w:r w:rsidRPr="00DC1BF4">
              <w:rPr>
                <w:b/>
              </w:rPr>
              <w:t xml:space="preserve">Тема №5. </w:t>
            </w:r>
          </w:p>
          <w:p w:rsidR="00A70E6C" w:rsidRDefault="00A70E6C" w:rsidP="00CD6651">
            <w:pPr>
              <w:rPr>
                <w:b/>
              </w:rPr>
            </w:pPr>
            <w:r w:rsidRPr="00DC1BF4">
              <w:rPr>
                <w:b/>
              </w:rPr>
              <w:t>Химические источники  тока</w:t>
            </w:r>
          </w:p>
          <w:p w:rsidR="00DC1BF4" w:rsidRPr="00DC1BF4" w:rsidRDefault="00DC1BF4" w:rsidP="00CD6651">
            <w:r>
              <w:t>Химические источники тока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>Гальванический элемент.</w:t>
            </w:r>
            <w:r w:rsidR="00871E6A">
              <w:t xml:space="preserve"> </w:t>
            </w:r>
            <w:r>
              <w:t>Электроды. Анод.</w:t>
            </w:r>
            <w:r w:rsidR="00871E6A">
              <w:t xml:space="preserve"> </w:t>
            </w:r>
            <w:r>
              <w:t>Катод.</w:t>
            </w:r>
            <w:r w:rsidR="00871E6A">
              <w:t xml:space="preserve"> </w:t>
            </w:r>
            <w:r>
              <w:t>Аккумулятор</w:t>
            </w:r>
            <w:proofErr w:type="gramStart"/>
            <w:r>
              <w:t>.</w:t>
            </w:r>
            <w:proofErr w:type="gramEnd"/>
            <w:r w:rsidR="00871E6A">
              <w:t xml:space="preserve"> </w:t>
            </w:r>
            <w:proofErr w:type="gramStart"/>
            <w:r>
              <w:t>т</w:t>
            </w:r>
            <w:proofErr w:type="gramEnd"/>
            <w:r>
              <w:t>опливный элемент.</w:t>
            </w:r>
            <w:r w:rsidR="00871E6A">
              <w:t xml:space="preserve"> </w:t>
            </w:r>
            <w:r>
              <w:t>Электрохимия.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3F130E" w:rsidP="00CD6651">
            <w:r>
              <w:t>2</w:t>
            </w:r>
            <w:r>
              <w:rPr>
                <w:lang w:val="en-US"/>
              </w:rPr>
              <w:t>0</w:t>
            </w:r>
            <w:r w:rsidR="00D75F6D">
              <w:t>.01</w:t>
            </w:r>
          </w:p>
        </w:tc>
        <w:tc>
          <w:tcPr>
            <w:tcW w:w="3686" w:type="dxa"/>
          </w:tcPr>
          <w:p w:rsidR="00A70E6C" w:rsidRDefault="00A70E6C" w:rsidP="00CD6651">
            <w:r>
              <w:t>Ряд стандартных электродных потенциалов</w:t>
            </w:r>
          </w:p>
        </w:tc>
        <w:tc>
          <w:tcPr>
            <w:tcW w:w="1275" w:type="dxa"/>
          </w:tcPr>
          <w:p w:rsidR="00A70E6C" w:rsidRPr="006D16E4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 w:rsidRPr="006D16E4">
              <w:t>Ряд стандартных электродных потенциалов</w:t>
            </w:r>
            <w:r>
              <w:t>. Стандартные условия. Стандартный водородный электрод.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3F130E" w:rsidP="00CD6651">
            <w:r>
              <w:t>2</w:t>
            </w:r>
            <w:r>
              <w:rPr>
                <w:lang w:val="en-US"/>
              </w:rPr>
              <w:t>3</w:t>
            </w:r>
            <w:r w:rsidR="00D75F6D">
              <w:t>.01</w:t>
            </w:r>
          </w:p>
        </w:tc>
        <w:tc>
          <w:tcPr>
            <w:tcW w:w="3686" w:type="dxa"/>
          </w:tcPr>
          <w:p w:rsidR="00A70E6C" w:rsidRDefault="00A70E6C" w:rsidP="00CD6651">
            <w:r>
              <w:t>Коррозия металлов и ее предупреждение</w:t>
            </w:r>
          </w:p>
        </w:tc>
        <w:tc>
          <w:tcPr>
            <w:tcW w:w="1275" w:type="dxa"/>
          </w:tcPr>
          <w:p w:rsidR="00A70E6C" w:rsidRPr="002604F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 w:rsidRPr="002604FC">
              <w:t>Коррозия. Химическая коррозия, электрохимическая коррозия. Способы защиты.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3F130E" w:rsidP="00CD6651">
            <w:r>
              <w:t>2</w:t>
            </w:r>
            <w:r>
              <w:rPr>
                <w:lang w:val="en-US"/>
              </w:rPr>
              <w:t>5</w:t>
            </w:r>
            <w:r w:rsidR="00A70E6C">
              <w:t>.01</w:t>
            </w:r>
          </w:p>
        </w:tc>
        <w:tc>
          <w:tcPr>
            <w:tcW w:w="3686" w:type="dxa"/>
          </w:tcPr>
          <w:p w:rsidR="00A70E6C" w:rsidRDefault="00A70E6C" w:rsidP="00CD6651">
            <w:r>
              <w:t>Электролиз</w:t>
            </w:r>
          </w:p>
        </w:tc>
        <w:tc>
          <w:tcPr>
            <w:tcW w:w="1275" w:type="dxa"/>
          </w:tcPr>
          <w:p w:rsidR="00A70E6C" w:rsidRPr="002604F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 w:rsidRPr="002604FC">
              <w:t>Электролиз</w:t>
            </w:r>
          </w:p>
        </w:tc>
      </w:tr>
      <w:tr w:rsidR="00DC1BF4" w:rsidTr="00CB48FF">
        <w:tc>
          <w:tcPr>
            <w:tcW w:w="942" w:type="dxa"/>
          </w:tcPr>
          <w:p w:rsidR="00DC1BF4" w:rsidRDefault="00DC1BF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DC1BF4" w:rsidRDefault="003F130E" w:rsidP="00CD6651">
            <w:r>
              <w:t>2</w:t>
            </w:r>
            <w:r>
              <w:rPr>
                <w:lang w:val="en-US"/>
              </w:rPr>
              <w:t>7</w:t>
            </w:r>
            <w:r w:rsidR="00D75F6D">
              <w:t>.01</w:t>
            </w:r>
          </w:p>
        </w:tc>
        <w:tc>
          <w:tcPr>
            <w:tcW w:w="3686" w:type="dxa"/>
          </w:tcPr>
          <w:p w:rsidR="00DC1BF4" w:rsidRDefault="00DC1BF4" w:rsidP="00DC1BF4">
            <w:r>
              <w:t>Электролиз</w:t>
            </w:r>
          </w:p>
        </w:tc>
        <w:tc>
          <w:tcPr>
            <w:tcW w:w="1275" w:type="dxa"/>
          </w:tcPr>
          <w:p w:rsidR="00DC1BF4" w:rsidRPr="002604FC" w:rsidRDefault="00FD2853" w:rsidP="00DC1BF4">
            <w:r>
              <w:t>1</w:t>
            </w:r>
          </w:p>
        </w:tc>
        <w:tc>
          <w:tcPr>
            <w:tcW w:w="3261" w:type="dxa"/>
          </w:tcPr>
          <w:p w:rsidR="00DC1BF4" w:rsidRDefault="00DC1BF4" w:rsidP="00DC1BF4">
            <w:r w:rsidRPr="002604FC">
              <w:t>Электролиз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AD581C" w:rsidRDefault="00D008FC" w:rsidP="00CD6651">
            <w:pPr>
              <w:rPr>
                <w:b/>
              </w:rPr>
            </w:pPr>
            <w:r>
              <w:rPr>
                <w:b/>
              </w:rPr>
              <w:t>3</w:t>
            </w:r>
            <w:r>
              <w:rPr>
                <w:b/>
                <w:lang w:val="en-US"/>
              </w:rPr>
              <w:t>0</w:t>
            </w:r>
            <w:r w:rsidR="00A70E6C">
              <w:rPr>
                <w:b/>
              </w:rPr>
              <w:t>.01</w:t>
            </w:r>
          </w:p>
        </w:tc>
        <w:tc>
          <w:tcPr>
            <w:tcW w:w="3686" w:type="dxa"/>
          </w:tcPr>
          <w:p w:rsidR="00A70E6C" w:rsidRPr="00DC1BF4" w:rsidRDefault="00DC1BF4" w:rsidP="00CD6651">
            <w:r w:rsidRPr="00DC1BF4">
              <w:t>Обобщение по теме «Электрохимические реакции»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2604FC" w:rsidRDefault="00D008FC" w:rsidP="00CD6651">
            <w:r>
              <w:t>0</w:t>
            </w:r>
            <w:r>
              <w:rPr>
                <w:lang w:val="en-US"/>
              </w:rPr>
              <w:t>1</w:t>
            </w:r>
            <w:r w:rsidR="00D75F6D">
              <w:t>.02</w:t>
            </w:r>
          </w:p>
        </w:tc>
        <w:tc>
          <w:tcPr>
            <w:tcW w:w="3686" w:type="dxa"/>
          </w:tcPr>
          <w:p w:rsidR="00DC1BF4" w:rsidRPr="00DC1BF4" w:rsidRDefault="00DC1BF4" w:rsidP="00CD6651">
            <w:pPr>
              <w:rPr>
                <w:b/>
              </w:rPr>
            </w:pPr>
            <w:r w:rsidRPr="00DC1BF4">
              <w:rPr>
                <w:b/>
              </w:rPr>
              <w:t>Тема №6 Металлы</w:t>
            </w:r>
          </w:p>
          <w:p w:rsidR="00A70E6C" w:rsidRDefault="00A70E6C" w:rsidP="00CD6651">
            <w:r w:rsidRPr="002604FC">
              <w:t xml:space="preserve">Общая характеристика металлов  </w:t>
            </w:r>
          </w:p>
        </w:tc>
        <w:tc>
          <w:tcPr>
            <w:tcW w:w="1275" w:type="dxa"/>
          </w:tcPr>
          <w:p w:rsidR="00A70E6C" w:rsidRPr="002604F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Pr="002604FC" w:rsidRDefault="00A70E6C" w:rsidP="00CD6651">
            <w:r w:rsidRPr="002604FC">
              <w:t>Металлы.  Положение металлов в ПС Электрохимический ряд напряжений металлов.</w:t>
            </w:r>
          </w:p>
          <w:p w:rsidR="00A70E6C" w:rsidRDefault="00A70E6C" w:rsidP="00CD6651"/>
        </w:tc>
      </w:tr>
      <w:tr w:rsidR="00DC1BF4" w:rsidTr="00CB48FF">
        <w:tc>
          <w:tcPr>
            <w:tcW w:w="942" w:type="dxa"/>
          </w:tcPr>
          <w:p w:rsidR="00DC1BF4" w:rsidRDefault="00DC1BF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DC1BF4" w:rsidRDefault="00D008FC" w:rsidP="00CD6651">
            <w:r>
              <w:t>0</w:t>
            </w:r>
            <w:r>
              <w:rPr>
                <w:lang w:val="en-US"/>
              </w:rPr>
              <w:t>3</w:t>
            </w:r>
            <w:r w:rsidR="00D75F6D">
              <w:t>.02</w:t>
            </w:r>
          </w:p>
        </w:tc>
        <w:tc>
          <w:tcPr>
            <w:tcW w:w="3686" w:type="dxa"/>
          </w:tcPr>
          <w:p w:rsidR="00DC1BF4" w:rsidRPr="0003160C" w:rsidRDefault="00DC1BF4" w:rsidP="00CD6651">
            <w:r w:rsidRPr="0003160C">
              <w:t xml:space="preserve">Способы получения </w:t>
            </w:r>
            <w:r w:rsidR="00271A42" w:rsidRPr="0003160C">
              <w:t>металлов</w:t>
            </w:r>
          </w:p>
        </w:tc>
        <w:tc>
          <w:tcPr>
            <w:tcW w:w="1275" w:type="dxa"/>
          </w:tcPr>
          <w:p w:rsidR="00DC1BF4" w:rsidRPr="002604FC" w:rsidRDefault="00FD2853" w:rsidP="00CD6651">
            <w:r>
              <w:t>1</w:t>
            </w:r>
          </w:p>
        </w:tc>
        <w:tc>
          <w:tcPr>
            <w:tcW w:w="3261" w:type="dxa"/>
          </w:tcPr>
          <w:p w:rsidR="00DC1BF4" w:rsidRPr="002604FC" w:rsidRDefault="00DC1BF4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008FC" w:rsidP="00CD6651">
            <w:r>
              <w:t>0</w:t>
            </w:r>
            <w:r>
              <w:rPr>
                <w:lang w:val="en-US"/>
              </w:rPr>
              <w:t>6</w:t>
            </w:r>
            <w:r w:rsidR="00A70E6C">
              <w:t>.0</w:t>
            </w:r>
            <w:r w:rsidR="00D75F6D">
              <w:t>2</w:t>
            </w:r>
          </w:p>
        </w:tc>
        <w:tc>
          <w:tcPr>
            <w:tcW w:w="3686" w:type="dxa"/>
          </w:tcPr>
          <w:p w:rsidR="00A70E6C" w:rsidRDefault="00A70E6C" w:rsidP="00CD6651">
            <w:r>
              <w:t>Обзор металлических элементов А-групп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>Металлы А-групп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008FC" w:rsidP="00CD6651">
            <w:r>
              <w:rPr>
                <w:lang w:val="en-US"/>
              </w:rPr>
              <w:t>08</w:t>
            </w:r>
            <w:r w:rsidR="00A70E6C">
              <w:t>.0</w:t>
            </w:r>
            <w:r w:rsidR="00D75F6D">
              <w:t>2</w:t>
            </w:r>
          </w:p>
        </w:tc>
        <w:tc>
          <w:tcPr>
            <w:tcW w:w="3686" w:type="dxa"/>
          </w:tcPr>
          <w:p w:rsidR="00A70E6C" w:rsidRDefault="00A70E6C" w:rsidP="00CD6651">
            <w:r>
              <w:t xml:space="preserve">Общий обзор металлических элементов </w:t>
            </w:r>
            <w:proofErr w:type="spellStart"/>
            <w:r>
              <w:t>Б-групп</w:t>
            </w:r>
            <w:proofErr w:type="spellEnd"/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008FC" w:rsidP="00CD6651">
            <w:r>
              <w:t>1</w:t>
            </w:r>
            <w:r>
              <w:rPr>
                <w:lang w:val="en-US"/>
              </w:rPr>
              <w:t>0</w:t>
            </w:r>
            <w:r w:rsidR="00D75F6D">
              <w:t>.02</w:t>
            </w:r>
          </w:p>
        </w:tc>
        <w:tc>
          <w:tcPr>
            <w:tcW w:w="3686" w:type="dxa"/>
          </w:tcPr>
          <w:p w:rsidR="00A70E6C" w:rsidRDefault="00A70E6C" w:rsidP="00CD6651">
            <w:r>
              <w:t>Медь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008FC" w:rsidP="00CD6651">
            <w:r>
              <w:t>1</w:t>
            </w:r>
            <w:r>
              <w:rPr>
                <w:lang w:val="en-US"/>
              </w:rPr>
              <w:t>3</w:t>
            </w:r>
            <w:r w:rsidR="00A70E6C">
              <w:t>.02</w:t>
            </w:r>
          </w:p>
        </w:tc>
        <w:tc>
          <w:tcPr>
            <w:tcW w:w="3686" w:type="dxa"/>
          </w:tcPr>
          <w:p w:rsidR="00A70E6C" w:rsidRDefault="00A70E6C" w:rsidP="00CD6651">
            <w:r>
              <w:t>Цинк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008FC" w:rsidP="00CD6651">
            <w:r>
              <w:t>1</w:t>
            </w:r>
            <w:r>
              <w:rPr>
                <w:lang w:val="en-US"/>
              </w:rPr>
              <w:t>5</w:t>
            </w:r>
            <w:r w:rsidR="00A70E6C">
              <w:t>.02</w:t>
            </w:r>
          </w:p>
        </w:tc>
        <w:tc>
          <w:tcPr>
            <w:tcW w:w="3686" w:type="dxa"/>
          </w:tcPr>
          <w:p w:rsidR="00A70E6C" w:rsidRDefault="00A70E6C" w:rsidP="00CD6651">
            <w:r>
              <w:t>Титан и хром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008FC" w:rsidP="00CD6651">
            <w:r>
              <w:t>1</w:t>
            </w:r>
            <w:r>
              <w:rPr>
                <w:lang w:val="en-US"/>
              </w:rPr>
              <w:t>7</w:t>
            </w:r>
            <w:r w:rsidR="00A70E6C">
              <w:t>.02</w:t>
            </w:r>
          </w:p>
        </w:tc>
        <w:tc>
          <w:tcPr>
            <w:tcW w:w="3686" w:type="dxa"/>
          </w:tcPr>
          <w:p w:rsidR="00A70E6C" w:rsidRDefault="00A70E6C" w:rsidP="00CD6651">
            <w:r>
              <w:t>Железо, никель, платина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008FC" w:rsidP="00CD6651">
            <w:r>
              <w:t>2</w:t>
            </w:r>
            <w:r>
              <w:rPr>
                <w:lang w:val="en-US"/>
              </w:rPr>
              <w:t>0</w:t>
            </w:r>
            <w:r w:rsidR="00A70E6C">
              <w:t>.02</w:t>
            </w:r>
          </w:p>
        </w:tc>
        <w:tc>
          <w:tcPr>
            <w:tcW w:w="3686" w:type="dxa"/>
          </w:tcPr>
          <w:p w:rsidR="00A70E6C" w:rsidRDefault="00A70E6C" w:rsidP="00CD6651">
            <w:r>
              <w:t>Сплавы металлов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>Сплавы.</w:t>
            </w:r>
            <w:r w:rsidR="0003160C">
              <w:t xml:space="preserve"> </w:t>
            </w:r>
            <w:r>
              <w:t>Легирующие добавки. Черные металлы</w:t>
            </w:r>
            <w:proofErr w:type="gramStart"/>
            <w:r>
              <w:t>..</w:t>
            </w:r>
            <w:proofErr w:type="gramEnd"/>
            <w:r>
              <w:t xml:space="preserve">Цветные металлы. </w:t>
            </w:r>
            <w:proofErr w:type="spellStart"/>
            <w:r>
              <w:t>Чугун</w:t>
            </w:r>
            <w:proofErr w:type="gramStart"/>
            <w:r>
              <w:t>.С</w:t>
            </w:r>
            <w:proofErr w:type="gramEnd"/>
            <w:r>
              <w:t>таль</w:t>
            </w:r>
            <w:proofErr w:type="spellEnd"/>
            <w:r>
              <w:t>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008FC" w:rsidP="00CD6651">
            <w:r>
              <w:t>2</w:t>
            </w:r>
            <w:r>
              <w:rPr>
                <w:lang w:val="en-US"/>
              </w:rPr>
              <w:t>1</w:t>
            </w:r>
            <w:r w:rsidR="00A70E6C">
              <w:t>.02</w:t>
            </w:r>
          </w:p>
        </w:tc>
        <w:tc>
          <w:tcPr>
            <w:tcW w:w="3686" w:type="dxa"/>
          </w:tcPr>
          <w:p w:rsidR="00A70E6C" w:rsidRDefault="00A70E6C" w:rsidP="00CD6651">
            <w:r>
              <w:t xml:space="preserve">Оксиды и </w:t>
            </w:r>
            <w:proofErr w:type="spellStart"/>
            <w:r>
              <w:t>гидроксиды</w:t>
            </w:r>
            <w:proofErr w:type="spellEnd"/>
            <w:r>
              <w:t xml:space="preserve"> металлов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proofErr w:type="spellStart"/>
            <w:r>
              <w:t>Оксиды</w:t>
            </w:r>
            <w:proofErr w:type="gramStart"/>
            <w:r>
              <w:t>.Г</w:t>
            </w:r>
            <w:proofErr w:type="gramEnd"/>
            <w:r>
              <w:t>идроксиды</w:t>
            </w:r>
            <w:proofErr w:type="spellEnd"/>
            <w:r>
              <w:t>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394BD2" w:rsidRDefault="00D008FC" w:rsidP="00CD6651">
            <w:pPr>
              <w:rPr>
                <w:b/>
              </w:rPr>
            </w:pPr>
            <w:r>
              <w:rPr>
                <w:b/>
              </w:rPr>
              <w:t>2</w:t>
            </w:r>
            <w:proofErr w:type="spellStart"/>
            <w:r>
              <w:rPr>
                <w:b/>
                <w:lang w:val="en-US"/>
              </w:rPr>
              <w:t>2</w:t>
            </w:r>
            <w:proofErr w:type="spellEnd"/>
            <w:r w:rsidR="00A70E6C">
              <w:rPr>
                <w:b/>
              </w:rPr>
              <w:t>.02</w:t>
            </w:r>
          </w:p>
        </w:tc>
        <w:tc>
          <w:tcPr>
            <w:tcW w:w="3686" w:type="dxa"/>
          </w:tcPr>
          <w:p w:rsidR="00A70E6C" w:rsidRPr="0003160C" w:rsidRDefault="00A70E6C" w:rsidP="00CD6651">
            <w:r w:rsidRPr="0003160C">
              <w:t>Практическая работа №2 Решение Экспериментальных задач по теме «Металлы»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008FC" w:rsidP="00CD6651">
            <w:r>
              <w:t>2</w:t>
            </w:r>
            <w:r>
              <w:rPr>
                <w:lang w:val="en-US"/>
              </w:rPr>
              <w:t>7</w:t>
            </w:r>
            <w:r w:rsidR="00A70E6C">
              <w:t>.02</w:t>
            </w:r>
          </w:p>
        </w:tc>
        <w:tc>
          <w:tcPr>
            <w:tcW w:w="3686" w:type="dxa"/>
          </w:tcPr>
          <w:p w:rsidR="00A70E6C" w:rsidRDefault="00A70E6C" w:rsidP="00CD6651">
            <w:r>
              <w:t xml:space="preserve">Решение </w:t>
            </w:r>
            <w:r w:rsidR="0003160C">
              <w:t xml:space="preserve"> расчетных </w:t>
            </w:r>
            <w:r>
              <w:t xml:space="preserve">задач 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03160C" w:rsidTr="00CB48FF">
        <w:tc>
          <w:tcPr>
            <w:tcW w:w="942" w:type="dxa"/>
          </w:tcPr>
          <w:p w:rsidR="0003160C" w:rsidRDefault="0003160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03160C" w:rsidRDefault="00D008FC" w:rsidP="00CD6651">
            <w:r>
              <w:t>0</w:t>
            </w:r>
            <w:r>
              <w:rPr>
                <w:lang w:val="en-US"/>
              </w:rPr>
              <w:t>1</w:t>
            </w:r>
            <w:r w:rsidR="00D75F6D">
              <w:t>.03</w:t>
            </w:r>
          </w:p>
        </w:tc>
        <w:tc>
          <w:tcPr>
            <w:tcW w:w="3686" w:type="dxa"/>
          </w:tcPr>
          <w:p w:rsidR="0003160C" w:rsidRDefault="0003160C" w:rsidP="00CD6651">
            <w:r>
              <w:t>Решение расчетных задач</w:t>
            </w:r>
          </w:p>
        </w:tc>
        <w:tc>
          <w:tcPr>
            <w:tcW w:w="1275" w:type="dxa"/>
          </w:tcPr>
          <w:p w:rsidR="0003160C" w:rsidRDefault="00FD2853" w:rsidP="00CD6651">
            <w:r>
              <w:t>1</w:t>
            </w:r>
          </w:p>
        </w:tc>
        <w:tc>
          <w:tcPr>
            <w:tcW w:w="3261" w:type="dxa"/>
          </w:tcPr>
          <w:p w:rsidR="0003160C" w:rsidRDefault="0003160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882464" w:rsidRDefault="00D008FC" w:rsidP="00CD6651">
            <w:pPr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  <w:lang w:val="en-US"/>
              </w:rPr>
              <w:t xml:space="preserve">3. </w:t>
            </w:r>
            <w:r w:rsidR="00A70E6C">
              <w:rPr>
                <w:b/>
              </w:rPr>
              <w:t>0</w:t>
            </w:r>
            <w:r w:rsidR="00D75F6D">
              <w:rPr>
                <w:b/>
              </w:rPr>
              <w:t>3</w:t>
            </w:r>
          </w:p>
        </w:tc>
        <w:tc>
          <w:tcPr>
            <w:tcW w:w="3686" w:type="dxa"/>
          </w:tcPr>
          <w:p w:rsidR="00A70E6C" w:rsidRPr="00882464" w:rsidRDefault="00A70E6C" w:rsidP="00CD6651">
            <w:pPr>
              <w:rPr>
                <w:b/>
              </w:rPr>
            </w:pPr>
            <w:r w:rsidRPr="0003160C">
              <w:t xml:space="preserve">Контрольная работа </w:t>
            </w:r>
            <w:r w:rsidR="0003160C" w:rsidRPr="0003160C">
              <w:t xml:space="preserve"> №5</w:t>
            </w:r>
            <w:r w:rsidRPr="0003160C">
              <w:t xml:space="preserve"> </w:t>
            </w:r>
            <w:r w:rsidR="0003160C" w:rsidRPr="0003160C">
              <w:t xml:space="preserve">по темам «Электрохимические реакции» и </w:t>
            </w:r>
            <w:r w:rsidRPr="0003160C">
              <w:t xml:space="preserve"> «Металлы</w:t>
            </w:r>
            <w:r w:rsidRPr="00882464">
              <w:rPr>
                <w:b/>
              </w:rPr>
              <w:t>»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03160C" w:rsidTr="00CB48FF">
        <w:tc>
          <w:tcPr>
            <w:tcW w:w="942" w:type="dxa"/>
          </w:tcPr>
          <w:p w:rsidR="0003160C" w:rsidRDefault="0003160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03160C" w:rsidRPr="00D008FC" w:rsidRDefault="00D008FC" w:rsidP="00CD6651">
            <w:pPr>
              <w:rPr>
                <w:b/>
                <w:lang w:val="en-US"/>
              </w:rPr>
            </w:pPr>
            <w:r>
              <w:rPr>
                <w:b/>
              </w:rPr>
              <w:t>0</w:t>
            </w:r>
            <w:r>
              <w:rPr>
                <w:b/>
                <w:lang w:val="en-US"/>
              </w:rPr>
              <w:t>6</w:t>
            </w:r>
            <w:r w:rsidR="00D75F6D">
              <w:rPr>
                <w:b/>
              </w:rPr>
              <w:t>.03</w:t>
            </w:r>
          </w:p>
        </w:tc>
        <w:tc>
          <w:tcPr>
            <w:tcW w:w="3686" w:type="dxa"/>
          </w:tcPr>
          <w:p w:rsidR="0003160C" w:rsidRPr="0003160C" w:rsidRDefault="0003160C" w:rsidP="00CD6651">
            <w:r>
              <w:t>Анализ итогов контрольной работы</w:t>
            </w:r>
            <w:r w:rsidR="00E4618C">
              <w:t xml:space="preserve"> </w:t>
            </w:r>
            <w:r>
              <w:t xml:space="preserve">№5. </w:t>
            </w:r>
            <w:r w:rsidR="00E4618C">
              <w:t>Работа над ошибками.</w:t>
            </w:r>
          </w:p>
        </w:tc>
        <w:tc>
          <w:tcPr>
            <w:tcW w:w="1275" w:type="dxa"/>
          </w:tcPr>
          <w:p w:rsidR="0003160C" w:rsidRDefault="00FD2853" w:rsidP="00CD6651">
            <w:r>
              <w:t>1</w:t>
            </w:r>
          </w:p>
        </w:tc>
        <w:tc>
          <w:tcPr>
            <w:tcW w:w="3261" w:type="dxa"/>
          </w:tcPr>
          <w:p w:rsidR="0003160C" w:rsidRDefault="0003160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10</w:t>
            </w:r>
            <w:r w:rsidR="00A70E6C">
              <w:t>.03</w:t>
            </w:r>
          </w:p>
        </w:tc>
        <w:tc>
          <w:tcPr>
            <w:tcW w:w="3686" w:type="dxa"/>
          </w:tcPr>
          <w:p w:rsidR="00271A42" w:rsidRPr="00271A42" w:rsidRDefault="00271A42" w:rsidP="00CD6651">
            <w:pPr>
              <w:rPr>
                <w:b/>
              </w:rPr>
            </w:pPr>
            <w:r w:rsidRPr="00271A42">
              <w:rPr>
                <w:b/>
              </w:rPr>
              <w:t>Тема №7. Неметаллы</w:t>
            </w:r>
          </w:p>
          <w:p w:rsidR="00A70E6C" w:rsidRDefault="00A70E6C" w:rsidP="00CD6651">
            <w:r>
              <w:t>Обзор неметаллов</w:t>
            </w:r>
          </w:p>
        </w:tc>
        <w:tc>
          <w:tcPr>
            <w:tcW w:w="1275" w:type="dxa"/>
          </w:tcPr>
          <w:p w:rsidR="00A70E6C" w:rsidRPr="00C75C31" w:rsidRDefault="00FD2853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3261" w:type="dxa"/>
          </w:tcPr>
          <w:p w:rsidR="00A70E6C" w:rsidRPr="00C75C31" w:rsidRDefault="00A70E6C" w:rsidP="00CD6651">
            <w:pPr>
              <w:rPr>
                <w:rFonts w:eastAsiaTheme="minorEastAsia"/>
              </w:rPr>
            </w:pPr>
            <w:r w:rsidRPr="00C75C31">
              <w:rPr>
                <w:rFonts w:eastAsiaTheme="minorEastAsia"/>
              </w:rPr>
              <w:t xml:space="preserve">Неметаллы и их физические свойства. Строение атомов неметаллов. 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008FC" w:rsidP="00CD6651">
            <w:r>
              <w:t>1</w:t>
            </w:r>
            <w:r>
              <w:rPr>
                <w:lang w:val="en-US"/>
              </w:rPr>
              <w:t>3</w:t>
            </w:r>
            <w:r w:rsidR="00A70E6C">
              <w:t>.03</w:t>
            </w:r>
          </w:p>
        </w:tc>
        <w:tc>
          <w:tcPr>
            <w:tcW w:w="3686" w:type="dxa"/>
          </w:tcPr>
          <w:p w:rsidR="00A70E6C" w:rsidRDefault="00A70E6C" w:rsidP="00CD6651">
            <w:r>
              <w:t>Свойства и применение важнейших неметаллов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008FC" w:rsidP="00CD6651">
            <w:r>
              <w:t>1</w:t>
            </w:r>
            <w:r>
              <w:rPr>
                <w:lang w:val="en-US"/>
              </w:rPr>
              <w:t>5</w:t>
            </w:r>
            <w:r w:rsidR="00A70E6C">
              <w:t>.03</w:t>
            </w:r>
          </w:p>
        </w:tc>
        <w:tc>
          <w:tcPr>
            <w:tcW w:w="3686" w:type="dxa"/>
          </w:tcPr>
          <w:p w:rsidR="00A70E6C" w:rsidRDefault="00A70E6C" w:rsidP="00CD6651">
            <w:r>
              <w:t>Свойства и применение важнейших неметаллов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17</w:t>
            </w:r>
            <w:r w:rsidR="00A70E6C">
              <w:t>.03</w:t>
            </w:r>
          </w:p>
        </w:tc>
        <w:tc>
          <w:tcPr>
            <w:tcW w:w="3686" w:type="dxa"/>
          </w:tcPr>
          <w:p w:rsidR="00A70E6C" w:rsidRDefault="00A70E6C" w:rsidP="00CD6651">
            <w:r>
              <w:t xml:space="preserve">Общая характеристика оксидов неметаллов и </w:t>
            </w:r>
            <w:r>
              <w:lastRenderedPageBreak/>
              <w:t>кислородосодержащих кислот</w:t>
            </w:r>
          </w:p>
        </w:tc>
        <w:tc>
          <w:tcPr>
            <w:tcW w:w="1275" w:type="dxa"/>
          </w:tcPr>
          <w:p w:rsidR="00A70E6C" w:rsidRDefault="00FD2853" w:rsidP="00CD6651">
            <w:r>
              <w:lastRenderedPageBreak/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C75C31" w:rsidRDefault="00D008FC" w:rsidP="00CD6651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3</w:t>
            </w:r>
            <w:r>
              <w:rPr>
                <w:rFonts w:asciiTheme="minorHAnsi" w:eastAsiaTheme="minorEastAsia" w:hAnsiTheme="minorHAnsi" w:cstheme="minorBidi"/>
              </w:rPr>
              <w:t>1</w:t>
            </w:r>
            <w:r w:rsidR="00A70E6C">
              <w:rPr>
                <w:rFonts w:asciiTheme="minorHAnsi" w:eastAsiaTheme="minorEastAsia" w:hAnsiTheme="minorHAnsi" w:cstheme="minorBidi"/>
              </w:rPr>
              <w:t>.0</w:t>
            </w:r>
            <w:r w:rsidR="00D75F6D"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3686" w:type="dxa"/>
          </w:tcPr>
          <w:p w:rsidR="00A70E6C" w:rsidRPr="00CD6651" w:rsidRDefault="00FD2853" w:rsidP="00CD6651">
            <w:r>
              <w:rPr>
                <w:rFonts w:eastAsiaTheme="minorEastAsia"/>
              </w:rPr>
              <w:t>Окислительные свойства азот1</w:t>
            </w:r>
            <w:r w:rsidR="00A70E6C" w:rsidRPr="00CD6651">
              <w:rPr>
                <w:rFonts w:eastAsiaTheme="minorEastAsia"/>
              </w:rPr>
              <w:t>ой и серной кислот</w:t>
            </w:r>
          </w:p>
        </w:tc>
        <w:tc>
          <w:tcPr>
            <w:tcW w:w="1275" w:type="dxa"/>
          </w:tcPr>
          <w:p w:rsidR="00A70E6C" w:rsidRPr="00C75C31" w:rsidRDefault="00FD2853" w:rsidP="00CD6651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3261" w:type="dxa"/>
          </w:tcPr>
          <w:p w:rsidR="00A70E6C" w:rsidRPr="00C75C31" w:rsidRDefault="00A70E6C" w:rsidP="00CD6651">
            <w:pPr>
              <w:rPr>
                <w:rFonts w:asciiTheme="minorHAnsi" w:eastAsiaTheme="minorEastAsia" w:hAnsiTheme="minorHAnsi" w:cstheme="minorBidi"/>
              </w:rPr>
            </w:pPr>
            <w:r w:rsidRPr="00FD2853">
              <w:rPr>
                <w:rFonts w:eastAsiaTheme="minorEastAsia"/>
              </w:rPr>
              <w:t>Классификация неорганических соединений. Химические свойства основных классов химических соединений</w:t>
            </w:r>
            <w:r w:rsidRPr="00C75C31">
              <w:rPr>
                <w:rFonts w:asciiTheme="minorHAnsi" w:eastAsiaTheme="minorEastAsia" w:hAnsiTheme="minorHAnsi" w:cstheme="minorBidi"/>
              </w:rPr>
              <w:t>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D008FC" w:rsidRDefault="00D008FC" w:rsidP="00CD6651">
            <w:pPr>
              <w:rPr>
                <w:lang w:val="en-US"/>
              </w:rPr>
            </w:pPr>
            <w:r>
              <w:rPr>
                <w:lang w:val="en-US"/>
              </w:rPr>
              <w:t>03</w:t>
            </w:r>
            <w:r w:rsidR="00A70E6C">
              <w:t>.0</w:t>
            </w:r>
            <w:r>
              <w:rPr>
                <w:lang w:val="en-US"/>
              </w:rPr>
              <w:t>4</w:t>
            </w:r>
          </w:p>
        </w:tc>
        <w:tc>
          <w:tcPr>
            <w:tcW w:w="3686" w:type="dxa"/>
          </w:tcPr>
          <w:p w:rsidR="00A70E6C" w:rsidRDefault="00A70E6C" w:rsidP="00CD6651">
            <w:r>
              <w:t>Серная кислота и азотная кислоты. Их применение.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FD2853" w:rsidP="00CD6651">
            <w:r w:rsidRPr="00FD2853">
              <w:rPr>
                <w:rFonts w:eastAsiaTheme="minorEastAsia"/>
              </w:rPr>
              <w:t>Классификация неорганических соединений. Химические свойства основных классов химических соединений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D008FC" w:rsidRDefault="00D008FC" w:rsidP="00CD6651">
            <w:pPr>
              <w:rPr>
                <w:lang w:val="en-US"/>
              </w:rPr>
            </w:pPr>
            <w:r>
              <w:rPr>
                <w:lang w:val="en-US"/>
              </w:rPr>
              <w:t>05</w:t>
            </w:r>
            <w:r w:rsidR="00A70E6C">
              <w:t>.0</w:t>
            </w:r>
            <w:r>
              <w:rPr>
                <w:lang w:val="en-US"/>
              </w:rPr>
              <w:t>4</w:t>
            </w:r>
          </w:p>
        </w:tc>
        <w:tc>
          <w:tcPr>
            <w:tcW w:w="3686" w:type="dxa"/>
          </w:tcPr>
          <w:p w:rsidR="00A70E6C" w:rsidRDefault="00A70E6C" w:rsidP="00CD6651">
            <w:r w:rsidRPr="001028E2">
              <w:t>Водородные соединения неметаллов</w:t>
            </w:r>
          </w:p>
        </w:tc>
        <w:tc>
          <w:tcPr>
            <w:tcW w:w="1275" w:type="dxa"/>
          </w:tcPr>
          <w:p w:rsidR="00A70E6C" w:rsidRPr="001028E2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 w:rsidRPr="001028E2">
              <w:t xml:space="preserve">Окислительно – восстановительные свойства неметаллов </w:t>
            </w:r>
            <w:proofErr w:type="gramStart"/>
            <w:r w:rsidRPr="001028E2">
              <w:t xml:space="preserve">( </w:t>
            </w:r>
            <w:proofErr w:type="gramEnd"/>
            <w:r w:rsidRPr="001028E2">
              <w:t>на примере водорода, кислорода, серы)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008FC" w:rsidP="00CD6651">
            <w:r>
              <w:t>0</w:t>
            </w:r>
            <w:r>
              <w:rPr>
                <w:lang w:val="en-US"/>
              </w:rPr>
              <w:t>7</w:t>
            </w:r>
            <w:r w:rsidR="00A70E6C">
              <w:t>.04</w:t>
            </w:r>
          </w:p>
        </w:tc>
        <w:tc>
          <w:tcPr>
            <w:tcW w:w="3686" w:type="dxa"/>
          </w:tcPr>
          <w:p w:rsidR="00A70E6C" w:rsidRDefault="00A70E6C" w:rsidP="00CD6651">
            <w:r>
              <w:t>Генетическая связь неорганических и органических веществ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FD2853" w:rsidP="00CD6651">
            <w:r w:rsidRPr="00FD2853">
              <w:rPr>
                <w:rFonts w:eastAsiaTheme="minorEastAsia"/>
              </w:rPr>
              <w:t>Классификация неорганических соединений. Химические свойства основных классов химических соединений</w:t>
            </w:r>
          </w:p>
        </w:tc>
      </w:tr>
      <w:tr w:rsidR="00271A42" w:rsidTr="00CB48FF">
        <w:tc>
          <w:tcPr>
            <w:tcW w:w="942" w:type="dxa"/>
          </w:tcPr>
          <w:p w:rsidR="00271A42" w:rsidRDefault="00271A42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271A42" w:rsidRDefault="00D008FC" w:rsidP="00CD6651">
            <w:r>
              <w:rPr>
                <w:lang w:val="en-US"/>
              </w:rPr>
              <w:t>10</w:t>
            </w:r>
            <w:r w:rsidR="00D75F6D">
              <w:t>.04</w:t>
            </w:r>
          </w:p>
        </w:tc>
        <w:tc>
          <w:tcPr>
            <w:tcW w:w="3686" w:type="dxa"/>
          </w:tcPr>
          <w:p w:rsidR="00271A42" w:rsidRDefault="00271A42">
            <w:r w:rsidRPr="008574F7">
              <w:t>Генетическая связь неорганических и органических веществ</w:t>
            </w:r>
          </w:p>
        </w:tc>
        <w:tc>
          <w:tcPr>
            <w:tcW w:w="1275" w:type="dxa"/>
          </w:tcPr>
          <w:p w:rsidR="00271A42" w:rsidRDefault="00FD2853" w:rsidP="00CD6651">
            <w:r>
              <w:t>1</w:t>
            </w:r>
          </w:p>
        </w:tc>
        <w:tc>
          <w:tcPr>
            <w:tcW w:w="3261" w:type="dxa"/>
          </w:tcPr>
          <w:p w:rsidR="00271A42" w:rsidRDefault="00FD2853" w:rsidP="00CD6651">
            <w:r w:rsidRPr="00FD2853">
              <w:rPr>
                <w:rFonts w:eastAsiaTheme="minorEastAsia"/>
              </w:rPr>
              <w:t>Классификация неорганических соединений. Химические свойства основных классов химических соединений</w:t>
            </w:r>
          </w:p>
        </w:tc>
      </w:tr>
      <w:tr w:rsidR="00271A42" w:rsidTr="00CB48FF">
        <w:tc>
          <w:tcPr>
            <w:tcW w:w="942" w:type="dxa"/>
          </w:tcPr>
          <w:p w:rsidR="00271A42" w:rsidRDefault="00271A42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271A42" w:rsidRDefault="00D008FC" w:rsidP="00CD6651">
            <w:r>
              <w:rPr>
                <w:lang w:val="en-US"/>
              </w:rPr>
              <w:t>12</w:t>
            </w:r>
            <w:r w:rsidR="00D75F6D">
              <w:t>.04</w:t>
            </w:r>
          </w:p>
        </w:tc>
        <w:tc>
          <w:tcPr>
            <w:tcW w:w="3686" w:type="dxa"/>
          </w:tcPr>
          <w:p w:rsidR="00271A42" w:rsidRDefault="00271A42">
            <w:r w:rsidRPr="008574F7">
              <w:t>Генетическая связь неорганических и органических веществ</w:t>
            </w:r>
          </w:p>
        </w:tc>
        <w:tc>
          <w:tcPr>
            <w:tcW w:w="1275" w:type="dxa"/>
          </w:tcPr>
          <w:p w:rsidR="00271A42" w:rsidRDefault="00FD2853" w:rsidP="00CD6651">
            <w:r>
              <w:t>1</w:t>
            </w:r>
          </w:p>
        </w:tc>
        <w:tc>
          <w:tcPr>
            <w:tcW w:w="3261" w:type="dxa"/>
          </w:tcPr>
          <w:p w:rsidR="00271A42" w:rsidRDefault="00FD2853" w:rsidP="00CD6651">
            <w:r w:rsidRPr="00FD2853">
              <w:rPr>
                <w:rFonts w:eastAsiaTheme="minorEastAsia"/>
              </w:rPr>
              <w:t>Классификация неорганических соединений. Химические свойства основных классов химических соединений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FD2853" w:rsidRDefault="00D008FC" w:rsidP="00CD6651">
            <w:r>
              <w:rPr>
                <w:lang w:val="en-US"/>
              </w:rPr>
              <w:t>14</w:t>
            </w:r>
            <w:r w:rsidR="00A70E6C" w:rsidRPr="00FD2853">
              <w:t>.04</w:t>
            </w:r>
          </w:p>
        </w:tc>
        <w:tc>
          <w:tcPr>
            <w:tcW w:w="3686" w:type="dxa"/>
          </w:tcPr>
          <w:p w:rsidR="00A70E6C" w:rsidRPr="00394BD2" w:rsidRDefault="00A70E6C" w:rsidP="00CD6651">
            <w:pPr>
              <w:rPr>
                <w:b/>
              </w:rPr>
            </w:pPr>
            <w:r w:rsidRPr="00271A42">
              <w:t>Практическая работа №</w:t>
            </w:r>
            <w:r w:rsidR="00271A42" w:rsidRPr="00271A42">
              <w:t>2</w:t>
            </w:r>
            <w:r w:rsidRPr="00271A42">
              <w:t>. Решение экспериментальных задач по теме «Неметаллы</w:t>
            </w:r>
            <w:r w:rsidRPr="00394BD2">
              <w:rPr>
                <w:b/>
              </w:rPr>
              <w:t>»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FD2853" w:rsidP="00CD6651">
            <w:r w:rsidRPr="00FD2853">
              <w:rPr>
                <w:rFonts w:eastAsiaTheme="minorEastAsia"/>
              </w:rPr>
              <w:t>Классификация неорганических соединений. Химические свойства основных классов химических соединений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FD2853" w:rsidRDefault="00D008FC" w:rsidP="00CD6651">
            <w:r>
              <w:t>1</w:t>
            </w:r>
            <w:r>
              <w:rPr>
                <w:lang w:val="en-US"/>
              </w:rPr>
              <w:t>7</w:t>
            </w:r>
            <w:r w:rsidR="00A70E6C" w:rsidRPr="00FD2853">
              <w:t>.04</w:t>
            </w:r>
          </w:p>
        </w:tc>
        <w:tc>
          <w:tcPr>
            <w:tcW w:w="3686" w:type="dxa"/>
          </w:tcPr>
          <w:p w:rsidR="00A70E6C" w:rsidRPr="00271A42" w:rsidRDefault="00A70E6C" w:rsidP="00CD6651">
            <w:r w:rsidRPr="00271A42">
              <w:t>Контрольная работа</w:t>
            </w:r>
            <w:r w:rsidR="00271A42">
              <w:t xml:space="preserve"> № 6</w:t>
            </w:r>
            <w:r w:rsidRPr="00271A42">
              <w:t xml:space="preserve"> по теме «Неметаллы»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271A42" w:rsidTr="00CB48FF">
        <w:tc>
          <w:tcPr>
            <w:tcW w:w="942" w:type="dxa"/>
          </w:tcPr>
          <w:p w:rsidR="00271A42" w:rsidRDefault="00271A42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271A42" w:rsidRDefault="00D008FC" w:rsidP="00CD6651">
            <w:pPr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9</w:t>
            </w:r>
            <w:r w:rsidR="00D75F6D">
              <w:rPr>
                <w:b/>
              </w:rPr>
              <w:t>.04</w:t>
            </w:r>
          </w:p>
        </w:tc>
        <w:tc>
          <w:tcPr>
            <w:tcW w:w="3686" w:type="dxa"/>
          </w:tcPr>
          <w:p w:rsidR="00271A42" w:rsidRPr="00271A42" w:rsidRDefault="00271A42" w:rsidP="00CD6651">
            <w:r>
              <w:t>Анализ итогов контрольной работы №</w:t>
            </w:r>
            <w:r w:rsidR="00AF2EC4">
              <w:t>6</w:t>
            </w:r>
            <w:r>
              <w:t>. Работа над ошибками</w:t>
            </w:r>
          </w:p>
        </w:tc>
        <w:tc>
          <w:tcPr>
            <w:tcW w:w="1275" w:type="dxa"/>
          </w:tcPr>
          <w:p w:rsidR="00271A42" w:rsidRDefault="00FD2853" w:rsidP="00CD6651">
            <w:r>
              <w:t>1</w:t>
            </w:r>
          </w:p>
        </w:tc>
        <w:tc>
          <w:tcPr>
            <w:tcW w:w="3261" w:type="dxa"/>
          </w:tcPr>
          <w:p w:rsidR="00271A42" w:rsidRDefault="00271A42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008FC" w:rsidP="00CD6651">
            <w:r>
              <w:rPr>
                <w:lang w:val="en-US"/>
              </w:rPr>
              <w:t>21</w:t>
            </w:r>
            <w:r w:rsidR="00A70E6C">
              <w:t>.04</w:t>
            </w:r>
          </w:p>
        </w:tc>
        <w:tc>
          <w:tcPr>
            <w:tcW w:w="3686" w:type="dxa"/>
          </w:tcPr>
          <w:p w:rsidR="00271A42" w:rsidRPr="00271A42" w:rsidRDefault="00271A42" w:rsidP="00CD6651">
            <w:pPr>
              <w:rPr>
                <w:b/>
              </w:rPr>
            </w:pPr>
            <w:r w:rsidRPr="00271A42">
              <w:rPr>
                <w:b/>
              </w:rPr>
              <w:t>Тема  №8. Химия и жизнь</w:t>
            </w:r>
          </w:p>
          <w:p w:rsidR="00A70E6C" w:rsidRDefault="00A70E6C" w:rsidP="00CD6651">
            <w:r>
              <w:t>Химия в промышленности. Принципы промышленного производства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>Химическая промышленность.</w:t>
            </w:r>
            <w:r w:rsidR="00FD2853">
              <w:t xml:space="preserve"> </w:t>
            </w:r>
            <w:r>
              <w:t xml:space="preserve">Химическая технология. </w:t>
            </w:r>
          </w:p>
        </w:tc>
      </w:tr>
      <w:tr w:rsidR="00271A42" w:rsidTr="00CB48FF">
        <w:tc>
          <w:tcPr>
            <w:tcW w:w="942" w:type="dxa"/>
          </w:tcPr>
          <w:p w:rsidR="00271A42" w:rsidRDefault="00271A42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271A42" w:rsidRDefault="00D008FC" w:rsidP="00CD6651">
            <w:r>
              <w:rPr>
                <w:lang w:val="en-US"/>
              </w:rPr>
              <w:t>24</w:t>
            </w:r>
            <w:r w:rsidR="00D75F6D">
              <w:t>.04</w:t>
            </w:r>
          </w:p>
        </w:tc>
        <w:tc>
          <w:tcPr>
            <w:tcW w:w="3686" w:type="dxa"/>
          </w:tcPr>
          <w:p w:rsidR="00271A42" w:rsidRPr="00271A42" w:rsidRDefault="00271A42" w:rsidP="00CD6651">
            <w:pPr>
              <w:rPr>
                <w:b/>
              </w:rPr>
            </w:pPr>
            <w:r>
              <w:t>Химия в промышленности. Принципы промышленного производства</w:t>
            </w:r>
          </w:p>
        </w:tc>
        <w:tc>
          <w:tcPr>
            <w:tcW w:w="1275" w:type="dxa"/>
          </w:tcPr>
          <w:p w:rsidR="00271A42" w:rsidRDefault="00FD2853" w:rsidP="00CD6651">
            <w:r>
              <w:t>1</w:t>
            </w:r>
          </w:p>
        </w:tc>
        <w:tc>
          <w:tcPr>
            <w:tcW w:w="3261" w:type="dxa"/>
          </w:tcPr>
          <w:p w:rsidR="00271A42" w:rsidRDefault="006125EB" w:rsidP="00CD6651">
            <w:r>
              <w:t>Химическая промышленность. Химическая технология.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008FC" w:rsidP="00CD6651">
            <w:r>
              <w:t>2</w:t>
            </w:r>
            <w:r>
              <w:rPr>
                <w:lang w:val="en-US"/>
              </w:rPr>
              <w:t>6</w:t>
            </w:r>
            <w:r w:rsidR="00A70E6C">
              <w:t>.04</w:t>
            </w:r>
          </w:p>
        </w:tc>
        <w:tc>
          <w:tcPr>
            <w:tcW w:w="3686" w:type="dxa"/>
          </w:tcPr>
          <w:p w:rsidR="00A70E6C" w:rsidRDefault="00A70E6C" w:rsidP="00CD6651">
            <w:r>
              <w:t>Химико-технологические принципы промышленного получения металлов. Производство чугуна.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FD2853">
            <w:r>
              <w:t>Черная металлургия.</w:t>
            </w:r>
            <w:r w:rsidR="00FD2853">
              <w:t xml:space="preserve"> </w:t>
            </w:r>
            <w:r>
              <w:t>Доменная печь.</w:t>
            </w:r>
            <w:r w:rsidR="00FD2853">
              <w:t xml:space="preserve"> </w:t>
            </w:r>
            <w:proofErr w:type="spellStart"/>
            <w:r w:rsidR="0002068E">
              <w:t>Г</w:t>
            </w:r>
            <w:r>
              <w:t>ломерация</w:t>
            </w:r>
            <w:proofErr w:type="spellEnd"/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2</w:t>
            </w:r>
            <w:r w:rsidR="00D008FC">
              <w:rPr>
                <w:lang w:val="en-US"/>
              </w:rPr>
              <w:t>8</w:t>
            </w:r>
            <w:r w:rsidR="00A70E6C">
              <w:t>.0</w:t>
            </w:r>
            <w:r>
              <w:t>4</w:t>
            </w:r>
          </w:p>
        </w:tc>
        <w:tc>
          <w:tcPr>
            <w:tcW w:w="3686" w:type="dxa"/>
          </w:tcPr>
          <w:p w:rsidR="00A70E6C" w:rsidRDefault="00A70E6C" w:rsidP="00CD6651">
            <w:r>
              <w:t>Производство стали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>Кислородный конвертер. Безотходное производство.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D008FC" w:rsidRDefault="00D008FC" w:rsidP="00CD6651">
            <w:pPr>
              <w:rPr>
                <w:lang w:val="en-US"/>
              </w:rPr>
            </w:pPr>
            <w:r>
              <w:rPr>
                <w:lang w:val="en-US"/>
              </w:rPr>
              <w:t>03</w:t>
            </w:r>
            <w:r w:rsidR="00D75F6D">
              <w:t>.0</w:t>
            </w:r>
            <w:r>
              <w:rPr>
                <w:lang w:val="en-US"/>
              </w:rPr>
              <w:t>5</w:t>
            </w:r>
          </w:p>
        </w:tc>
        <w:tc>
          <w:tcPr>
            <w:tcW w:w="3686" w:type="dxa"/>
          </w:tcPr>
          <w:p w:rsidR="00A70E6C" w:rsidRDefault="00A70E6C" w:rsidP="00CD6651">
            <w:r>
              <w:t>Химия в быту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F2EC4" w:rsidTr="00CB48FF">
        <w:tc>
          <w:tcPr>
            <w:tcW w:w="942" w:type="dxa"/>
          </w:tcPr>
          <w:p w:rsidR="00AF2EC4" w:rsidRDefault="00AF2EC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F2EC4" w:rsidRPr="00D008FC" w:rsidRDefault="00D008FC" w:rsidP="00CD6651">
            <w:pPr>
              <w:rPr>
                <w:lang w:val="en-US"/>
              </w:rPr>
            </w:pPr>
            <w:r>
              <w:rPr>
                <w:lang w:val="en-US"/>
              </w:rPr>
              <w:t>05</w:t>
            </w:r>
            <w:r w:rsidR="00D75F6D">
              <w:t>.0</w:t>
            </w:r>
            <w:r>
              <w:rPr>
                <w:lang w:val="en-US"/>
              </w:rPr>
              <w:t>5</w:t>
            </w:r>
          </w:p>
        </w:tc>
        <w:tc>
          <w:tcPr>
            <w:tcW w:w="3686" w:type="dxa"/>
          </w:tcPr>
          <w:p w:rsidR="00AF2EC4" w:rsidRDefault="00AF2EC4" w:rsidP="00CD6651">
            <w:r>
              <w:t>Химия в быту</w:t>
            </w:r>
          </w:p>
        </w:tc>
        <w:tc>
          <w:tcPr>
            <w:tcW w:w="1275" w:type="dxa"/>
          </w:tcPr>
          <w:p w:rsidR="00AF2EC4" w:rsidRDefault="00FD2853" w:rsidP="00CD6651">
            <w:r>
              <w:t>1</w:t>
            </w:r>
          </w:p>
        </w:tc>
        <w:tc>
          <w:tcPr>
            <w:tcW w:w="3261" w:type="dxa"/>
          </w:tcPr>
          <w:p w:rsidR="00AF2EC4" w:rsidRDefault="00AF2EC4" w:rsidP="00CD6651"/>
        </w:tc>
      </w:tr>
      <w:tr w:rsidR="00AF2EC4" w:rsidTr="00CB48FF">
        <w:tc>
          <w:tcPr>
            <w:tcW w:w="942" w:type="dxa"/>
          </w:tcPr>
          <w:p w:rsidR="00AF2EC4" w:rsidRDefault="00AF2EC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F2EC4" w:rsidRPr="00D008FC" w:rsidRDefault="00D008FC" w:rsidP="00CD665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D75F6D">
              <w:t>0.0</w:t>
            </w:r>
            <w:r>
              <w:rPr>
                <w:lang w:val="en-US"/>
              </w:rPr>
              <w:t>5</w:t>
            </w:r>
          </w:p>
        </w:tc>
        <w:tc>
          <w:tcPr>
            <w:tcW w:w="3686" w:type="dxa"/>
          </w:tcPr>
          <w:p w:rsidR="00AF2EC4" w:rsidRDefault="00AF2EC4" w:rsidP="00CD6651">
            <w:r>
              <w:t>Химия в быту</w:t>
            </w:r>
          </w:p>
        </w:tc>
        <w:tc>
          <w:tcPr>
            <w:tcW w:w="1275" w:type="dxa"/>
          </w:tcPr>
          <w:p w:rsidR="00AF2EC4" w:rsidRDefault="00FD2853" w:rsidP="00CD6651">
            <w:r>
              <w:t>1</w:t>
            </w:r>
          </w:p>
        </w:tc>
        <w:tc>
          <w:tcPr>
            <w:tcW w:w="3261" w:type="dxa"/>
          </w:tcPr>
          <w:p w:rsidR="00AF2EC4" w:rsidRDefault="00AF2EC4" w:rsidP="00CD6651"/>
        </w:tc>
      </w:tr>
      <w:tr w:rsidR="00AF2EC4" w:rsidTr="00CB48FF">
        <w:tc>
          <w:tcPr>
            <w:tcW w:w="942" w:type="dxa"/>
          </w:tcPr>
          <w:p w:rsidR="00AF2EC4" w:rsidRDefault="00AF2EC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F2EC4" w:rsidRDefault="00D008FC" w:rsidP="00CD6651">
            <w:r>
              <w:rPr>
                <w:lang w:val="en-US"/>
              </w:rPr>
              <w:t>12</w:t>
            </w:r>
            <w:r w:rsidR="00D75F6D">
              <w:t>.05</w:t>
            </w:r>
          </w:p>
        </w:tc>
        <w:tc>
          <w:tcPr>
            <w:tcW w:w="3686" w:type="dxa"/>
          </w:tcPr>
          <w:p w:rsidR="00AF2EC4" w:rsidRDefault="00AF2EC4" w:rsidP="00CD6651">
            <w:r>
              <w:t>Химия и здоровье</w:t>
            </w:r>
          </w:p>
        </w:tc>
        <w:tc>
          <w:tcPr>
            <w:tcW w:w="1275" w:type="dxa"/>
          </w:tcPr>
          <w:p w:rsidR="00AF2EC4" w:rsidRDefault="00FD2853" w:rsidP="00CD6651">
            <w:r>
              <w:t>1</w:t>
            </w:r>
          </w:p>
        </w:tc>
        <w:tc>
          <w:tcPr>
            <w:tcW w:w="3261" w:type="dxa"/>
          </w:tcPr>
          <w:p w:rsidR="00AF2EC4" w:rsidRDefault="00AF2EC4" w:rsidP="00CD6651"/>
        </w:tc>
      </w:tr>
      <w:tr w:rsidR="00AF2EC4" w:rsidTr="00CB48FF">
        <w:tc>
          <w:tcPr>
            <w:tcW w:w="942" w:type="dxa"/>
          </w:tcPr>
          <w:p w:rsidR="00AF2EC4" w:rsidRDefault="00AF2EC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F2EC4" w:rsidRDefault="00D008FC" w:rsidP="00CD6651">
            <w:r>
              <w:rPr>
                <w:lang w:val="en-US"/>
              </w:rPr>
              <w:t>15</w:t>
            </w:r>
            <w:r w:rsidR="00D75F6D">
              <w:t>.05</w:t>
            </w:r>
          </w:p>
        </w:tc>
        <w:tc>
          <w:tcPr>
            <w:tcW w:w="3686" w:type="dxa"/>
          </w:tcPr>
          <w:p w:rsidR="00AF2EC4" w:rsidRDefault="00AF2EC4" w:rsidP="00CD6651">
            <w:r>
              <w:t xml:space="preserve">Химия и здоровье </w:t>
            </w:r>
          </w:p>
        </w:tc>
        <w:tc>
          <w:tcPr>
            <w:tcW w:w="1275" w:type="dxa"/>
          </w:tcPr>
          <w:p w:rsidR="00AF2EC4" w:rsidRDefault="00FD2853" w:rsidP="00CD6651">
            <w:r>
              <w:t>1</w:t>
            </w:r>
          </w:p>
        </w:tc>
        <w:tc>
          <w:tcPr>
            <w:tcW w:w="3261" w:type="dxa"/>
          </w:tcPr>
          <w:p w:rsidR="00AF2EC4" w:rsidRDefault="00AF2EC4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008FC" w:rsidP="00CD6651">
            <w:r>
              <w:t>1</w:t>
            </w:r>
            <w:r>
              <w:rPr>
                <w:lang w:val="en-US"/>
              </w:rPr>
              <w:t>7</w:t>
            </w:r>
            <w:r w:rsidR="00A70E6C">
              <w:t>.05</w:t>
            </w:r>
          </w:p>
        </w:tc>
        <w:tc>
          <w:tcPr>
            <w:tcW w:w="3686" w:type="dxa"/>
          </w:tcPr>
          <w:p w:rsidR="00A70E6C" w:rsidRDefault="00A70E6C" w:rsidP="00CD6651">
            <w:r>
              <w:t>Химическая промышленность и окружающая среда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 xml:space="preserve">Экологический </w:t>
            </w:r>
            <w:proofErr w:type="spellStart"/>
            <w:r>
              <w:t>мониторинг</w:t>
            </w:r>
            <w:proofErr w:type="gramStart"/>
            <w:r>
              <w:t>.П</w:t>
            </w:r>
            <w:proofErr w:type="gramEnd"/>
            <w:r>
              <w:t>редельно</w:t>
            </w:r>
            <w:proofErr w:type="spellEnd"/>
            <w:r>
              <w:t xml:space="preserve"> допустимые концентрации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FD2853" w:rsidRDefault="00D008FC" w:rsidP="00CD6651">
            <w:r>
              <w:t>1</w:t>
            </w:r>
            <w:r>
              <w:rPr>
                <w:lang w:val="en-US"/>
              </w:rPr>
              <w:t>9</w:t>
            </w:r>
            <w:r w:rsidR="00A70E6C" w:rsidRPr="00FD2853">
              <w:t>.05</w:t>
            </w:r>
          </w:p>
        </w:tc>
        <w:tc>
          <w:tcPr>
            <w:tcW w:w="3686" w:type="dxa"/>
          </w:tcPr>
          <w:p w:rsidR="00A70E6C" w:rsidRPr="00AF2EC4" w:rsidRDefault="00A70E6C" w:rsidP="00CD6651"/>
          <w:p w:rsidR="00A70E6C" w:rsidRPr="00AF2EC4" w:rsidRDefault="00A70E6C" w:rsidP="00CD6651">
            <w:proofErr w:type="gramStart"/>
            <w:r w:rsidRPr="00AF2EC4">
              <w:t>ПР</w:t>
            </w:r>
            <w:proofErr w:type="gramEnd"/>
            <w:r w:rsidRPr="00AF2EC4">
              <w:t>/Р №4 Решение экспериментальных задач по неорганической химии</w:t>
            </w:r>
            <w:r w:rsidRPr="00AF2EC4">
              <w:tab/>
            </w:r>
            <w:r w:rsidRPr="00AF2EC4">
              <w:tab/>
            </w:r>
          </w:p>
          <w:p w:rsidR="00A70E6C" w:rsidRPr="00AF2EC4" w:rsidRDefault="00A70E6C" w:rsidP="00CD6651"/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>Цепочки превращений.</w:t>
            </w:r>
          </w:p>
          <w:p w:rsidR="00A70E6C" w:rsidRDefault="00A70E6C" w:rsidP="00CD6651">
            <w:r>
              <w:t>Генетическая связь между классами соединений.</w:t>
            </w:r>
          </w:p>
        </w:tc>
      </w:tr>
      <w:tr w:rsidR="006125EB" w:rsidTr="00CB48FF">
        <w:tc>
          <w:tcPr>
            <w:tcW w:w="942" w:type="dxa"/>
          </w:tcPr>
          <w:p w:rsidR="006125EB" w:rsidRDefault="006125EB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6125EB" w:rsidRPr="00FD2853" w:rsidRDefault="00D008FC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  <w:lang w:val="en-US"/>
              </w:rPr>
              <w:t>24</w:t>
            </w:r>
            <w:r w:rsidR="006125EB" w:rsidRPr="00FD2853">
              <w:rPr>
                <w:rFonts w:eastAsiaTheme="minorEastAsia"/>
              </w:rPr>
              <w:t>.05</w:t>
            </w:r>
          </w:p>
        </w:tc>
        <w:tc>
          <w:tcPr>
            <w:tcW w:w="3686" w:type="dxa"/>
          </w:tcPr>
          <w:p w:rsidR="006125EB" w:rsidRPr="00AF2EC4" w:rsidRDefault="006125EB" w:rsidP="00CD6651">
            <w:proofErr w:type="gramStart"/>
            <w:r w:rsidRPr="00AF2EC4">
              <w:rPr>
                <w:rFonts w:eastAsiaTheme="minorEastAsia"/>
              </w:rPr>
              <w:t>ПР</w:t>
            </w:r>
            <w:proofErr w:type="gramEnd"/>
            <w:r w:rsidRPr="00AF2EC4">
              <w:rPr>
                <w:rFonts w:eastAsiaTheme="minorEastAsia"/>
              </w:rPr>
              <w:t>/Р № 5  Решение экспериментальных задач по органической химии</w:t>
            </w:r>
          </w:p>
        </w:tc>
        <w:tc>
          <w:tcPr>
            <w:tcW w:w="1275" w:type="dxa"/>
          </w:tcPr>
          <w:p w:rsidR="006125EB" w:rsidRDefault="006125EB" w:rsidP="00CD6651">
            <w:r>
              <w:t>1</w:t>
            </w:r>
          </w:p>
        </w:tc>
        <w:tc>
          <w:tcPr>
            <w:tcW w:w="3261" w:type="dxa"/>
          </w:tcPr>
          <w:p w:rsidR="006125EB" w:rsidRPr="00F206FA" w:rsidRDefault="006125EB" w:rsidP="0003543D">
            <w:r w:rsidRPr="00F206FA">
              <w:t>Цепочки превращений.</w:t>
            </w:r>
          </w:p>
        </w:tc>
      </w:tr>
      <w:bookmarkEnd w:id="0"/>
    </w:tbl>
    <w:p w:rsidR="003D2FD9" w:rsidRDefault="003D2FD9" w:rsidP="00876D1B"/>
    <w:p w:rsidR="003D2FD9" w:rsidRDefault="003D2FD9" w:rsidP="00876D1B"/>
    <w:p w:rsidR="00E856C7" w:rsidRPr="00533116" w:rsidRDefault="00E856C7" w:rsidP="00E856C7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/>
          <w:bCs/>
        </w:rPr>
      </w:pPr>
      <w:r w:rsidRPr="00533116">
        <w:rPr>
          <w:rFonts w:eastAsia="Calibri"/>
          <w:b/>
          <w:bCs/>
        </w:rPr>
        <w:t>СОГЛАСОВАНО»                                                                 «СОГЛАСОВАНО»</w:t>
      </w:r>
    </w:p>
    <w:p w:rsidR="00E856C7" w:rsidRPr="00533116" w:rsidRDefault="00E856C7" w:rsidP="00E856C7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Cs/>
        </w:rPr>
      </w:pPr>
      <w:r w:rsidRPr="00533116">
        <w:rPr>
          <w:rFonts w:eastAsia="Calibri"/>
          <w:bCs/>
        </w:rPr>
        <w:t>Протокол заседания                                                               Заместитель директора по УВР</w:t>
      </w:r>
    </w:p>
    <w:p w:rsidR="00E856C7" w:rsidRPr="00533116" w:rsidRDefault="00E856C7" w:rsidP="00E856C7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Cs/>
        </w:rPr>
      </w:pPr>
      <w:r w:rsidRPr="00533116">
        <w:rPr>
          <w:rFonts w:eastAsia="Calibri"/>
          <w:bCs/>
        </w:rPr>
        <w:t>Методического совета                                                            МБОУ БСОШ №2</w:t>
      </w:r>
    </w:p>
    <w:p w:rsidR="00E856C7" w:rsidRPr="00533116" w:rsidRDefault="00E856C7" w:rsidP="00E856C7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Cs/>
        </w:rPr>
      </w:pPr>
      <w:r w:rsidRPr="00533116">
        <w:rPr>
          <w:rFonts w:eastAsia="Calibri"/>
          <w:bCs/>
        </w:rPr>
        <w:t>МБОУ БСОШ №2</w:t>
      </w:r>
    </w:p>
    <w:p w:rsidR="00E856C7" w:rsidRPr="00533116" w:rsidRDefault="00E23A71" w:rsidP="00E856C7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Cs/>
        </w:rPr>
      </w:pPr>
      <w:r>
        <w:rPr>
          <w:rFonts w:eastAsia="Calibri"/>
          <w:bCs/>
        </w:rPr>
        <w:t>От 30</w:t>
      </w:r>
      <w:r w:rsidR="00CC3952">
        <w:rPr>
          <w:rFonts w:eastAsia="Calibri"/>
          <w:bCs/>
        </w:rPr>
        <w:t xml:space="preserve"> августа 2</w:t>
      </w:r>
      <w:r w:rsidR="00D008FC">
        <w:rPr>
          <w:rFonts w:eastAsia="Calibri"/>
          <w:bCs/>
        </w:rPr>
        <w:t>02</w:t>
      </w:r>
      <w:r w:rsidR="00D008FC" w:rsidRPr="00D008FC">
        <w:rPr>
          <w:rFonts w:eastAsia="Calibri"/>
          <w:bCs/>
        </w:rPr>
        <w:t>2</w:t>
      </w:r>
      <w:r w:rsidR="00E856C7" w:rsidRPr="00533116">
        <w:rPr>
          <w:rFonts w:eastAsia="Calibri"/>
          <w:bCs/>
        </w:rPr>
        <w:t xml:space="preserve"> г №1                                                         </w:t>
      </w:r>
      <w:proofErr w:type="spellStart"/>
      <w:r w:rsidR="00E856C7" w:rsidRPr="00533116">
        <w:rPr>
          <w:rFonts w:eastAsia="Calibri"/>
          <w:bCs/>
        </w:rPr>
        <w:t>_____________Рябова</w:t>
      </w:r>
      <w:proofErr w:type="spellEnd"/>
      <w:r w:rsidR="00E856C7" w:rsidRPr="00533116">
        <w:rPr>
          <w:rFonts w:eastAsia="Calibri"/>
          <w:bCs/>
        </w:rPr>
        <w:t xml:space="preserve"> С.И</w:t>
      </w:r>
    </w:p>
    <w:p w:rsidR="00E856C7" w:rsidRPr="00533116" w:rsidRDefault="00E856C7" w:rsidP="00E856C7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Cs/>
        </w:rPr>
      </w:pPr>
    </w:p>
    <w:p w:rsidR="00E856C7" w:rsidRPr="00533116" w:rsidRDefault="00E23A71" w:rsidP="00E856C7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Cs/>
        </w:rPr>
      </w:pPr>
      <w:proofErr w:type="spellStart"/>
      <w:r>
        <w:rPr>
          <w:rFonts w:eastAsia="Calibri"/>
          <w:bCs/>
        </w:rPr>
        <w:t>__________Горбачева</w:t>
      </w:r>
      <w:proofErr w:type="spellEnd"/>
      <w:r>
        <w:rPr>
          <w:rFonts w:eastAsia="Calibri"/>
          <w:bCs/>
        </w:rPr>
        <w:t xml:space="preserve"> О.И.</w:t>
      </w:r>
    </w:p>
    <w:p w:rsidR="00E856C7" w:rsidRPr="00533116" w:rsidRDefault="00E856C7" w:rsidP="00E856C7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Cs/>
        </w:rPr>
      </w:pPr>
    </w:p>
    <w:p w:rsidR="003D2FD9" w:rsidRPr="003D2FD9" w:rsidRDefault="003D2FD9" w:rsidP="003D2FD9">
      <w:pPr>
        <w:jc w:val="center"/>
        <w:rPr>
          <w:b/>
          <w:sz w:val="28"/>
          <w:szCs w:val="28"/>
        </w:rPr>
      </w:pPr>
    </w:p>
    <w:p w:rsidR="003D2FD9" w:rsidRPr="003D2FD9" w:rsidRDefault="0002068E" w:rsidP="00876D1B">
      <w:pPr>
        <w:rPr>
          <w:b/>
        </w:rPr>
      </w:pPr>
      <w:r>
        <w:rPr>
          <w:b/>
        </w:rPr>
        <w:t xml:space="preserve"> </w:t>
      </w:r>
    </w:p>
    <w:sectPr w:rsidR="003D2FD9" w:rsidRPr="003D2FD9" w:rsidSect="00CB48FF">
      <w:pgSz w:w="11906" w:h="16838"/>
      <w:pgMar w:top="1134" w:right="1134" w:bottom="124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6576" w:rsidRDefault="009A6576" w:rsidP="005B1F62">
      <w:r>
        <w:separator/>
      </w:r>
    </w:p>
  </w:endnote>
  <w:endnote w:type="continuationSeparator" w:id="0">
    <w:p w:rsidR="009A6576" w:rsidRDefault="009A6576" w:rsidP="005B1F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SchoolBook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05912892"/>
      <w:docPartObj>
        <w:docPartGallery w:val="Page Numbers (Bottom of Page)"/>
        <w:docPartUnique/>
      </w:docPartObj>
    </w:sdtPr>
    <w:sdtContent>
      <w:p w:rsidR="009A6576" w:rsidRDefault="00185D68">
        <w:pPr>
          <w:pStyle w:val="ab"/>
          <w:jc w:val="center"/>
        </w:pPr>
        <w:fldSimple w:instr="PAGE   \* MERGEFORMAT">
          <w:r w:rsidR="00282F0F">
            <w:rPr>
              <w:noProof/>
            </w:rPr>
            <w:t>25</w:t>
          </w:r>
        </w:fldSimple>
      </w:p>
    </w:sdtContent>
  </w:sdt>
  <w:p w:rsidR="009A6576" w:rsidRDefault="009A6576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2834433"/>
      <w:docPartObj>
        <w:docPartGallery w:val="Page Numbers (Bottom of Page)"/>
        <w:docPartUnique/>
      </w:docPartObj>
    </w:sdtPr>
    <w:sdtContent>
      <w:p w:rsidR="009A6576" w:rsidRDefault="00185D68">
        <w:pPr>
          <w:pStyle w:val="ab"/>
          <w:jc w:val="right"/>
        </w:pPr>
        <w:fldSimple w:instr="PAGE   \* MERGEFORMAT">
          <w:r w:rsidR="00282F0F">
            <w:rPr>
              <w:noProof/>
            </w:rPr>
            <w:t>19</w:t>
          </w:r>
        </w:fldSimple>
      </w:p>
    </w:sdtContent>
  </w:sdt>
  <w:p w:rsidR="009A6576" w:rsidRDefault="009A657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6576" w:rsidRDefault="009A6576" w:rsidP="005B1F62">
      <w:r>
        <w:separator/>
      </w:r>
    </w:p>
  </w:footnote>
  <w:footnote w:type="continuationSeparator" w:id="0">
    <w:p w:rsidR="009A6576" w:rsidRDefault="009A6576" w:rsidP="005B1F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02FB9"/>
    <w:multiLevelType w:val="hybridMultilevel"/>
    <w:tmpl w:val="34748E46"/>
    <w:lvl w:ilvl="0" w:tplc="6062E9AC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">
    <w:nsid w:val="048B01AF"/>
    <w:multiLevelType w:val="hybridMultilevel"/>
    <w:tmpl w:val="C4987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2E71C6"/>
    <w:multiLevelType w:val="hybridMultilevel"/>
    <w:tmpl w:val="2DFEC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85215"/>
    <w:multiLevelType w:val="hybridMultilevel"/>
    <w:tmpl w:val="427CE31A"/>
    <w:lvl w:ilvl="0" w:tplc="26B441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E676A"/>
    <w:multiLevelType w:val="hybridMultilevel"/>
    <w:tmpl w:val="3F2CC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4275F6"/>
    <w:multiLevelType w:val="hybridMultilevel"/>
    <w:tmpl w:val="0D0CE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3D1FE9"/>
    <w:multiLevelType w:val="hybridMultilevel"/>
    <w:tmpl w:val="C5305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8937AA"/>
    <w:multiLevelType w:val="hybridMultilevel"/>
    <w:tmpl w:val="47FACA84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EC21A1"/>
    <w:multiLevelType w:val="hybridMultilevel"/>
    <w:tmpl w:val="9E0A5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0F38DA"/>
    <w:multiLevelType w:val="hybridMultilevel"/>
    <w:tmpl w:val="1ACC56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4631FD9"/>
    <w:multiLevelType w:val="multilevel"/>
    <w:tmpl w:val="A606A3D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CB47F7"/>
    <w:multiLevelType w:val="hybridMultilevel"/>
    <w:tmpl w:val="88C46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F6811"/>
    <w:multiLevelType w:val="hybridMultilevel"/>
    <w:tmpl w:val="515E1136"/>
    <w:lvl w:ilvl="0" w:tplc="584A6E9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B6146C"/>
    <w:multiLevelType w:val="hybridMultilevel"/>
    <w:tmpl w:val="324AA2F6"/>
    <w:lvl w:ilvl="0" w:tplc="6062E9AC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>
    <w:nsid w:val="33D5370C"/>
    <w:multiLevelType w:val="hybridMultilevel"/>
    <w:tmpl w:val="3044E58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60232D"/>
    <w:multiLevelType w:val="hybridMultilevel"/>
    <w:tmpl w:val="6E6CBAB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B54F40"/>
    <w:multiLevelType w:val="hybridMultilevel"/>
    <w:tmpl w:val="F634C05A"/>
    <w:lvl w:ilvl="0" w:tplc="6130F044">
      <w:start w:val="1"/>
      <w:numFmt w:val="upperRoman"/>
      <w:lvlText w:val="%1."/>
      <w:lvlJc w:val="left"/>
      <w:pPr>
        <w:ind w:left="9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8">
    <w:nsid w:val="3CB40C7D"/>
    <w:multiLevelType w:val="hybridMultilevel"/>
    <w:tmpl w:val="915046A4"/>
    <w:lvl w:ilvl="0" w:tplc="6D8CFB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A319CE"/>
    <w:multiLevelType w:val="multilevel"/>
    <w:tmpl w:val="4BF450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4CF47DC"/>
    <w:multiLevelType w:val="hybridMultilevel"/>
    <w:tmpl w:val="22D24814"/>
    <w:lvl w:ilvl="0" w:tplc="F14E0402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1">
    <w:nsid w:val="5DF54F7C"/>
    <w:multiLevelType w:val="hybridMultilevel"/>
    <w:tmpl w:val="B9DEF012"/>
    <w:lvl w:ilvl="0" w:tplc="6062E9AC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2">
    <w:nsid w:val="629A7B14"/>
    <w:multiLevelType w:val="hybridMultilevel"/>
    <w:tmpl w:val="23221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A700B2"/>
    <w:multiLevelType w:val="hybridMultilevel"/>
    <w:tmpl w:val="C94E4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39160B"/>
    <w:multiLevelType w:val="hybridMultilevel"/>
    <w:tmpl w:val="96467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563F0F"/>
    <w:multiLevelType w:val="hybridMultilevel"/>
    <w:tmpl w:val="C91E3E38"/>
    <w:lvl w:ilvl="0" w:tplc="0419000F">
      <w:start w:val="1"/>
      <w:numFmt w:val="decimal"/>
      <w:lvlText w:val="%1."/>
      <w:lvlJc w:val="left"/>
      <w:pPr>
        <w:ind w:left="9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22834C2"/>
    <w:multiLevelType w:val="hybridMultilevel"/>
    <w:tmpl w:val="5D8649E4"/>
    <w:lvl w:ilvl="0" w:tplc="6CFCA2A0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7">
    <w:nsid w:val="72613BD2"/>
    <w:multiLevelType w:val="hybridMultilevel"/>
    <w:tmpl w:val="03982D6E"/>
    <w:lvl w:ilvl="0" w:tplc="041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28">
    <w:nsid w:val="735965B6"/>
    <w:multiLevelType w:val="hybridMultilevel"/>
    <w:tmpl w:val="9C6AF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BB1BCA"/>
    <w:multiLevelType w:val="hybridMultilevel"/>
    <w:tmpl w:val="49DCE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7"/>
  </w:num>
  <w:num w:numId="4">
    <w:abstractNumId w:val="26"/>
  </w:num>
  <w:num w:numId="5">
    <w:abstractNumId w:val="13"/>
  </w:num>
  <w:num w:numId="6">
    <w:abstractNumId w:val="0"/>
  </w:num>
  <w:num w:numId="7">
    <w:abstractNumId w:val="2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</w:num>
  <w:num w:numId="10">
    <w:abstractNumId w:val="1"/>
  </w:num>
  <w:num w:numId="11">
    <w:abstractNumId w:val="2"/>
  </w:num>
  <w:num w:numId="12">
    <w:abstractNumId w:val="15"/>
  </w:num>
  <w:num w:numId="13">
    <w:abstractNumId w:val="3"/>
  </w:num>
  <w:num w:numId="14">
    <w:abstractNumId w:val="8"/>
  </w:num>
  <w:num w:numId="15">
    <w:abstractNumId w:val="11"/>
  </w:num>
  <w:num w:numId="16">
    <w:abstractNumId w:val="18"/>
  </w:num>
  <w:num w:numId="17">
    <w:abstractNumId w:val="9"/>
  </w:num>
  <w:num w:numId="18">
    <w:abstractNumId w:val="28"/>
  </w:num>
  <w:num w:numId="19">
    <w:abstractNumId w:val="19"/>
  </w:num>
  <w:num w:numId="20">
    <w:abstractNumId w:val="20"/>
  </w:num>
  <w:num w:numId="21">
    <w:abstractNumId w:val="10"/>
  </w:num>
  <w:num w:numId="22">
    <w:abstractNumId w:val="27"/>
  </w:num>
  <w:num w:numId="23">
    <w:abstractNumId w:val="23"/>
  </w:num>
  <w:num w:numId="24">
    <w:abstractNumId w:val="24"/>
  </w:num>
  <w:num w:numId="25">
    <w:abstractNumId w:val="22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</w:num>
  <w:num w:numId="30">
    <w:abstractNumId w:val="16"/>
  </w:num>
  <w:num w:numId="31">
    <w:abstractNumId w:val="14"/>
  </w:num>
  <w:num w:numId="32">
    <w:abstractNumId w:val="7"/>
  </w:num>
  <w:num w:numId="33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474C"/>
    <w:rsid w:val="0002068E"/>
    <w:rsid w:val="00025A78"/>
    <w:rsid w:val="0003160C"/>
    <w:rsid w:val="0003543D"/>
    <w:rsid w:val="00043D00"/>
    <w:rsid w:val="000A67D0"/>
    <w:rsid w:val="000C103C"/>
    <w:rsid w:val="000C4751"/>
    <w:rsid w:val="000C78C2"/>
    <w:rsid w:val="001079E2"/>
    <w:rsid w:val="00121D5E"/>
    <w:rsid w:val="00164D3A"/>
    <w:rsid w:val="00177517"/>
    <w:rsid w:val="00185D68"/>
    <w:rsid w:val="00187C97"/>
    <w:rsid w:val="00195B4A"/>
    <w:rsid w:val="001C3C8F"/>
    <w:rsid w:val="001C71CF"/>
    <w:rsid w:val="001D3151"/>
    <w:rsid w:val="001F37AE"/>
    <w:rsid w:val="002344A2"/>
    <w:rsid w:val="00240299"/>
    <w:rsid w:val="002679E4"/>
    <w:rsid w:val="00271A42"/>
    <w:rsid w:val="00282F0F"/>
    <w:rsid w:val="002876E1"/>
    <w:rsid w:val="00291E27"/>
    <w:rsid w:val="002A4995"/>
    <w:rsid w:val="002E24A1"/>
    <w:rsid w:val="002E2D6F"/>
    <w:rsid w:val="002E3475"/>
    <w:rsid w:val="002F7D14"/>
    <w:rsid w:val="0030326F"/>
    <w:rsid w:val="003148A8"/>
    <w:rsid w:val="0031538F"/>
    <w:rsid w:val="003433CC"/>
    <w:rsid w:val="003836E7"/>
    <w:rsid w:val="003838E8"/>
    <w:rsid w:val="003940AC"/>
    <w:rsid w:val="003B5ADC"/>
    <w:rsid w:val="003D230E"/>
    <w:rsid w:val="003D2FD9"/>
    <w:rsid w:val="003E5E92"/>
    <w:rsid w:val="003F130E"/>
    <w:rsid w:val="003F14A2"/>
    <w:rsid w:val="00414216"/>
    <w:rsid w:val="00424D33"/>
    <w:rsid w:val="0045726B"/>
    <w:rsid w:val="00465E39"/>
    <w:rsid w:val="00483911"/>
    <w:rsid w:val="004A5FCC"/>
    <w:rsid w:val="004A7CDB"/>
    <w:rsid w:val="004D5B22"/>
    <w:rsid w:val="004E0A73"/>
    <w:rsid w:val="0052102C"/>
    <w:rsid w:val="00532467"/>
    <w:rsid w:val="005328FF"/>
    <w:rsid w:val="005347CE"/>
    <w:rsid w:val="0054172C"/>
    <w:rsid w:val="005654B8"/>
    <w:rsid w:val="0058083E"/>
    <w:rsid w:val="005869EC"/>
    <w:rsid w:val="0059474C"/>
    <w:rsid w:val="00595E71"/>
    <w:rsid w:val="005A757F"/>
    <w:rsid w:val="005B1F62"/>
    <w:rsid w:val="005C1BC5"/>
    <w:rsid w:val="005C21E2"/>
    <w:rsid w:val="005D1ABC"/>
    <w:rsid w:val="005E1D87"/>
    <w:rsid w:val="00604289"/>
    <w:rsid w:val="00607BCE"/>
    <w:rsid w:val="00610D76"/>
    <w:rsid w:val="006125EB"/>
    <w:rsid w:val="0061403C"/>
    <w:rsid w:val="00616153"/>
    <w:rsid w:val="00651C84"/>
    <w:rsid w:val="006568E4"/>
    <w:rsid w:val="00687357"/>
    <w:rsid w:val="006A1B7C"/>
    <w:rsid w:val="006B13FC"/>
    <w:rsid w:val="006B6ADD"/>
    <w:rsid w:val="006D55E9"/>
    <w:rsid w:val="006D6570"/>
    <w:rsid w:val="006F7CE4"/>
    <w:rsid w:val="007251AA"/>
    <w:rsid w:val="007265F6"/>
    <w:rsid w:val="00755F6C"/>
    <w:rsid w:val="00794D0C"/>
    <w:rsid w:val="007A5F93"/>
    <w:rsid w:val="007B08DF"/>
    <w:rsid w:val="007C4649"/>
    <w:rsid w:val="007D6832"/>
    <w:rsid w:val="007E5714"/>
    <w:rsid w:val="007E5B0D"/>
    <w:rsid w:val="007F4E43"/>
    <w:rsid w:val="008058D6"/>
    <w:rsid w:val="0084024C"/>
    <w:rsid w:val="00850872"/>
    <w:rsid w:val="00860EC2"/>
    <w:rsid w:val="0086610C"/>
    <w:rsid w:val="00871E6A"/>
    <w:rsid w:val="00876D1B"/>
    <w:rsid w:val="00891E77"/>
    <w:rsid w:val="00893777"/>
    <w:rsid w:val="008B5055"/>
    <w:rsid w:val="008C116E"/>
    <w:rsid w:val="008C18FE"/>
    <w:rsid w:val="008C4238"/>
    <w:rsid w:val="008D193A"/>
    <w:rsid w:val="008D63A2"/>
    <w:rsid w:val="008E2E9F"/>
    <w:rsid w:val="008E5993"/>
    <w:rsid w:val="008F1CC8"/>
    <w:rsid w:val="00900D65"/>
    <w:rsid w:val="00920195"/>
    <w:rsid w:val="00924F8F"/>
    <w:rsid w:val="00926476"/>
    <w:rsid w:val="00930B10"/>
    <w:rsid w:val="00965AD9"/>
    <w:rsid w:val="00967C07"/>
    <w:rsid w:val="00973168"/>
    <w:rsid w:val="00975BAF"/>
    <w:rsid w:val="00977207"/>
    <w:rsid w:val="0098377E"/>
    <w:rsid w:val="00985927"/>
    <w:rsid w:val="009A6576"/>
    <w:rsid w:val="009B08A3"/>
    <w:rsid w:val="009D1506"/>
    <w:rsid w:val="009D253A"/>
    <w:rsid w:val="009D762D"/>
    <w:rsid w:val="00A240E9"/>
    <w:rsid w:val="00A439B0"/>
    <w:rsid w:val="00A537C3"/>
    <w:rsid w:val="00A5496F"/>
    <w:rsid w:val="00A646D6"/>
    <w:rsid w:val="00A67BD1"/>
    <w:rsid w:val="00A70E6C"/>
    <w:rsid w:val="00A937A6"/>
    <w:rsid w:val="00A93B1A"/>
    <w:rsid w:val="00AC224F"/>
    <w:rsid w:val="00AC2E92"/>
    <w:rsid w:val="00AD3AC9"/>
    <w:rsid w:val="00AE6C10"/>
    <w:rsid w:val="00AF07C0"/>
    <w:rsid w:val="00AF2EC4"/>
    <w:rsid w:val="00B06E68"/>
    <w:rsid w:val="00B307C7"/>
    <w:rsid w:val="00B32889"/>
    <w:rsid w:val="00B3435C"/>
    <w:rsid w:val="00B4290F"/>
    <w:rsid w:val="00B56102"/>
    <w:rsid w:val="00B83DAB"/>
    <w:rsid w:val="00B8541A"/>
    <w:rsid w:val="00B9080F"/>
    <w:rsid w:val="00B97E42"/>
    <w:rsid w:val="00BC2563"/>
    <w:rsid w:val="00BD52B0"/>
    <w:rsid w:val="00BE1D8E"/>
    <w:rsid w:val="00BE7B13"/>
    <w:rsid w:val="00BF471D"/>
    <w:rsid w:val="00C354ED"/>
    <w:rsid w:val="00C442DD"/>
    <w:rsid w:val="00C70031"/>
    <w:rsid w:val="00C94D94"/>
    <w:rsid w:val="00CB48FF"/>
    <w:rsid w:val="00CB6D53"/>
    <w:rsid w:val="00CC3952"/>
    <w:rsid w:val="00CD6651"/>
    <w:rsid w:val="00CD7FCE"/>
    <w:rsid w:val="00D008FC"/>
    <w:rsid w:val="00D44018"/>
    <w:rsid w:val="00D55224"/>
    <w:rsid w:val="00D75F6D"/>
    <w:rsid w:val="00D933BB"/>
    <w:rsid w:val="00D94522"/>
    <w:rsid w:val="00DC1BF4"/>
    <w:rsid w:val="00DD0134"/>
    <w:rsid w:val="00DD5682"/>
    <w:rsid w:val="00E205BB"/>
    <w:rsid w:val="00E23A71"/>
    <w:rsid w:val="00E25024"/>
    <w:rsid w:val="00E25F78"/>
    <w:rsid w:val="00E2789C"/>
    <w:rsid w:val="00E43AB1"/>
    <w:rsid w:val="00E4618C"/>
    <w:rsid w:val="00E562F4"/>
    <w:rsid w:val="00E8029F"/>
    <w:rsid w:val="00E856C7"/>
    <w:rsid w:val="00ED1AC7"/>
    <w:rsid w:val="00ED5EF4"/>
    <w:rsid w:val="00F07BE7"/>
    <w:rsid w:val="00F10FB9"/>
    <w:rsid w:val="00F22326"/>
    <w:rsid w:val="00F24F02"/>
    <w:rsid w:val="00F50098"/>
    <w:rsid w:val="00F5196E"/>
    <w:rsid w:val="00F536C6"/>
    <w:rsid w:val="00F72212"/>
    <w:rsid w:val="00F76204"/>
    <w:rsid w:val="00F82225"/>
    <w:rsid w:val="00F975AE"/>
    <w:rsid w:val="00FA5761"/>
    <w:rsid w:val="00FA7355"/>
    <w:rsid w:val="00FB115A"/>
    <w:rsid w:val="00FB51DC"/>
    <w:rsid w:val="00FD2853"/>
    <w:rsid w:val="00FE2014"/>
    <w:rsid w:val="00FF0939"/>
    <w:rsid w:val="00FF2B09"/>
    <w:rsid w:val="00FF4920"/>
    <w:rsid w:val="00FF4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474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474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59474C"/>
    <w:pPr>
      <w:jc w:val="center"/>
    </w:pPr>
    <w:rPr>
      <w:b/>
      <w:bCs/>
      <w:sz w:val="32"/>
      <w:lang w:eastAsia="en-US"/>
    </w:rPr>
  </w:style>
  <w:style w:type="character" w:customStyle="1" w:styleId="a4">
    <w:name w:val="Название Знак"/>
    <w:basedOn w:val="a0"/>
    <w:link w:val="a3"/>
    <w:rsid w:val="0059474C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5">
    <w:name w:val="List Paragraph"/>
    <w:basedOn w:val="a"/>
    <w:qFormat/>
    <w:rsid w:val="0059474C"/>
    <w:pPr>
      <w:ind w:left="720"/>
      <w:contextualSpacing/>
    </w:pPr>
  </w:style>
  <w:style w:type="paragraph" w:customStyle="1" w:styleId="Z">
    <w:name w:val="Z"/>
    <w:rsid w:val="0059474C"/>
    <w:pPr>
      <w:widowControl w:val="0"/>
      <w:autoSpaceDE w:val="0"/>
      <w:autoSpaceDN w:val="0"/>
      <w:adjustRightInd w:val="0"/>
      <w:spacing w:before="340" w:after="0" w:line="254" w:lineRule="exact"/>
      <w:ind w:left="2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rsid w:val="0059474C"/>
    <w:pPr>
      <w:widowControl w:val="0"/>
      <w:autoSpaceDE w:val="0"/>
      <w:autoSpaceDN w:val="0"/>
      <w:adjustRightInd w:val="0"/>
      <w:spacing w:after="0" w:line="254" w:lineRule="exact"/>
      <w:ind w:firstLine="227"/>
      <w:jc w:val="both"/>
    </w:pPr>
    <w:rPr>
      <w:rFonts w:ascii="SchoolBookC" w:eastAsia="Times New Roman" w:hAnsi="SchoolBookC" w:cs="SchoolBookC"/>
      <w:color w:val="000000"/>
      <w:sz w:val="21"/>
      <w:szCs w:val="21"/>
      <w:lang w:eastAsia="ru-RU"/>
    </w:rPr>
  </w:style>
  <w:style w:type="paragraph" w:customStyle="1" w:styleId="klass">
    <w:name w:val="klass"/>
    <w:rsid w:val="0059474C"/>
    <w:pPr>
      <w:widowControl w:val="0"/>
      <w:autoSpaceDE w:val="0"/>
      <w:autoSpaceDN w:val="0"/>
      <w:adjustRightInd w:val="0"/>
      <w:spacing w:before="227" w:after="0" w:line="254" w:lineRule="exact"/>
      <w:ind w:left="2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3D23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51C8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1C8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B1F6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B1F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B1F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B1F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rsid w:val="006D6570"/>
    <w:pPr>
      <w:widowControl w:val="0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e">
    <w:name w:val="Основной текст Знак"/>
    <w:basedOn w:val="a0"/>
    <w:link w:val="ad"/>
    <w:rsid w:val="006D6570"/>
    <w:rPr>
      <w:rFonts w:ascii="Calibri" w:eastAsia="Calibri" w:hAnsi="Calibri" w:cs="Calibri"/>
    </w:rPr>
  </w:style>
  <w:style w:type="paragraph" w:styleId="af">
    <w:name w:val="No Spacing"/>
    <w:uiPriority w:val="1"/>
    <w:qFormat/>
    <w:rsid w:val="00B307C7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0">
    <w:name w:val="Основной текст_"/>
    <w:basedOn w:val="a0"/>
    <w:link w:val="2"/>
    <w:rsid w:val="00B307C7"/>
    <w:rPr>
      <w:rFonts w:ascii="Times New Roman" w:eastAsia="Times New Roman" w:hAnsi="Times New Roman"/>
      <w:shd w:val="clear" w:color="auto" w:fill="FFFFFF"/>
    </w:rPr>
  </w:style>
  <w:style w:type="paragraph" w:customStyle="1" w:styleId="2">
    <w:name w:val="Основной текст2"/>
    <w:basedOn w:val="a"/>
    <w:link w:val="af0"/>
    <w:rsid w:val="00B307C7"/>
    <w:pPr>
      <w:widowControl w:val="0"/>
      <w:shd w:val="clear" w:color="auto" w:fill="FFFFFF"/>
      <w:spacing w:before="1140" w:line="221" w:lineRule="exact"/>
      <w:ind w:hanging="500"/>
      <w:jc w:val="center"/>
    </w:pPr>
    <w:rPr>
      <w:rFonts w:cstheme="minorBidi"/>
      <w:sz w:val="22"/>
      <w:szCs w:val="22"/>
      <w:lang w:eastAsia="en-US"/>
    </w:rPr>
  </w:style>
  <w:style w:type="character" w:customStyle="1" w:styleId="3">
    <w:name w:val="Заголовок №3_"/>
    <w:basedOn w:val="a0"/>
    <w:link w:val="30"/>
    <w:rsid w:val="00B307C7"/>
    <w:rPr>
      <w:rFonts w:ascii="MS Reference Sans Serif" w:eastAsia="MS Reference Sans Serif" w:hAnsi="MS Reference Sans Serif" w:cs="MS Reference Sans Serif"/>
      <w:shd w:val="clear" w:color="auto" w:fill="FFFFFF"/>
    </w:rPr>
  </w:style>
  <w:style w:type="paragraph" w:customStyle="1" w:styleId="30">
    <w:name w:val="Заголовок №3"/>
    <w:basedOn w:val="a"/>
    <w:link w:val="3"/>
    <w:rsid w:val="00B307C7"/>
    <w:pPr>
      <w:widowControl w:val="0"/>
      <w:shd w:val="clear" w:color="auto" w:fill="FFFFFF"/>
      <w:spacing w:after="360" w:line="0" w:lineRule="atLeast"/>
      <w:ind w:hanging="280"/>
      <w:jc w:val="center"/>
      <w:outlineLvl w:val="2"/>
    </w:pPr>
    <w:rPr>
      <w:rFonts w:ascii="MS Reference Sans Serif" w:eastAsia="MS Reference Sans Serif" w:hAnsi="MS Reference Sans Serif" w:cs="MS Reference Sans Serif"/>
      <w:sz w:val="22"/>
      <w:szCs w:val="22"/>
      <w:lang w:eastAsia="en-US"/>
    </w:rPr>
  </w:style>
  <w:style w:type="paragraph" w:customStyle="1" w:styleId="af1">
    <w:name w:val="Базовый"/>
    <w:uiPriority w:val="99"/>
    <w:rsid w:val="00B307C7"/>
    <w:pPr>
      <w:tabs>
        <w:tab w:val="left" w:pos="709"/>
      </w:tabs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rsid w:val="00B3435C"/>
    <w:rPr>
      <w:rFonts w:ascii="Arial" w:hAnsi="Arial" w:cs="Arial" w:hint="default"/>
      <w:color w:val="3366CC"/>
      <w:sz w:val="20"/>
      <w:szCs w:val="20"/>
      <w:u w:val="single"/>
    </w:rPr>
  </w:style>
  <w:style w:type="character" w:customStyle="1" w:styleId="esummarylist1">
    <w:name w:val="esummarylist1"/>
    <w:rsid w:val="00B3435C"/>
    <w:rPr>
      <w:color w:val="444444"/>
      <w:sz w:val="20"/>
      <w:szCs w:val="20"/>
    </w:rPr>
  </w:style>
  <w:style w:type="character" w:customStyle="1" w:styleId="4">
    <w:name w:val="Основной текст (4)_"/>
    <w:basedOn w:val="a0"/>
    <w:link w:val="40"/>
    <w:rsid w:val="00D9452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94522"/>
    <w:pPr>
      <w:widowControl w:val="0"/>
      <w:shd w:val="clear" w:color="auto" w:fill="FFFFFF"/>
      <w:spacing w:after="360" w:line="0" w:lineRule="atLeast"/>
      <w:ind w:hanging="560"/>
      <w:jc w:val="center"/>
    </w:pPr>
    <w:rPr>
      <w:b/>
      <w:bCs/>
      <w:sz w:val="20"/>
      <w:szCs w:val="20"/>
      <w:lang w:eastAsia="en-US"/>
    </w:rPr>
  </w:style>
  <w:style w:type="paragraph" w:customStyle="1" w:styleId="5">
    <w:name w:val="Основной текст5"/>
    <w:basedOn w:val="a"/>
    <w:rsid w:val="00D94522"/>
    <w:pPr>
      <w:widowControl w:val="0"/>
      <w:shd w:val="clear" w:color="auto" w:fill="FFFFFF"/>
      <w:spacing w:line="312" w:lineRule="exact"/>
      <w:ind w:hanging="560"/>
    </w:pPr>
    <w:rPr>
      <w:spacing w:val="-1"/>
      <w:sz w:val="20"/>
      <w:szCs w:val="20"/>
      <w:lang w:eastAsia="en-US"/>
    </w:rPr>
  </w:style>
  <w:style w:type="character" w:customStyle="1" w:styleId="0pt">
    <w:name w:val="Основной текст + Полужирный;Интервал 0 pt"/>
    <w:basedOn w:val="af0"/>
    <w:rsid w:val="00D945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95pt0pt">
    <w:name w:val="Основной текст + 9;5 pt;Интервал 0 pt"/>
    <w:basedOn w:val="af0"/>
    <w:rsid w:val="00D945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af3">
    <w:name w:val="Основной текст + Полужирный"/>
    <w:basedOn w:val="af0"/>
    <w:rsid w:val="00D945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table" w:customStyle="1" w:styleId="11">
    <w:name w:val="Сетка таблицы1"/>
    <w:basedOn w:val="a1"/>
    <w:next w:val="a6"/>
    <w:uiPriority w:val="59"/>
    <w:rsid w:val="00876D1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semiHidden/>
    <w:unhideWhenUsed/>
    <w:rsid w:val="00E856C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474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474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59474C"/>
    <w:pPr>
      <w:jc w:val="center"/>
    </w:pPr>
    <w:rPr>
      <w:b/>
      <w:bCs/>
      <w:sz w:val="32"/>
      <w:lang w:eastAsia="en-US"/>
    </w:rPr>
  </w:style>
  <w:style w:type="character" w:customStyle="1" w:styleId="a4">
    <w:name w:val="Название Знак"/>
    <w:basedOn w:val="a0"/>
    <w:link w:val="a3"/>
    <w:rsid w:val="0059474C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5">
    <w:name w:val="List Paragraph"/>
    <w:basedOn w:val="a"/>
    <w:uiPriority w:val="34"/>
    <w:qFormat/>
    <w:rsid w:val="0059474C"/>
    <w:pPr>
      <w:ind w:left="720"/>
      <w:contextualSpacing/>
    </w:pPr>
  </w:style>
  <w:style w:type="paragraph" w:customStyle="1" w:styleId="Z">
    <w:name w:val="Z"/>
    <w:rsid w:val="0059474C"/>
    <w:pPr>
      <w:widowControl w:val="0"/>
      <w:autoSpaceDE w:val="0"/>
      <w:autoSpaceDN w:val="0"/>
      <w:adjustRightInd w:val="0"/>
      <w:spacing w:before="340" w:after="0" w:line="254" w:lineRule="exact"/>
      <w:ind w:left="2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rsid w:val="0059474C"/>
    <w:pPr>
      <w:widowControl w:val="0"/>
      <w:autoSpaceDE w:val="0"/>
      <w:autoSpaceDN w:val="0"/>
      <w:adjustRightInd w:val="0"/>
      <w:spacing w:after="0" w:line="254" w:lineRule="exact"/>
      <w:ind w:firstLine="227"/>
      <w:jc w:val="both"/>
    </w:pPr>
    <w:rPr>
      <w:rFonts w:ascii="SchoolBookC" w:eastAsia="Times New Roman" w:hAnsi="SchoolBookC" w:cs="SchoolBookC"/>
      <w:color w:val="000000"/>
      <w:sz w:val="21"/>
      <w:szCs w:val="21"/>
      <w:lang w:eastAsia="ru-RU"/>
    </w:rPr>
  </w:style>
  <w:style w:type="paragraph" w:customStyle="1" w:styleId="klass">
    <w:name w:val="klass"/>
    <w:rsid w:val="0059474C"/>
    <w:pPr>
      <w:widowControl w:val="0"/>
      <w:autoSpaceDE w:val="0"/>
      <w:autoSpaceDN w:val="0"/>
      <w:adjustRightInd w:val="0"/>
      <w:spacing w:before="227" w:after="0" w:line="254" w:lineRule="exact"/>
      <w:ind w:left="2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3D23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51C8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1C8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B1F6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B1F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B1F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B1F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rsid w:val="006D6570"/>
    <w:pPr>
      <w:widowControl w:val="0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e">
    <w:name w:val="Основной текст Знак"/>
    <w:basedOn w:val="a0"/>
    <w:link w:val="ad"/>
    <w:rsid w:val="006D6570"/>
    <w:rPr>
      <w:rFonts w:ascii="Calibri" w:eastAsia="Calibri" w:hAnsi="Calibri" w:cs="Calibri"/>
    </w:rPr>
  </w:style>
  <w:style w:type="paragraph" w:styleId="af">
    <w:name w:val="No Spacing"/>
    <w:uiPriority w:val="1"/>
    <w:qFormat/>
    <w:rsid w:val="00B307C7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0">
    <w:name w:val="Основной текст_"/>
    <w:basedOn w:val="a0"/>
    <w:link w:val="2"/>
    <w:rsid w:val="00B307C7"/>
    <w:rPr>
      <w:rFonts w:ascii="Times New Roman" w:eastAsia="Times New Roman" w:hAnsi="Times New Roman"/>
      <w:shd w:val="clear" w:color="auto" w:fill="FFFFFF"/>
    </w:rPr>
  </w:style>
  <w:style w:type="paragraph" w:customStyle="1" w:styleId="2">
    <w:name w:val="Основной текст2"/>
    <w:basedOn w:val="a"/>
    <w:link w:val="af0"/>
    <w:rsid w:val="00B307C7"/>
    <w:pPr>
      <w:widowControl w:val="0"/>
      <w:shd w:val="clear" w:color="auto" w:fill="FFFFFF"/>
      <w:spacing w:before="1140" w:line="221" w:lineRule="exact"/>
      <w:ind w:hanging="500"/>
      <w:jc w:val="center"/>
    </w:pPr>
    <w:rPr>
      <w:rFonts w:cstheme="minorBidi"/>
      <w:sz w:val="22"/>
      <w:szCs w:val="22"/>
      <w:lang w:eastAsia="en-US"/>
    </w:rPr>
  </w:style>
  <w:style w:type="character" w:customStyle="1" w:styleId="3">
    <w:name w:val="Заголовок №3_"/>
    <w:basedOn w:val="a0"/>
    <w:link w:val="30"/>
    <w:rsid w:val="00B307C7"/>
    <w:rPr>
      <w:rFonts w:ascii="MS Reference Sans Serif" w:eastAsia="MS Reference Sans Serif" w:hAnsi="MS Reference Sans Serif" w:cs="MS Reference Sans Serif"/>
      <w:shd w:val="clear" w:color="auto" w:fill="FFFFFF"/>
    </w:rPr>
  </w:style>
  <w:style w:type="paragraph" w:customStyle="1" w:styleId="30">
    <w:name w:val="Заголовок №3"/>
    <w:basedOn w:val="a"/>
    <w:link w:val="3"/>
    <w:rsid w:val="00B307C7"/>
    <w:pPr>
      <w:widowControl w:val="0"/>
      <w:shd w:val="clear" w:color="auto" w:fill="FFFFFF"/>
      <w:spacing w:after="360" w:line="0" w:lineRule="atLeast"/>
      <w:ind w:hanging="280"/>
      <w:jc w:val="center"/>
      <w:outlineLvl w:val="2"/>
    </w:pPr>
    <w:rPr>
      <w:rFonts w:ascii="MS Reference Sans Serif" w:eastAsia="MS Reference Sans Serif" w:hAnsi="MS Reference Sans Serif" w:cs="MS Reference Sans Serif"/>
      <w:sz w:val="22"/>
      <w:szCs w:val="22"/>
      <w:lang w:eastAsia="en-US"/>
    </w:rPr>
  </w:style>
  <w:style w:type="paragraph" w:customStyle="1" w:styleId="af1">
    <w:name w:val="Базовый"/>
    <w:uiPriority w:val="99"/>
    <w:rsid w:val="00B307C7"/>
    <w:pPr>
      <w:tabs>
        <w:tab w:val="left" w:pos="709"/>
      </w:tabs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rsid w:val="00B3435C"/>
    <w:rPr>
      <w:rFonts w:ascii="Arial" w:hAnsi="Arial" w:cs="Arial" w:hint="default"/>
      <w:color w:val="3366CC"/>
      <w:sz w:val="20"/>
      <w:szCs w:val="20"/>
      <w:u w:val="single"/>
    </w:rPr>
  </w:style>
  <w:style w:type="character" w:customStyle="1" w:styleId="esummarylist1">
    <w:name w:val="esummarylist1"/>
    <w:rsid w:val="00B3435C"/>
    <w:rPr>
      <w:color w:val="444444"/>
      <w:sz w:val="20"/>
      <w:szCs w:val="20"/>
    </w:rPr>
  </w:style>
  <w:style w:type="character" w:customStyle="1" w:styleId="4">
    <w:name w:val="Основной текст (4)_"/>
    <w:basedOn w:val="a0"/>
    <w:link w:val="40"/>
    <w:rsid w:val="00D9452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94522"/>
    <w:pPr>
      <w:widowControl w:val="0"/>
      <w:shd w:val="clear" w:color="auto" w:fill="FFFFFF"/>
      <w:spacing w:after="360" w:line="0" w:lineRule="atLeast"/>
      <w:ind w:hanging="560"/>
      <w:jc w:val="center"/>
    </w:pPr>
    <w:rPr>
      <w:b/>
      <w:bCs/>
      <w:sz w:val="20"/>
      <w:szCs w:val="20"/>
      <w:lang w:eastAsia="en-US"/>
    </w:rPr>
  </w:style>
  <w:style w:type="paragraph" w:customStyle="1" w:styleId="5">
    <w:name w:val="Основной текст5"/>
    <w:basedOn w:val="a"/>
    <w:rsid w:val="00D94522"/>
    <w:pPr>
      <w:widowControl w:val="0"/>
      <w:shd w:val="clear" w:color="auto" w:fill="FFFFFF"/>
      <w:spacing w:line="312" w:lineRule="exact"/>
      <w:ind w:hanging="560"/>
    </w:pPr>
    <w:rPr>
      <w:spacing w:val="-1"/>
      <w:sz w:val="20"/>
      <w:szCs w:val="20"/>
      <w:lang w:eastAsia="en-US"/>
    </w:rPr>
  </w:style>
  <w:style w:type="character" w:customStyle="1" w:styleId="0pt">
    <w:name w:val="Основной текст + Полужирный;Интервал 0 pt"/>
    <w:basedOn w:val="af0"/>
    <w:rsid w:val="00D945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95pt0pt">
    <w:name w:val="Основной текст + 9;5 pt;Интервал 0 pt"/>
    <w:basedOn w:val="af0"/>
    <w:rsid w:val="00D945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af3">
    <w:name w:val="Основной текст + Полужирный"/>
    <w:basedOn w:val="af0"/>
    <w:rsid w:val="00D945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table" w:customStyle="1" w:styleId="11">
    <w:name w:val="Сетка таблицы1"/>
    <w:basedOn w:val="a1"/>
    <w:next w:val="a6"/>
    <w:uiPriority w:val="59"/>
    <w:rsid w:val="00876D1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275726">
      <w:bodyDiv w:val="1"/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738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45088">
              <w:marLeft w:val="0"/>
              <w:marRight w:val="0"/>
              <w:marTop w:val="0"/>
              <w:marBottom w:val="84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1451900069">
                  <w:marLeft w:val="0"/>
                  <w:marRight w:val="0"/>
                  <w:marTop w:val="167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7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.edu.ru/click.asp?url=http%3A%2F%2Fwww%2Emath%2Eru" TargetMode="External"/><Relationship Id="rId13" Type="http://schemas.openxmlformats.org/officeDocument/2006/relationships/hyperlink" Target="http://khimia.hl.ru/" TargetMode="External"/><Relationship Id="rId18" Type="http://schemas.openxmlformats.org/officeDocument/2006/relationships/hyperlink" Target="http://experiment.edu.ru/catalog.asp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school.edu.ru/click.asp?url=http%3A%2F%2Fmathc%2Echat%2Eru%2F" TargetMode="External"/><Relationship Id="rId17" Type="http://schemas.openxmlformats.org/officeDocument/2006/relationships/hyperlink" Target="http://www.schoolchemistry.by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-windows-1251.edu.yar.r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irlib.eunnet.net/wi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chool.edu.ru/click.asp?url=http%3A%2F%2Fmathc%2Echat%2Eru%2F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://www.school.edu.ru/click.asp?url=http%3A%2F%2Fwww%2Emccme%2Eru%2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chool.edu.ru/click.asp?url=http%3A%2F%2Feqworld%2Eipmnet%2Eru%2Findexr%2Ehtm" TargetMode="External"/><Relationship Id="rId14" Type="http://schemas.openxmlformats.org/officeDocument/2006/relationships/hyperlink" Target="http://khimia.hl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1C5D3-189A-4937-A048-C1B05F5CB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25</Pages>
  <Words>8221</Words>
  <Characters>46864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5</cp:revision>
  <cp:lastPrinted>2022-09-27T08:48:00Z</cp:lastPrinted>
  <dcterms:created xsi:type="dcterms:W3CDTF">2021-10-08T15:56:00Z</dcterms:created>
  <dcterms:modified xsi:type="dcterms:W3CDTF">2022-09-27T08:50:00Z</dcterms:modified>
</cp:coreProperties>
</file>