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ABE" w:rsidRPr="00D91E05" w:rsidRDefault="00DF1ABE" w:rsidP="004B0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1E05">
        <w:rPr>
          <w:rFonts w:ascii="Times New Roman" w:hAnsi="Times New Roman" w:cs="Times New Roman"/>
          <w:sz w:val="28"/>
          <w:szCs w:val="28"/>
        </w:rPr>
        <w:t>ст. Багаевская Ростовской области</w:t>
      </w:r>
    </w:p>
    <w:p w:rsidR="00DF1ABE" w:rsidRPr="00D91E05" w:rsidRDefault="00DF1ABE" w:rsidP="004B0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1E05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DF1ABE" w:rsidRPr="00D91E05" w:rsidRDefault="00DF1ABE" w:rsidP="004B0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1E05">
        <w:rPr>
          <w:rFonts w:ascii="Times New Roman" w:hAnsi="Times New Roman" w:cs="Times New Roman"/>
          <w:sz w:val="28"/>
          <w:szCs w:val="28"/>
        </w:rPr>
        <w:t>Багаевская средняя общеобразовательная школа № 2</w:t>
      </w:r>
    </w:p>
    <w:p w:rsidR="00DF1ABE" w:rsidRPr="00D91E05" w:rsidRDefault="00DF1ABE" w:rsidP="004B0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F1ABE" w:rsidRPr="00D91E05" w:rsidRDefault="00DF1ABE" w:rsidP="004B0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F1ABE" w:rsidRPr="00D91E05" w:rsidRDefault="00DF1ABE" w:rsidP="004B0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F1ABE" w:rsidRPr="00D91E05" w:rsidRDefault="00DF1ABE" w:rsidP="004B0FD4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D91E05">
        <w:rPr>
          <w:rFonts w:ascii="Times New Roman" w:hAnsi="Times New Roman" w:cs="Times New Roman"/>
          <w:sz w:val="28"/>
          <w:szCs w:val="28"/>
        </w:rPr>
        <w:t>«Утверждаю»</w:t>
      </w:r>
    </w:p>
    <w:p w:rsidR="00DF1ABE" w:rsidRPr="00D91E05" w:rsidRDefault="00DF1ABE" w:rsidP="004B0FD4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D91E05">
        <w:rPr>
          <w:rFonts w:ascii="Times New Roman" w:hAnsi="Times New Roman" w:cs="Times New Roman"/>
          <w:sz w:val="28"/>
          <w:szCs w:val="28"/>
        </w:rPr>
        <w:t>Директор МБОУ БСОШ № 2</w:t>
      </w:r>
    </w:p>
    <w:p w:rsidR="003112F0" w:rsidRPr="003112F0" w:rsidRDefault="003112F0" w:rsidP="003112F0">
      <w:pPr>
        <w:spacing w:after="0" w:line="240" w:lineRule="auto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2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от 30.08.202</w:t>
      </w:r>
      <w:r w:rsidR="00C11A9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11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1</w:t>
      </w:r>
      <w:r w:rsidR="00C11A9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112F0">
        <w:rPr>
          <w:rFonts w:ascii="Times New Roman" w:eastAsia="Times New Roman" w:hAnsi="Times New Roman" w:cs="Times New Roman"/>
          <w:sz w:val="28"/>
          <w:szCs w:val="28"/>
          <w:lang w:eastAsia="ru-RU"/>
        </w:rPr>
        <w:t>2/1</w:t>
      </w:r>
    </w:p>
    <w:p w:rsidR="00DF1ABE" w:rsidRPr="00D91E05" w:rsidRDefault="00DF1ABE" w:rsidP="004B0FD4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D91E05">
        <w:rPr>
          <w:rFonts w:ascii="Times New Roman" w:hAnsi="Times New Roman" w:cs="Times New Roman"/>
          <w:sz w:val="28"/>
          <w:szCs w:val="28"/>
        </w:rPr>
        <w:t>_____________/</w:t>
      </w:r>
      <w:proofErr w:type="spellStart"/>
      <w:r>
        <w:rPr>
          <w:rFonts w:ascii="Times New Roman" w:hAnsi="Times New Roman" w:cs="Times New Roman"/>
          <w:sz w:val="28"/>
          <w:szCs w:val="28"/>
        </w:rPr>
        <w:t>Н.А.Леванчук</w:t>
      </w:r>
      <w:proofErr w:type="spellEnd"/>
      <w:r w:rsidRPr="00D91E05">
        <w:rPr>
          <w:rFonts w:ascii="Times New Roman" w:hAnsi="Times New Roman" w:cs="Times New Roman"/>
          <w:sz w:val="28"/>
          <w:szCs w:val="28"/>
        </w:rPr>
        <w:t xml:space="preserve"> /</w:t>
      </w:r>
    </w:p>
    <w:p w:rsidR="00DF1ABE" w:rsidRPr="00D91E05" w:rsidRDefault="00DF1ABE" w:rsidP="004B0FD4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</w:p>
    <w:p w:rsidR="00DF1ABE" w:rsidRPr="00D91E05" w:rsidRDefault="00DF1ABE" w:rsidP="004B0F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1ABE" w:rsidRPr="00D91E05" w:rsidRDefault="00DF1ABE" w:rsidP="004B0F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1ABE" w:rsidRPr="00D91E05" w:rsidRDefault="00DF1ABE" w:rsidP="004B0F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F1ABE" w:rsidRPr="00D91E05" w:rsidRDefault="00DF1ABE" w:rsidP="004B0F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D91E05">
        <w:rPr>
          <w:rFonts w:ascii="Times New Roman" w:hAnsi="Times New Roman" w:cs="Times New Roman"/>
          <w:b/>
          <w:bCs/>
          <w:sz w:val="56"/>
          <w:szCs w:val="56"/>
        </w:rPr>
        <w:t>РАБОЧАЯ ПРОГРАММА</w:t>
      </w:r>
    </w:p>
    <w:p w:rsidR="00DF1ABE" w:rsidRPr="00D91E05" w:rsidRDefault="00DF1ABE" w:rsidP="004B0F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1ABE" w:rsidRPr="00D91E05" w:rsidRDefault="00DF1ABE" w:rsidP="004B0FD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91E05">
        <w:rPr>
          <w:rFonts w:ascii="Times New Roman" w:hAnsi="Times New Roman" w:cs="Times New Roman"/>
          <w:sz w:val="28"/>
          <w:szCs w:val="28"/>
        </w:rPr>
        <w:t xml:space="preserve">по </w:t>
      </w:r>
      <w:r w:rsidR="007C7A97">
        <w:rPr>
          <w:rFonts w:ascii="Times New Roman" w:hAnsi="Times New Roman" w:cs="Times New Roman"/>
          <w:sz w:val="28"/>
          <w:szCs w:val="28"/>
        </w:rPr>
        <w:t xml:space="preserve">предмету: </w:t>
      </w:r>
      <w:r w:rsidRPr="00D91E05">
        <w:rPr>
          <w:rFonts w:ascii="Times New Roman" w:hAnsi="Times New Roman" w:cs="Times New Roman"/>
          <w:sz w:val="28"/>
          <w:szCs w:val="28"/>
        </w:rPr>
        <w:t>«Музык</w:t>
      </w:r>
      <w:r w:rsidR="007C7A97">
        <w:rPr>
          <w:rFonts w:ascii="Times New Roman" w:hAnsi="Times New Roman" w:cs="Times New Roman"/>
          <w:sz w:val="28"/>
          <w:szCs w:val="28"/>
        </w:rPr>
        <w:t>а</w:t>
      </w:r>
      <w:r w:rsidRPr="00D91E05">
        <w:rPr>
          <w:rFonts w:ascii="Times New Roman" w:hAnsi="Times New Roman" w:cs="Times New Roman"/>
          <w:sz w:val="28"/>
          <w:szCs w:val="28"/>
        </w:rPr>
        <w:t>»</w:t>
      </w:r>
    </w:p>
    <w:p w:rsidR="00DF1ABE" w:rsidRPr="00D91E05" w:rsidRDefault="00DF1ABE" w:rsidP="004B0FD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DF1ABE" w:rsidRPr="00D91E05" w:rsidRDefault="00DF1ABE" w:rsidP="004B0FD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Начальное общее образование: 4</w:t>
      </w:r>
      <w:r w:rsidRPr="00D91E05">
        <w:rPr>
          <w:rFonts w:ascii="Times New Roman" w:hAnsi="Times New Roman" w:cs="Times New Roman"/>
          <w:sz w:val="28"/>
          <w:szCs w:val="28"/>
        </w:rPr>
        <w:t xml:space="preserve"> «</w:t>
      </w:r>
      <w:r w:rsidR="00C11A94">
        <w:rPr>
          <w:rFonts w:ascii="Times New Roman" w:hAnsi="Times New Roman" w:cs="Times New Roman"/>
          <w:sz w:val="28"/>
          <w:szCs w:val="28"/>
        </w:rPr>
        <w:t>В</w:t>
      </w:r>
      <w:r w:rsidRPr="00D91E05">
        <w:rPr>
          <w:rFonts w:ascii="Times New Roman" w:hAnsi="Times New Roman" w:cs="Times New Roman"/>
          <w:sz w:val="28"/>
          <w:szCs w:val="28"/>
        </w:rPr>
        <w:t>» класс</w:t>
      </w:r>
    </w:p>
    <w:p w:rsidR="00DF1ABE" w:rsidRPr="00D91E05" w:rsidRDefault="00DF1ABE" w:rsidP="004B0FD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DF1ABE" w:rsidRPr="00D91E05" w:rsidRDefault="00DF1ABE" w:rsidP="004B0FD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91E05">
        <w:rPr>
          <w:rFonts w:ascii="Times New Roman" w:hAnsi="Times New Roman" w:cs="Times New Roman"/>
          <w:sz w:val="28"/>
          <w:szCs w:val="28"/>
        </w:rPr>
        <w:t>Количество часов  -  3</w:t>
      </w:r>
      <w:r w:rsidR="00C11A94">
        <w:rPr>
          <w:rFonts w:ascii="Times New Roman" w:hAnsi="Times New Roman" w:cs="Times New Roman"/>
          <w:sz w:val="28"/>
          <w:szCs w:val="28"/>
        </w:rPr>
        <w:t>3</w:t>
      </w:r>
      <w:r w:rsidR="007C7A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</w:t>
      </w:r>
      <w:r w:rsidR="007C7A97">
        <w:rPr>
          <w:rFonts w:ascii="Times New Roman" w:hAnsi="Times New Roman" w:cs="Times New Roman"/>
          <w:sz w:val="28"/>
          <w:szCs w:val="28"/>
        </w:rPr>
        <w:t>аса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1ABE" w:rsidRPr="00D91E05" w:rsidRDefault="00DF1ABE" w:rsidP="004B0FD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DF1ABE" w:rsidRPr="00D91E05" w:rsidRDefault="00DF1ABE" w:rsidP="004B0FD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DF1ABE" w:rsidRDefault="00DF1ABE" w:rsidP="004B0FD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91E05"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C11A94">
        <w:rPr>
          <w:rFonts w:ascii="Times New Roman" w:hAnsi="Times New Roman" w:cs="Times New Roman"/>
          <w:sz w:val="28"/>
          <w:szCs w:val="28"/>
        </w:rPr>
        <w:t>Кудрявцева  Нина Юрьевна</w:t>
      </w:r>
    </w:p>
    <w:p w:rsidR="00DF1ABE" w:rsidRDefault="00DF1ABE" w:rsidP="004B0FD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DF1ABE" w:rsidRDefault="00DF1ABE" w:rsidP="004B0FD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DF1ABE" w:rsidRDefault="00DF1ABE" w:rsidP="004B0FD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7C7A97" w:rsidRDefault="007C7A97" w:rsidP="004B0FD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7C7A97" w:rsidRDefault="007C7A97" w:rsidP="004B0FD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7C7A97" w:rsidRPr="00D91E05" w:rsidRDefault="007C7A97" w:rsidP="004B0FD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DF1ABE" w:rsidRPr="001F79EF" w:rsidRDefault="003E5F71" w:rsidP="007C7A97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Программа по музыке для 4</w:t>
      </w:r>
      <w:r w:rsidR="00DF1ABE" w:rsidRPr="001F79EF">
        <w:rPr>
          <w:rFonts w:ascii="Times New Roman" w:hAnsi="Times New Roman" w:cs="Times New Roman"/>
          <w:sz w:val="28"/>
          <w:szCs w:val="28"/>
          <w:lang w:eastAsia="ru-RU"/>
        </w:rPr>
        <w:t xml:space="preserve"> класса составлена в соответствии с требованиями федерального государственного образовательного стандарта начального общего образования (2009г.), на основе авторской программы Е.Д. Критской, Г.П. Сергеевой, Т.С. </w:t>
      </w:r>
      <w:proofErr w:type="spellStart"/>
      <w:r w:rsidR="00DF1ABE" w:rsidRPr="001F79EF">
        <w:rPr>
          <w:rFonts w:ascii="Times New Roman" w:hAnsi="Times New Roman" w:cs="Times New Roman"/>
          <w:sz w:val="28"/>
          <w:szCs w:val="28"/>
          <w:lang w:eastAsia="ru-RU"/>
        </w:rPr>
        <w:t>Шмагиной</w:t>
      </w:r>
      <w:proofErr w:type="spellEnd"/>
      <w:r w:rsidR="00DF1ABE" w:rsidRPr="001F79EF">
        <w:rPr>
          <w:rFonts w:ascii="Times New Roman" w:hAnsi="Times New Roman" w:cs="Times New Roman"/>
          <w:sz w:val="28"/>
          <w:szCs w:val="28"/>
          <w:lang w:eastAsia="ru-RU"/>
        </w:rPr>
        <w:t>, УМК «Школа Ро</w:t>
      </w:r>
      <w:r w:rsidR="00E52128">
        <w:rPr>
          <w:rFonts w:ascii="Times New Roman" w:hAnsi="Times New Roman" w:cs="Times New Roman"/>
          <w:sz w:val="28"/>
          <w:szCs w:val="28"/>
          <w:lang w:eastAsia="ru-RU"/>
        </w:rPr>
        <w:t>ссии». Москва. Просвещение, 2019</w:t>
      </w:r>
      <w:r w:rsidR="00DF1ABE" w:rsidRPr="001F79EF">
        <w:rPr>
          <w:rFonts w:ascii="Times New Roman" w:hAnsi="Times New Roman" w:cs="Times New Roman"/>
          <w:sz w:val="28"/>
          <w:szCs w:val="28"/>
          <w:lang w:eastAsia="ru-RU"/>
        </w:rPr>
        <w:t xml:space="preserve"> год</w:t>
      </w:r>
    </w:p>
    <w:p w:rsidR="00DF1ABE" w:rsidRPr="001F79EF" w:rsidRDefault="00DF1ABE" w:rsidP="004B0FD4">
      <w:pPr>
        <w:spacing w:before="278" w:after="278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1ABE" w:rsidRPr="00D91E05" w:rsidRDefault="00DF1ABE" w:rsidP="004B0FD4">
      <w:pPr>
        <w:spacing w:before="100" w:beforeAutospacing="1" w:after="198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DF1ABE" w:rsidRPr="00D91E05" w:rsidRDefault="00DF1ABE" w:rsidP="004B0FD4">
      <w:pPr>
        <w:spacing w:before="100" w:beforeAutospacing="1" w:after="198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DF1ABE" w:rsidRPr="00D91E05" w:rsidRDefault="00DF1ABE" w:rsidP="004B0FD4">
      <w:pPr>
        <w:spacing w:before="100" w:beforeAutospacing="1" w:after="198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DF1ABE" w:rsidRDefault="00E632C6" w:rsidP="007C7A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C11A9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C11A94">
        <w:rPr>
          <w:rFonts w:ascii="Times New Roman" w:hAnsi="Times New Roman" w:cs="Times New Roman"/>
          <w:sz w:val="28"/>
          <w:szCs w:val="28"/>
        </w:rPr>
        <w:t>3</w:t>
      </w:r>
      <w:r w:rsidR="007C7A97">
        <w:rPr>
          <w:rFonts w:ascii="Times New Roman" w:hAnsi="Times New Roman" w:cs="Times New Roman"/>
          <w:sz w:val="28"/>
          <w:szCs w:val="28"/>
        </w:rPr>
        <w:t xml:space="preserve"> уч.</w:t>
      </w:r>
      <w:r w:rsidR="00DF1ABE">
        <w:rPr>
          <w:rFonts w:ascii="Times New Roman" w:hAnsi="Times New Roman" w:cs="Times New Roman"/>
          <w:sz w:val="28"/>
          <w:szCs w:val="28"/>
        </w:rPr>
        <w:t xml:space="preserve"> г</w:t>
      </w:r>
      <w:r w:rsidR="007C7A97">
        <w:rPr>
          <w:rFonts w:ascii="Times New Roman" w:hAnsi="Times New Roman" w:cs="Times New Roman"/>
          <w:sz w:val="28"/>
          <w:szCs w:val="28"/>
        </w:rPr>
        <w:t>од</w:t>
      </w:r>
    </w:p>
    <w:p w:rsidR="00DF1ABE" w:rsidRPr="00D91E05" w:rsidRDefault="00DF1ABE" w:rsidP="006D2ECC">
      <w:pPr>
        <w:jc w:val="center"/>
        <w:rPr>
          <w:rFonts w:ascii="Times New Roman" w:hAnsi="Times New Roman" w:cs="Times New Roman"/>
          <w:sz w:val="28"/>
          <w:szCs w:val="28"/>
        </w:rPr>
      </w:pPr>
      <w:r w:rsidRPr="00D91E0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:rsidR="0027284E" w:rsidRPr="0027284E" w:rsidRDefault="0027284E" w:rsidP="0027284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8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рабочая программа составлена на основании следующих нормативно-правовых документов:</w:t>
      </w:r>
    </w:p>
    <w:p w:rsidR="0027284E" w:rsidRPr="0027284E" w:rsidRDefault="0027284E" w:rsidP="0027284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hi-IN" w:bidi="hi-IN"/>
        </w:rPr>
      </w:pPr>
    </w:p>
    <w:p w:rsidR="0027284E" w:rsidRPr="0027284E" w:rsidRDefault="0027284E" w:rsidP="0027284E">
      <w:pPr>
        <w:widowControl w:val="0"/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hi-IN" w:bidi="hi-IN"/>
        </w:rPr>
      </w:pPr>
      <w:r w:rsidRPr="0027284E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hi-IN" w:bidi="hi-IN"/>
        </w:rPr>
        <w:t>Закон Российской Федерации "Об  образовании в Российской Федерации" (в  ред. Федерального закона от 29.12.2012 № 273-ФЗ).</w:t>
      </w:r>
      <w:r w:rsidRPr="00272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7284E" w:rsidRPr="0027284E" w:rsidRDefault="0027284E" w:rsidP="0027284E">
      <w:pPr>
        <w:widowControl w:val="0"/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27284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27284E" w:rsidRPr="0027284E" w:rsidRDefault="0027284E" w:rsidP="0027284E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8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Главного государственного санитарного врача РФ от 28.09.2020 г. №  28 «</w:t>
      </w:r>
      <w:r w:rsidRPr="002728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санитарных правил СП 2.4.3648-20 «Санитарно-</w:t>
      </w:r>
      <w:proofErr w:type="spellStart"/>
      <w:r w:rsidRPr="002728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эпидемио</w:t>
      </w:r>
      <w:proofErr w:type="spellEnd"/>
      <w:r w:rsidRPr="002728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-логические требования к организациям воспитания и обучения, отдыха и оздоровления детей и молодежи»</w:t>
      </w:r>
      <w:r w:rsidRPr="0027284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7284E" w:rsidRPr="0027284E" w:rsidRDefault="0027284E" w:rsidP="0027284E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8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27284E" w:rsidRPr="0027284E" w:rsidRDefault="0027284E" w:rsidP="0027284E">
      <w:pPr>
        <w:numPr>
          <w:ilvl w:val="0"/>
          <w:numId w:val="16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84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Устав МБОУ БСОШ № 2.</w:t>
      </w:r>
    </w:p>
    <w:p w:rsidR="0027284E" w:rsidRPr="0027284E" w:rsidRDefault="0027284E" w:rsidP="0027284E">
      <w:pPr>
        <w:widowControl w:val="0"/>
        <w:numPr>
          <w:ilvl w:val="0"/>
          <w:numId w:val="22"/>
        </w:numPr>
        <w:suppressAutoHyphens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27284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Основная образовательная программа начального общего образования МБОУ БСОШ № 2</w:t>
      </w:r>
    </w:p>
    <w:p w:rsidR="0027284E" w:rsidRPr="0027284E" w:rsidRDefault="0027284E" w:rsidP="0027284E">
      <w:pPr>
        <w:widowControl w:val="0"/>
        <w:numPr>
          <w:ilvl w:val="0"/>
          <w:numId w:val="22"/>
        </w:numPr>
        <w:suppressAutoHyphens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27284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Учебный план МБОУ БСОШ № 2 на 202</w:t>
      </w:r>
      <w:r w:rsidR="00C11A9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2</w:t>
      </w:r>
      <w:r w:rsidRPr="0027284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-202</w:t>
      </w:r>
      <w:r w:rsidR="00C11A9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3</w:t>
      </w:r>
      <w:r w:rsidRPr="0027284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 xml:space="preserve"> учебный год.</w:t>
      </w:r>
    </w:p>
    <w:p w:rsidR="0027284E" w:rsidRPr="0027284E" w:rsidRDefault="0027284E" w:rsidP="0027284E">
      <w:pPr>
        <w:widowControl w:val="0"/>
        <w:numPr>
          <w:ilvl w:val="0"/>
          <w:numId w:val="22"/>
        </w:numPr>
        <w:suppressAutoHyphens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27284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Положение «О рабочей программе учебных курсов, предметов, дисциплин (модулей)»</w:t>
      </w:r>
    </w:p>
    <w:p w:rsidR="0027284E" w:rsidRPr="0027284E" w:rsidRDefault="0027284E" w:rsidP="002728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ABE" w:rsidRDefault="00DF1ABE" w:rsidP="00E902CE">
      <w:pPr>
        <w:widowControl w:val="0"/>
        <w:suppressAutoHyphens/>
        <w:spacing w:after="0" w:line="240" w:lineRule="auto"/>
        <w:ind w:left="851"/>
        <w:jc w:val="both"/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</w:pPr>
    </w:p>
    <w:p w:rsidR="00DF1ABE" w:rsidRPr="00861D1E" w:rsidRDefault="00DF1ABE" w:rsidP="00861D1E">
      <w:pPr>
        <w:widowControl w:val="0"/>
        <w:suppressAutoHyphens/>
        <w:spacing w:after="0" w:line="240" w:lineRule="auto"/>
        <w:ind w:left="851"/>
        <w:jc w:val="center"/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Times New Roman"/>
          <w:b/>
          <w:bCs/>
          <w:kern w:val="1"/>
          <w:sz w:val="24"/>
          <w:szCs w:val="24"/>
          <w:lang w:eastAsia="hi-IN" w:bidi="hi-IN"/>
        </w:rPr>
        <w:t>Общая характеристика учебного предмета «Музыка»</w:t>
      </w:r>
    </w:p>
    <w:p w:rsidR="00DF1ABE" w:rsidRPr="00F05D11" w:rsidRDefault="00DF1ABE" w:rsidP="006D2ECC">
      <w:pPr>
        <w:spacing w:after="0" w:line="240" w:lineRule="auto"/>
        <w:ind w:firstLine="540"/>
        <w:jc w:val="both"/>
        <w:textAlignment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>Предмет «Музыка» играет важную роль в реализации основных целевых установок начального образования: становлении основ гражданской идентичности и мировоззрения; формировании основ умения учиться и способности к организации своей деятельности; духовно-нравственном развитии и воспитании младших школьников.</w:t>
      </w:r>
    </w:p>
    <w:p w:rsidR="00DF1ABE" w:rsidRPr="00F05D11" w:rsidRDefault="00DF1ABE" w:rsidP="006D2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         Изучение музыки  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4</w:t>
      </w: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  классе начальной школы направлено на  формирование музыкальной культуры как неотъемлемой части духовной культуры школьников.  </w:t>
      </w:r>
    </w:p>
    <w:p w:rsidR="00DF1ABE" w:rsidRPr="00F05D11" w:rsidRDefault="00DF1ABE" w:rsidP="006D2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Введение детей в многообразный мир музыки через знакомство с музыкальными произведениями, доступными их восприятию и способствует решению следующих </w:t>
      </w:r>
      <w:r w:rsidRPr="00F05D1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целей и задач</w:t>
      </w:r>
      <w:r w:rsidRPr="00F05D11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DF1ABE" w:rsidRPr="00F05D11" w:rsidRDefault="00DF1ABE" w:rsidP="00E902C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Цели программы: </w:t>
      </w:r>
    </w:p>
    <w:p w:rsidR="00DF1ABE" w:rsidRPr="00F05D11" w:rsidRDefault="00DF1ABE" w:rsidP="006D2ECC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>формирование основ музыкальной культуры через эмоциональное восприятие музыки;</w:t>
      </w:r>
    </w:p>
    <w:p w:rsidR="00DF1ABE" w:rsidRPr="00F05D11" w:rsidRDefault="00DF1ABE" w:rsidP="006D2ECC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>воспитание эмоционально-ценностного отношения к искусству, художественного вкуса, нравственных и эстетических чувств: любви к Родине, гордости за великие достижения отечественного и мирового музыкального искусства, уважения к истории, духовным традициям России, музыкальной культуре разных народов;</w:t>
      </w:r>
    </w:p>
    <w:p w:rsidR="00DF1ABE" w:rsidRPr="00F05D11" w:rsidRDefault="00DF1ABE" w:rsidP="006D2ECC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>развитие восприятия музыки, интереса к музыке и музыкальной деятельности, образного и ассоциативного мышления и воображения, музыкальной памяти и слуха, певческого голоса, творческих способностей в различных видах музыкальной деятельности;</w:t>
      </w:r>
    </w:p>
    <w:p w:rsidR="00DF1ABE" w:rsidRPr="00F05D11" w:rsidRDefault="00DF1ABE" w:rsidP="006D2ECC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>обогащение знаний  о музыкальном искусстве;</w:t>
      </w:r>
    </w:p>
    <w:p w:rsidR="00DF1ABE" w:rsidRPr="00F05D11" w:rsidRDefault="00DF1ABE" w:rsidP="006D2ECC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>овладение практическими умениями и навыками в учебно-творческой деятельности (пение, слушание музыки, игра на элементарных музыкальных инструментах, музыкально-пластическое движение и импровизация).</w:t>
      </w:r>
    </w:p>
    <w:p w:rsidR="00DF1ABE" w:rsidRPr="00F05D11" w:rsidRDefault="00DF1ABE" w:rsidP="006D2EC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Задачи программы: </w:t>
      </w:r>
    </w:p>
    <w:p w:rsidR="00DF1ABE" w:rsidRPr="00F05D11" w:rsidRDefault="00DF1ABE" w:rsidP="006D2ECC">
      <w:pPr>
        <w:numPr>
          <w:ilvl w:val="0"/>
          <w:numId w:val="18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>развитие эмоционально-осознанного отношения к музыкальным произведениям;</w:t>
      </w:r>
    </w:p>
    <w:p w:rsidR="00DF1ABE" w:rsidRPr="00F05D11" w:rsidRDefault="00DF1ABE" w:rsidP="006D2ECC">
      <w:pPr>
        <w:numPr>
          <w:ilvl w:val="0"/>
          <w:numId w:val="18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>понимание их жизненного и духовно-нравственного содержания;</w:t>
      </w:r>
    </w:p>
    <w:p w:rsidR="00DF1ABE" w:rsidRPr="00F05D11" w:rsidRDefault="00DF1ABE" w:rsidP="006D2ECC">
      <w:pPr>
        <w:numPr>
          <w:ilvl w:val="0"/>
          <w:numId w:val="18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>освоение музыкальных жанров – простых (песня, танец, марш) и более сложных (опера, балет, симфония, музыка из кинофильмов);</w:t>
      </w:r>
    </w:p>
    <w:p w:rsidR="00DF1ABE" w:rsidRPr="00F05D11" w:rsidRDefault="00DF1ABE" w:rsidP="006D2ECC">
      <w:pPr>
        <w:numPr>
          <w:ilvl w:val="0"/>
          <w:numId w:val="18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>изучение особенностей музыкального языка;</w:t>
      </w:r>
    </w:p>
    <w:p w:rsidR="00DF1ABE" w:rsidRPr="00F05D11" w:rsidRDefault="00DF1ABE" w:rsidP="006D2ECC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>формирование музыкально-практических умений и навыков музыкальной деятельности (сочинение, восприятие, исполнение), а также – творческих способностей детей.</w:t>
      </w:r>
    </w:p>
    <w:p w:rsidR="00DF1ABE" w:rsidRPr="00F05D11" w:rsidRDefault="00DF1ABE" w:rsidP="006D2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     Музыка в начальной школе является одним из основных предметов, обеспечивающих освоение искусства как духовного наследия, нравственного эталона образа жизни всего человечества. Опыт эмоционально - образного восприятия </w:t>
      </w:r>
      <w:r w:rsidR="003E5F71" w:rsidRPr="00F05D11">
        <w:rPr>
          <w:rFonts w:ascii="Times New Roman" w:hAnsi="Times New Roman" w:cs="Times New Roman"/>
          <w:sz w:val="24"/>
          <w:szCs w:val="24"/>
          <w:lang w:eastAsia="ru-RU"/>
        </w:rPr>
        <w:t>музыки, знания</w:t>
      </w: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 и умения, приобретенные при ее </w:t>
      </w:r>
      <w:r w:rsidR="003E5F71" w:rsidRPr="00F05D11">
        <w:rPr>
          <w:rFonts w:ascii="Times New Roman" w:hAnsi="Times New Roman" w:cs="Times New Roman"/>
          <w:sz w:val="24"/>
          <w:szCs w:val="24"/>
          <w:lang w:eastAsia="ru-RU"/>
        </w:rPr>
        <w:t>изучении, начальное</w:t>
      </w: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 овладение различными видами музыкально - творческой деятельности обеспечат понимание неразрывной взаимосвязи музыки и </w:t>
      </w:r>
      <w:r w:rsidR="003E5F71" w:rsidRPr="00F05D11">
        <w:rPr>
          <w:rFonts w:ascii="Times New Roman" w:hAnsi="Times New Roman" w:cs="Times New Roman"/>
          <w:sz w:val="24"/>
          <w:szCs w:val="24"/>
          <w:lang w:eastAsia="ru-RU"/>
        </w:rPr>
        <w:t>жизни, постижение</w:t>
      </w: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 культурного многообразия мира. Музыкальное искусство имеет особую значимость для духовно-нравственного воспитания школьников, последовательного расширения и укрепления их ценностно-смысловой сферы, формирования способности оценивать и сознательно выстраивать эстетические отношения к себе, другим людям, Отечеству, миру в целом.</w:t>
      </w:r>
    </w:p>
    <w:p w:rsidR="00DF1ABE" w:rsidRPr="00F05D11" w:rsidRDefault="00DF1ABE" w:rsidP="006D2EC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Цель </w:t>
      </w: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массового музыкального образования и воспитания – </w:t>
      </w:r>
      <w:r w:rsidRPr="00F05D11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формирование музыкальной культуры как неотъемлемой части духовной культуры школьников.</w:t>
      </w:r>
    </w:p>
    <w:p w:rsidR="00DF1ABE" w:rsidRPr="00F05D11" w:rsidRDefault="00DF1ABE" w:rsidP="006D2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Задачи</w:t>
      </w: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 музыкального образования на основе целевой установки:</w:t>
      </w:r>
    </w:p>
    <w:p w:rsidR="00DF1ABE" w:rsidRPr="00F05D11" w:rsidRDefault="00DF1ABE" w:rsidP="006D2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>- воспитание эмоционально-ценностного отношения к искусству, художественного вкуса, нравственных и эстетических чувств: любви к Родине, отечественному и мировому музыкальному искусству, уважение к истории, духовным ценностям России, музыкальной культуре разных народов;</w:t>
      </w:r>
    </w:p>
    <w:p w:rsidR="00DF1ABE" w:rsidRPr="00F05D11" w:rsidRDefault="00DF1ABE" w:rsidP="006D2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>- развитие восприятия музыки. Интереса к музыке и музыкальной деятельности, ассоциативно-образного мышления и воображения, музыкальной памяти и слуха, певческого голоса, творческих способностей в различных видах музыкальной деятельности;</w:t>
      </w:r>
    </w:p>
    <w:p w:rsidR="00DF1ABE" w:rsidRPr="00D91E05" w:rsidRDefault="00DF1ABE" w:rsidP="006D2E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>- обогащение знаний о музыкальном искусстве; овладение практическими умениями и навыками (пение, слушание музыки, игра на элементарных музыкальных инструментах, музыкально-пластическое движение и импровизации).</w:t>
      </w:r>
    </w:p>
    <w:p w:rsidR="00DF1ABE" w:rsidRPr="00F05D11" w:rsidRDefault="00DF1ABE" w:rsidP="006D2ECC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импровизациях (речевой, вокальной, ритмической, пластической); </w:t>
      </w:r>
    </w:p>
    <w:p w:rsidR="00DF1ABE" w:rsidRPr="00F05D11" w:rsidRDefault="00DF1ABE" w:rsidP="00E902CE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в рисунках на темы полюбившихся музыкальных произведений, эскизах костюмов и декораций к операм, балетам, музыкальным спектаклям; </w:t>
      </w:r>
    </w:p>
    <w:p w:rsidR="00DF1ABE" w:rsidRPr="00F05D11" w:rsidRDefault="00DF1ABE" w:rsidP="00E902CE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в подборе музыкальных коллекций в домашнюю фонотеку и др. </w:t>
      </w:r>
    </w:p>
    <w:p w:rsidR="00DF1ABE" w:rsidRPr="00F05D11" w:rsidRDefault="00DF1ABE" w:rsidP="006D2E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Основными </w:t>
      </w:r>
      <w:r w:rsidRPr="00F05D1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методическими принципами </w:t>
      </w: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программы являются: увлеченность, триединство деятельности композитора – исполнителя – слушателя, «тождество и контраст», </w:t>
      </w:r>
      <w:proofErr w:type="spellStart"/>
      <w:r w:rsidRPr="00F05D11">
        <w:rPr>
          <w:rFonts w:ascii="Times New Roman" w:hAnsi="Times New Roman" w:cs="Times New Roman"/>
          <w:sz w:val="24"/>
          <w:szCs w:val="24"/>
          <w:lang w:eastAsia="ru-RU"/>
        </w:rPr>
        <w:t>интонационность</w:t>
      </w:r>
      <w:proofErr w:type="spellEnd"/>
      <w:r w:rsidRPr="00F05D11">
        <w:rPr>
          <w:rFonts w:ascii="Times New Roman" w:hAnsi="Times New Roman" w:cs="Times New Roman"/>
          <w:sz w:val="24"/>
          <w:szCs w:val="24"/>
          <w:lang w:eastAsia="ru-RU"/>
        </w:rPr>
        <w:t>, опора на отечественную музыкальную культуру. Освоение музыкального материала, включенного в программу с этих позиций, формирует музыкальную культуру младших школьников, воспитывает их музыкальный вкус.</w:t>
      </w:r>
    </w:p>
    <w:p w:rsidR="00DF1ABE" w:rsidRPr="00F05D11" w:rsidRDefault="00DF1ABE" w:rsidP="006D2E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Виды музыкальной деятельности </w:t>
      </w: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разнообразны и направлены на реализацию принципов развивающего обучения в массовом музыкальном образовании и воспитании. Постижение одного и того же музыкального произведения подразумевает различные формы общения ребенка с музыкой. В исполнительскую деятельность входят: </w:t>
      </w:r>
    </w:p>
    <w:p w:rsidR="00DF1ABE" w:rsidRPr="00F05D11" w:rsidRDefault="00DF1ABE" w:rsidP="006D2ECC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5D11">
        <w:rPr>
          <w:rFonts w:ascii="Times New Roman" w:hAnsi="Times New Roman" w:cs="Times New Roman"/>
          <w:sz w:val="24"/>
          <w:szCs w:val="24"/>
        </w:rPr>
        <w:t xml:space="preserve">хоровое, ансамблевое и сольное пение; пластическое интонирование и музыкально-ритмические движения; </w:t>
      </w:r>
      <w:proofErr w:type="spellStart"/>
      <w:r w:rsidRPr="00F05D11">
        <w:rPr>
          <w:rFonts w:ascii="Times New Roman" w:hAnsi="Times New Roman" w:cs="Times New Roman"/>
          <w:sz w:val="24"/>
          <w:szCs w:val="24"/>
        </w:rPr>
        <w:t>инсценирование</w:t>
      </w:r>
      <w:proofErr w:type="spellEnd"/>
      <w:r w:rsidRPr="00F05D11">
        <w:rPr>
          <w:rFonts w:ascii="Times New Roman" w:hAnsi="Times New Roman" w:cs="Times New Roman"/>
          <w:sz w:val="24"/>
          <w:szCs w:val="24"/>
        </w:rPr>
        <w:t xml:space="preserve"> (разыгрывание) песен, сказок, музыкальных пьес программного характера; освоение элементов музыкальной грамоты как средства фиксации музыкальной речи.</w:t>
      </w:r>
    </w:p>
    <w:p w:rsidR="00DF1ABE" w:rsidRDefault="00DF1ABE" w:rsidP="006D2ECC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F05D11">
        <w:rPr>
          <w:rFonts w:ascii="Times New Roman" w:hAnsi="Times New Roman" w:cs="Times New Roman"/>
          <w:sz w:val="24"/>
          <w:szCs w:val="24"/>
          <w:lang w:eastAsia="ru-RU"/>
        </w:rPr>
        <w:t xml:space="preserve">Помимо этого, дети проявляют творческое начало в размышлениях о музыке, младших школьников </w:t>
      </w:r>
      <w:r w:rsidRPr="00F05D11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универсальные учебные действия.</w:t>
      </w:r>
    </w:p>
    <w:p w:rsidR="003E5F71" w:rsidRDefault="003E5F71" w:rsidP="00861D1E">
      <w:pPr>
        <w:autoSpaceDE w:val="0"/>
        <w:autoSpaceDN w:val="0"/>
        <w:adjustRightInd w:val="0"/>
        <w:spacing w:after="0" w:line="240" w:lineRule="auto"/>
        <w:ind w:left="786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3E5F71" w:rsidRDefault="003E5F71" w:rsidP="00861D1E">
      <w:pPr>
        <w:autoSpaceDE w:val="0"/>
        <w:autoSpaceDN w:val="0"/>
        <w:adjustRightInd w:val="0"/>
        <w:spacing w:after="0" w:line="240" w:lineRule="auto"/>
        <w:ind w:left="786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7284E" w:rsidRDefault="0027284E" w:rsidP="00861D1E">
      <w:pPr>
        <w:autoSpaceDE w:val="0"/>
        <w:autoSpaceDN w:val="0"/>
        <w:adjustRightInd w:val="0"/>
        <w:spacing w:after="0" w:line="240" w:lineRule="auto"/>
        <w:ind w:left="786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DF1ABE" w:rsidRPr="00D91E05" w:rsidRDefault="00DF1ABE" w:rsidP="00861D1E">
      <w:pPr>
        <w:autoSpaceDE w:val="0"/>
        <w:autoSpaceDN w:val="0"/>
        <w:adjustRightInd w:val="0"/>
        <w:spacing w:after="0" w:line="240" w:lineRule="auto"/>
        <w:ind w:left="786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Ценностные ориентиры учебного предмета</w:t>
      </w:r>
    </w:p>
    <w:p w:rsidR="00B677D9" w:rsidRDefault="00DF1ABE" w:rsidP="006D2ECC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музыкальная культура - одна из самых ярких страниц мирового музыкального искусства, аккумулирует духовный опыт предшествующих поколений, их представления о красоте, долге, чести, любви к Родине. </w:t>
      </w:r>
    </w:p>
    <w:p w:rsidR="00DF1ABE" w:rsidRPr="00AA7D16" w:rsidRDefault="00DF1ABE" w:rsidP="006D2ECC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D16">
        <w:rPr>
          <w:rFonts w:ascii="Times New Roman" w:hAnsi="Times New Roman" w:cs="Times New Roman"/>
          <w:sz w:val="24"/>
          <w:szCs w:val="24"/>
          <w:lang w:eastAsia="ru-RU"/>
        </w:rPr>
        <w:t>Основными ценностными ориентирами содержания предмета являются:</w:t>
      </w:r>
    </w:p>
    <w:p w:rsidR="00DF1ABE" w:rsidRPr="00D91E05" w:rsidRDefault="00DF1ABE" w:rsidP="006D2ECC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 xml:space="preserve">1. Воспитание эмоционально-ценностного отношения к музыке в процессе освоения содержания музыкальных произведений как опыта обобщения и осмысления жизни человека, его чувств и мыслей. </w:t>
      </w:r>
    </w:p>
    <w:p w:rsidR="00DF1ABE" w:rsidRPr="00D91E05" w:rsidRDefault="00DF1ABE" w:rsidP="006D2ECC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 xml:space="preserve">2. Формирование музыкальной картины мира во взаимодействии народного и профессионального творчества, композиторских, национальных и эпохальных стилей, музыкальных произведений разных жанров, форм и типов драматургии. </w:t>
      </w:r>
    </w:p>
    <w:p w:rsidR="00DF1ABE" w:rsidRPr="00D91E05" w:rsidRDefault="00DF1ABE" w:rsidP="006D2ECC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3. Формирование интонационно-слухового опыта школьников, как сферы невербального общения, значимой для воспитания воображения и интуиции, эмоциональной отзывчивости, способности к сопереживанию.</w:t>
      </w:r>
    </w:p>
    <w:p w:rsidR="00DF1ABE" w:rsidRPr="00D91E05" w:rsidRDefault="00DF1ABE" w:rsidP="006D2ECC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4. Развитие гибкого интонационно-образного мышления, позволяющего школьникам адекватно воспринимать произведения разнообразных жанров и форм, глубоко погружаться в наиболее значимые из них, схватывать существенные черты, типичные для ряда произведений.</w:t>
      </w:r>
    </w:p>
    <w:p w:rsidR="00DF1ABE" w:rsidRPr="00D91E05" w:rsidRDefault="00DF1ABE" w:rsidP="006D2ECC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 xml:space="preserve">5. Разнообразие видов исполнительской музыкальной деятельности помогает учащимся войти в мир музыкального искусства, развить музыкальную память, воспитать художественный вкус. </w:t>
      </w:r>
    </w:p>
    <w:p w:rsidR="00DF1ABE" w:rsidRPr="00D91E05" w:rsidRDefault="00DF1ABE" w:rsidP="006D2ECC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6. Ориентация музыкально-исполнительской деятельности школьников на наиболее интегративные ее виды (</w:t>
      </w:r>
      <w:proofErr w:type="spellStart"/>
      <w:r w:rsidRPr="00D91E05">
        <w:rPr>
          <w:rFonts w:ascii="Times New Roman" w:hAnsi="Times New Roman" w:cs="Times New Roman"/>
          <w:sz w:val="24"/>
          <w:szCs w:val="24"/>
          <w:lang w:eastAsia="ru-RU"/>
        </w:rPr>
        <w:t>дирижирование</w:t>
      </w:r>
      <w:proofErr w:type="spellEnd"/>
      <w:r w:rsidRPr="00D91E05">
        <w:rPr>
          <w:rFonts w:ascii="Times New Roman" w:hAnsi="Times New Roman" w:cs="Times New Roman"/>
          <w:sz w:val="24"/>
          <w:szCs w:val="24"/>
          <w:lang w:eastAsia="ru-RU"/>
        </w:rPr>
        <w:t xml:space="preserve"> и режиссура) создает условия для целостного охвата музыкального произведения в единстве его содержания и формы.</w:t>
      </w:r>
    </w:p>
    <w:p w:rsidR="00DF1ABE" w:rsidRPr="00D91E05" w:rsidRDefault="00DF1ABE" w:rsidP="006D2ECC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 xml:space="preserve">7. Воспитание потребности школьников в музыкальном творчестве как форме самовыражения на основе импровизации и исполнительской интерпретации музыкальных произведений. </w:t>
      </w:r>
    </w:p>
    <w:p w:rsidR="00DF1ABE" w:rsidRPr="00D91E05" w:rsidRDefault="00DF1ABE" w:rsidP="006D2ECC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8. Формирование у обучающихся умения решать музыкально-творческие задачи не только на уроке, но и во внеурочной деятельности, принимать участие в художественных проектах класса, школы, культурных событиях села, города, района.</w:t>
      </w:r>
    </w:p>
    <w:p w:rsidR="00DF1ABE" w:rsidRDefault="00DF1ABE" w:rsidP="00861D1E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Место учебного предмета «Музыка» в учебном плане</w:t>
      </w:r>
    </w:p>
    <w:p w:rsidR="0027284E" w:rsidRPr="0027284E" w:rsidRDefault="0027284E" w:rsidP="002728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2728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изучение курса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Музыка» в 3</w:t>
      </w:r>
      <w:r w:rsidRPr="00272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классе согласно учебному плану в МБОУ СОШ№2 отводится 1 час в нед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елю, 34</w:t>
      </w:r>
      <w:r w:rsidRPr="00272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учебные недели. В связи с тем, что </w:t>
      </w:r>
      <w:r w:rsidR="00C11A9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272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 выпада</w:t>
      </w:r>
      <w:r w:rsidR="00C11A9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7284E">
        <w:rPr>
          <w:rFonts w:ascii="Times New Roman" w:eastAsia="Times New Roman" w:hAnsi="Times New Roman" w:cs="Times New Roman"/>
          <w:sz w:val="24"/>
          <w:szCs w:val="24"/>
          <w:lang w:eastAsia="ru-RU"/>
        </w:rPr>
        <w:t>т на праз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дничные  дни (</w:t>
      </w:r>
      <w:r w:rsidR="00C11A94">
        <w:rPr>
          <w:rFonts w:ascii="Times New Roman" w:eastAsia="Times New Roman" w:hAnsi="Times New Roman" w:cs="Times New Roman"/>
          <w:sz w:val="24"/>
          <w:szCs w:val="24"/>
          <w:lang w:eastAsia="ru-RU"/>
        </w:rPr>
        <w:t>23 февраля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C11A9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272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г.) - количество часов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 3</w:t>
      </w:r>
      <w:r w:rsidR="00C11A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Pr="0027284E">
        <w:rPr>
          <w:rFonts w:ascii="Times New Roman" w:eastAsia="Times New Roman" w:hAnsi="Times New Roman" w:cs="Times New Roman"/>
          <w:sz w:val="24"/>
          <w:szCs w:val="24"/>
          <w:lang w:eastAsia="ru-RU"/>
        </w:rPr>
        <w:t>ч. Программа будет выполнена за счет уплотнения учебного материала.</w:t>
      </w:r>
    </w:p>
    <w:p w:rsidR="0027284E" w:rsidRPr="0027284E" w:rsidRDefault="0027284E" w:rsidP="002728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2728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Преподавание предмета может осуществляться как очно, так и дистанционно. Дистанционное изучение предмета предполагает, как самостоятельное прохождение материала учеником, так и с помощью методического сопровождения учителя.</w:t>
      </w:r>
    </w:p>
    <w:p w:rsidR="0027284E" w:rsidRDefault="0027284E" w:rsidP="003E5F71">
      <w:pPr>
        <w:tabs>
          <w:tab w:val="left" w:pos="851"/>
        </w:tabs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ABE" w:rsidRPr="003E5F71" w:rsidRDefault="00DF1ABE" w:rsidP="003E5F71">
      <w:pPr>
        <w:tabs>
          <w:tab w:val="left" w:pos="851"/>
        </w:tabs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D1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Учебно-методическое и материально- техническое обеспечение учебного процесса</w:t>
      </w:r>
    </w:p>
    <w:p w:rsidR="00DF1ABE" w:rsidRDefault="00DF1ABE" w:rsidP="003E5F71">
      <w:pPr>
        <w:spacing w:after="0" w:line="240" w:lineRule="auto"/>
        <w:ind w:right="62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02CE">
        <w:rPr>
          <w:rFonts w:ascii="Times New Roman" w:hAnsi="Times New Roman" w:cs="Times New Roman"/>
          <w:sz w:val="24"/>
          <w:szCs w:val="24"/>
          <w:lang w:eastAsia="ru-RU"/>
        </w:rPr>
        <w:t xml:space="preserve">Учебно-методический комплект «Музыка 1-4 классы» авторов Е.Д. Критской, Г.П. Сергеевой, Т.С. </w:t>
      </w:r>
      <w:proofErr w:type="spellStart"/>
      <w:r w:rsidRPr="00E902CE">
        <w:rPr>
          <w:rFonts w:ascii="Times New Roman" w:hAnsi="Times New Roman" w:cs="Times New Roman"/>
          <w:sz w:val="24"/>
          <w:szCs w:val="24"/>
          <w:lang w:eastAsia="ru-RU"/>
        </w:rPr>
        <w:t>Шмагиной</w:t>
      </w:r>
      <w:proofErr w:type="spellEnd"/>
      <w:r w:rsidRPr="00E902CE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30679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02CE">
        <w:rPr>
          <w:rFonts w:ascii="Times New Roman" w:hAnsi="Times New Roman" w:cs="Times New Roman"/>
          <w:sz w:val="24"/>
          <w:szCs w:val="24"/>
          <w:lang w:eastAsia="ru-RU"/>
        </w:rPr>
        <w:t>«Методика работы с учебниками «Музыка 1-4 классы», методическое пособие д</w:t>
      </w:r>
      <w:r w:rsidR="00E52128">
        <w:rPr>
          <w:rFonts w:ascii="Times New Roman" w:hAnsi="Times New Roman" w:cs="Times New Roman"/>
          <w:sz w:val="24"/>
          <w:szCs w:val="24"/>
          <w:lang w:eastAsia="ru-RU"/>
        </w:rPr>
        <w:t>ля учителя М., Просвещение, 2019</w:t>
      </w:r>
      <w:r w:rsidRPr="00E902CE">
        <w:rPr>
          <w:rFonts w:ascii="Times New Roman" w:hAnsi="Times New Roman" w:cs="Times New Roman"/>
          <w:sz w:val="24"/>
          <w:szCs w:val="24"/>
          <w:lang w:eastAsia="ru-RU"/>
        </w:rPr>
        <w:t xml:space="preserve"> г. </w:t>
      </w:r>
    </w:p>
    <w:p w:rsidR="00DF1ABE" w:rsidRPr="00501D9D" w:rsidRDefault="00DF1ABE" w:rsidP="003E5F7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Учебник по музыке для 4</w:t>
      </w:r>
      <w:r w:rsidRPr="00501D9D">
        <w:rPr>
          <w:rFonts w:ascii="Times New Roman" w:hAnsi="Times New Roman" w:cs="Times New Roman"/>
          <w:sz w:val="24"/>
          <w:szCs w:val="24"/>
          <w:lang w:eastAsia="ru-RU"/>
        </w:rPr>
        <w:t xml:space="preserve"> класса </w:t>
      </w:r>
      <w:r w:rsidRPr="00501D9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Е.Д.Критская, Г.П.Сергеева,</w:t>
      </w:r>
      <w:r w:rsidR="0030679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01D9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Т. С. </w:t>
      </w:r>
      <w:proofErr w:type="spellStart"/>
      <w:r w:rsidRPr="00501D9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Шма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гина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Москва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Просвещение, 2018г</w:t>
      </w:r>
    </w:p>
    <w:p w:rsidR="00DF1ABE" w:rsidRDefault="00DF1ABE" w:rsidP="00861D1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-П</w:t>
      </w:r>
      <w:r w:rsidRPr="00501D9D">
        <w:rPr>
          <w:rFonts w:ascii="Times New Roman" w:hAnsi="Times New Roman" w:cs="Times New Roman"/>
          <w:sz w:val="24"/>
          <w:szCs w:val="24"/>
          <w:lang w:eastAsia="ru-RU"/>
        </w:rPr>
        <w:t xml:space="preserve">особие для учителя  «Музыка 1-4 </w:t>
      </w:r>
      <w:proofErr w:type="spellStart"/>
      <w:r w:rsidRPr="00501D9D">
        <w:rPr>
          <w:rFonts w:ascii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501D9D">
        <w:rPr>
          <w:rFonts w:ascii="Times New Roman" w:hAnsi="Times New Roman" w:cs="Times New Roman"/>
          <w:sz w:val="24"/>
          <w:szCs w:val="24"/>
          <w:lang w:eastAsia="ru-RU"/>
        </w:rPr>
        <w:t xml:space="preserve">.». </w:t>
      </w:r>
      <w:proofErr w:type="spellStart"/>
      <w:r w:rsidRPr="00501D9D">
        <w:rPr>
          <w:rFonts w:ascii="Times New Roman" w:hAnsi="Times New Roman" w:cs="Times New Roman"/>
          <w:sz w:val="24"/>
          <w:szCs w:val="24"/>
          <w:lang w:eastAsia="ru-RU"/>
        </w:rPr>
        <w:t>Г.П.Сергеева</w:t>
      </w:r>
      <w:proofErr w:type="spellEnd"/>
      <w:r w:rsidRPr="00501D9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01D9D">
        <w:rPr>
          <w:rFonts w:ascii="Times New Roman" w:hAnsi="Times New Roman" w:cs="Times New Roman"/>
          <w:sz w:val="24"/>
          <w:szCs w:val="24"/>
          <w:lang w:eastAsia="ru-RU"/>
        </w:rPr>
        <w:t>Е.Д.Критская</w:t>
      </w:r>
      <w:proofErr w:type="spellEnd"/>
      <w:r w:rsidRPr="00501D9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01D9D">
        <w:rPr>
          <w:rFonts w:ascii="Times New Roman" w:hAnsi="Times New Roman" w:cs="Times New Roman"/>
          <w:sz w:val="24"/>
          <w:szCs w:val="24"/>
          <w:lang w:eastAsia="ru-RU"/>
        </w:rPr>
        <w:t>Т.С.Шм</w:t>
      </w:r>
      <w:r>
        <w:rPr>
          <w:rFonts w:ascii="Times New Roman" w:hAnsi="Times New Roman" w:cs="Times New Roman"/>
          <w:sz w:val="24"/>
          <w:szCs w:val="24"/>
          <w:lang w:eastAsia="ru-RU"/>
        </w:rPr>
        <w:t>агина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, Москва, Просвещение, 2018</w:t>
      </w:r>
      <w:r w:rsidRPr="00501D9D"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DF1ABE" w:rsidRPr="00501D9D" w:rsidRDefault="00DF1ABE" w:rsidP="00861D1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М. А. Давыдова. Поурочные разработки по музыке 4 класс. Москва, ВАКО. 2018</w:t>
      </w:r>
    </w:p>
    <w:p w:rsidR="00DF1ABE" w:rsidRPr="00501D9D" w:rsidRDefault="00DF1ABE" w:rsidP="00861D1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-П</w:t>
      </w:r>
      <w:r w:rsidRPr="00501D9D">
        <w:rPr>
          <w:rFonts w:ascii="Times New Roman" w:hAnsi="Times New Roman" w:cs="Times New Roman"/>
          <w:sz w:val="24"/>
          <w:szCs w:val="24"/>
          <w:lang w:eastAsia="ru-RU"/>
        </w:rPr>
        <w:t>римерные программы по учебным предметам. Стандарты второго поко</w:t>
      </w:r>
      <w:r>
        <w:rPr>
          <w:rFonts w:ascii="Times New Roman" w:hAnsi="Times New Roman" w:cs="Times New Roman"/>
          <w:sz w:val="24"/>
          <w:szCs w:val="24"/>
          <w:lang w:eastAsia="ru-RU"/>
        </w:rPr>
        <w:t>ления. Москва «Просвещение» 2014г.</w:t>
      </w:r>
    </w:p>
    <w:p w:rsidR="00DF1ABE" w:rsidRPr="00501D9D" w:rsidRDefault="00DF1ABE" w:rsidP="00861D1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</w:t>
      </w:r>
      <w:r w:rsidRPr="00501D9D">
        <w:rPr>
          <w:rFonts w:ascii="Times New Roman" w:hAnsi="Times New Roman" w:cs="Times New Roman"/>
          <w:sz w:val="24"/>
          <w:szCs w:val="24"/>
          <w:lang w:eastAsia="ru-RU"/>
        </w:rPr>
        <w:t>рограмма для общеобразовательных учреждений «Музыка 1-4кл». Г.П.Сергеева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, Е. Д. Критская, Т. С.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Шмагина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 М., Просвещение 2014г.</w:t>
      </w:r>
    </w:p>
    <w:p w:rsidR="00DF1ABE" w:rsidRPr="00501D9D" w:rsidRDefault="00DF1ABE" w:rsidP="00861D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sz w:val="24"/>
          <w:szCs w:val="24"/>
        </w:rPr>
        <w:t>- Книги о музыке и музыкантах.</w:t>
      </w:r>
    </w:p>
    <w:p w:rsidR="007C7A97" w:rsidRDefault="00DF1ABE" w:rsidP="00861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Научно-популярная литература по искусству.- Портреты композиторов.</w:t>
      </w:r>
    </w:p>
    <w:p w:rsidR="00DF1ABE" w:rsidRDefault="00DF1ABE" w:rsidP="00C17E64">
      <w:pPr>
        <w:spacing w:before="100" w:beforeAutospacing="1" w:after="74" w:line="240" w:lineRule="auto"/>
        <w:ind w:left="1134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ПЛАНИРУЕМЫЕ </w:t>
      </w:r>
      <w:r w:rsidRPr="00D91E0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РЕЗУЛЬТАТЫ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>В результате изучения курса «Музыка» в начальной школе должны быть достигнуты определенные результаты.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Личностные результаты </w:t>
      </w:r>
      <w:r w:rsidRPr="00501D9D">
        <w:rPr>
          <w:rFonts w:ascii="Times New Roman" w:hAnsi="Times New Roman" w:cs="Times New Roman"/>
          <w:sz w:val="24"/>
          <w:szCs w:val="24"/>
          <w:lang w:eastAsia="ru-RU"/>
        </w:rPr>
        <w:t>отражаются в индивидуальных качественных свойствах учащихся, которые они должны приобрести в процессе освоения учебного предмета «Музыка»: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>— чувство гордости за свою Родину, российский народ и историю России, осознание своей этнической и национальной принадлежности на основе изучения лучших образцов фольклора, шедевров музыкального наследия русских композиторов, музыки Русской православной церкви, различных направлений современного музыкального искусства России;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>– целостный, социально ориентированный взгляд на мир в его органичном единстве и разнообразии природы, культур, народов и религий на основе сопоставления произведений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>русской музыки и музыки других стран, народов, национальных стилей;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>– умение наблюдать за разнообразными явлениями жизни и искусства в учебной и внеурочной деятельности, их понимание и оценка – умение ориентироваться в культурном многообразии окружающей действительности, участие в музыкальной жизни класса, школы, города и др.;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 xml:space="preserve">– уважительное отношение к культуре других народов; </w:t>
      </w:r>
      <w:proofErr w:type="spellStart"/>
      <w:r w:rsidRPr="00501D9D">
        <w:rPr>
          <w:rFonts w:ascii="Times New Roman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501D9D">
        <w:rPr>
          <w:rFonts w:ascii="Times New Roman" w:hAnsi="Times New Roman" w:cs="Times New Roman"/>
          <w:sz w:val="24"/>
          <w:szCs w:val="24"/>
          <w:lang w:eastAsia="ru-RU"/>
        </w:rPr>
        <w:t xml:space="preserve"> эстетических потребностей, ценностей и чувств;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>– развитие мотивов учебной деятельности и личностного смысла учения; овладение навыками сотрудничества с учителем и сверстниками;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>– ориентация в культурном многообразии окружающей действительности, участие в музыкальной жизни класса, школы, города и др.;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>– формирование этических чувств доброжелательности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01D9D">
        <w:rPr>
          <w:rFonts w:ascii="Times New Roman" w:hAnsi="Times New Roman" w:cs="Times New Roman"/>
          <w:sz w:val="24"/>
          <w:szCs w:val="24"/>
          <w:lang w:eastAsia="ru-RU"/>
        </w:rPr>
        <w:t>и эмоционально-нравственной отзывчивости, понимания и сопереживания чувствам других людей;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>– развитие музыкально-эстетического чувства, проявляющего себя в эмоционально-ценностном отношении к искусству, понимании его функций в жизни человека и общества.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501D9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Метапредметные</w:t>
      </w:r>
      <w:proofErr w:type="spellEnd"/>
      <w:r w:rsidRPr="00501D9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результаты </w:t>
      </w:r>
      <w:r w:rsidRPr="00501D9D">
        <w:rPr>
          <w:rFonts w:ascii="Times New Roman" w:hAnsi="Times New Roman" w:cs="Times New Roman"/>
          <w:sz w:val="24"/>
          <w:szCs w:val="24"/>
          <w:lang w:eastAsia="ru-RU"/>
        </w:rPr>
        <w:t xml:space="preserve">характеризуют уровень </w:t>
      </w:r>
      <w:proofErr w:type="spellStart"/>
      <w:r w:rsidRPr="00501D9D">
        <w:rPr>
          <w:rFonts w:ascii="Times New Roman" w:hAnsi="Times New Roman" w:cs="Times New Roman"/>
          <w:sz w:val="24"/>
          <w:szCs w:val="24"/>
          <w:lang w:eastAsia="ru-RU"/>
        </w:rPr>
        <w:t>сформированности</w:t>
      </w:r>
      <w:proofErr w:type="spellEnd"/>
      <w:r w:rsidRPr="00501D9D">
        <w:rPr>
          <w:rFonts w:ascii="Times New Roman" w:hAnsi="Times New Roman" w:cs="Times New Roman"/>
          <w:sz w:val="24"/>
          <w:szCs w:val="24"/>
          <w:lang w:eastAsia="ru-RU"/>
        </w:rPr>
        <w:t xml:space="preserve"> универсальных учебных действий учащихся, проявляющихся в познавательной и практической деятельности: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>– овладение способностями принимать и сохранять цели и задачи учебной деятельности, поиска средств ее осуществления в разных формах и видах музыкальной деятельности;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>– освоение способов решения проблем творческого и поискового характера в процессе восприятия, исполнения, оценки музыкальных сочинений;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>– формирование умения планировать, контролировать и оценивать учебные действия в соответствии с поставленной задачей и условием ее реализации в процессе познания содержания музыкальных образов; определять наиболее эффективные способы достижения результата в исполнительской и творческой деятельности;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>– продуктивное сотрудничество (общение, взаимодействие) со сверстниками при решении различных музыкально-творческих задач на уроках музыки, во внеурочной и внешкольной музыкально-эстетической деятельности;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>– освоение начальных форм познавательной и личностной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>рефлексии; позитивная самооценка своих музыкально-творческих возможностей;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>– овладение навыками смыслового прочтения содержания «текстов» различных музыкальных стилей и жанров в соответствии с целями и задачами деятельности;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>– приобретение умения осознанного построения речевого высказывания о содержании, характере, особенностях языка музыкальных произведений разных эпох, творческих направлений в соответствии с задачами коммуникации;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>– формирование у младших школьников умения составлять тексты, связанные с размышлениями о музыке и личностной оценкой ее содержания, в устной и письменной форме;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>– овладение логическими действиями сравнения, анализа, синтеза, обобщения, установления аналогий в процессе интонационно-образного и жанрового, стилевого анализа музыкальных сочинений и других видов музыкально-творческой деятельности;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>– умение осуществлять информационную, познавательную и практическую деятельность с использованием различных средств информации и коммуникации (включая пособия на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01D9D">
        <w:rPr>
          <w:rFonts w:ascii="Times New Roman" w:hAnsi="Times New Roman" w:cs="Times New Roman"/>
          <w:sz w:val="24"/>
          <w:szCs w:val="24"/>
          <w:lang w:eastAsia="ru-RU"/>
        </w:rPr>
        <w:t>электронных носителях, обучающие музыкальные программы, цифровые образовательные ресурсы, мультимедийные презентации, работу с интерактивной доской и т. п.).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Предметные результаты изучения музыки </w:t>
      </w:r>
      <w:r w:rsidRPr="00501D9D">
        <w:rPr>
          <w:rFonts w:ascii="Times New Roman" w:hAnsi="Times New Roman" w:cs="Times New Roman"/>
          <w:sz w:val="24"/>
          <w:szCs w:val="24"/>
          <w:lang w:eastAsia="ru-RU"/>
        </w:rPr>
        <w:t>отражают опыт учащихся в музыкально-творческой деятельности: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>– формирование представления о роли музыки в жизни человека, в его духовно-нравственном развитии;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– </w:t>
      </w:r>
      <w:r w:rsidRPr="00501D9D">
        <w:rPr>
          <w:rFonts w:ascii="Times New Roman" w:hAnsi="Times New Roman" w:cs="Times New Roman"/>
          <w:sz w:val="24"/>
          <w:szCs w:val="24"/>
          <w:lang w:eastAsia="ru-RU"/>
        </w:rPr>
        <w:t>формирование общего представления о музыкальной картине мира;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>– знание основных закономерностей музыкального искусства на примере изучаемых музыкальных произведений;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>– формирование основ музыкальной культуры, в том числе на материале музыкальной культуры родного края, развитие художественного вкуса и интереса к музыкальному искусству и музыкальной деятельности;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>– формирование устойчивого интереса к музыке и различным видам (или какому-либо виду) музыкально-творческой деятельности;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>– умение воспринимать музыку и выражать свое отношение к музыкальным произведениям;</w:t>
      </w:r>
    </w:p>
    <w:p w:rsidR="00DF1ABE" w:rsidRPr="00501D9D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– </w:t>
      </w:r>
      <w:r w:rsidRPr="00501D9D">
        <w:rPr>
          <w:rFonts w:ascii="Times New Roman" w:hAnsi="Times New Roman" w:cs="Times New Roman"/>
          <w:sz w:val="24"/>
          <w:szCs w:val="24"/>
          <w:lang w:eastAsia="ru-RU"/>
        </w:rPr>
        <w:t>умение эмоционально и осознанно относиться к музыке различных направлений: фольклору, музыке религиозной традиции, классической и современной; понимать содержание, интонационно-образный смысл произведений разных жанров и стилей;</w:t>
      </w:r>
    </w:p>
    <w:p w:rsidR="00DF1ABE" w:rsidRPr="00D91E05" w:rsidRDefault="00DF1ABE" w:rsidP="00861D1E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>– умение воплощать музыкальные образы при создании театрализованных и музыкально-пластических композиций, исполнении вокально-хоровых произведений, в импровизациях.</w:t>
      </w:r>
    </w:p>
    <w:p w:rsidR="00DF1ABE" w:rsidRPr="00D91E05" w:rsidRDefault="00DF1ABE" w:rsidP="00861D1E">
      <w:pPr>
        <w:spacing w:after="0" w:line="240" w:lineRule="auto"/>
        <w:ind w:left="-284" w:right="283" w:firstLine="284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Познавательные:</w:t>
      </w:r>
    </w:p>
    <w:p w:rsidR="00DF1ABE" w:rsidRPr="00AA7D16" w:rsidRDefault="00DF1ABE" w:rsidP="00861D1E">
      <w:pPr>
        <w:spacing w:after="0" w:line="240" w:lineRule="auto"/>
        <w:ind w:left="-284" w:right="283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D16">
        <w:rPr>
          <w:rFonts w:ascii="Times New Roman" w:hAnsi="Times New Roman" w:cs="Times New Roman"/>
          <w:sz w:val="24"/>
          <w:szCs w:val="24"/>
          <w:lang w:eastAsia="ru-RU"/>
        </w:rPr>
        <w:t>Обучающиеся научатся:</w:t>
      </w:r>
    </w:p>
    <w:p w:rsidR="00DF1ABE" w:rsidRPr="00D91E05" w:rsidRDefault="00DF1ABE" w:rsidP="00861D1E">
      <w:pPr>
        <w:numPr>
          <w:ilvl w:val="0"/>
          <w:numId w:val="4"/>
        </w:numPr>
        <w:spacing w:after="0" w:line="240" w:lineRule="auto"/>
        <w:ind w:left="-284" w:right="283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логическим действиям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понятиям, выдвижения предположений и подтверждающих их доказательств;</w:t>
      </w:r>
    </w:p>
    <w:p w:rsidR="00DF1ABE" w:rsidRPr="00D91E05" w:rsidRDefault="00DF1ABE" w:rsidP="00861D1E">
      <w:pPr>
        <w:numPr>
          <w:ilvl w:val="0"/>
          <w:numId w:val="4"/>
        </w:numPr>
        <w:spacing w:after="0" w:line="240" w:lineRule="auto"/>
        <w:ind w:left="-284" w:right="283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применять методы наблюдения, экспериментирования, моделирования, систематизации учебного материала, выявления известного и неизвестного при решении различных учебных задач;</w:t>
      </w:r>
    </w:p>
    <w:p w:rsidR="00DF1ABE" w:rsidRPr="00D91E05" w:rsidRDefault="00DF1ABE" w:rsidP="00861D1E">
      <w:pPr>
        <w:numPr>
          <w:ilvl w:val="0"/>
          <w:numId w:val="4"/>
        </w:numPr>
        <w:spacing w:after="0" w:line="240" w:lineRule="auto"/>
        <w:ind w:left="-284" w:right="283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обсуждать проблемные вопросы, рефлектировать в ходе творческого сотрудничества, сравнивать результаты своей деятельности с результатами других учащихся; понимать причины успеха/неуспеха учебной деятельности;</w:t>
      </w:r>
    </w:p>
    <w:p w:rsidR="00DF1ABE" w:rsidRPr="00D91E05" w:rsidRDefault="00DF1ABE" w:rsidP="00861D1E">
      <w:pPr>
        <w:numPr>
          <w:ilvl w:val="0"/>
          <w:numId w:val="4"/>
        </w:numPr>
        <w:spacing w:after="0" w:line="240" w:lineRule="auto"/>
        <w:ind w:left="-284" w:right="283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понимать различие отражения жизни в научных и художественных текстах; адекватно воспринимать художественные произведения, осознавать многозначность содержания их образов, существование различных интерпретаций одного произведения; выполнять творческие задачи, не имеющие однозначного решения;</w:t>
      </w:r>
    </w:p>
    <w:p w:rsidR="00DF1ABE" w:rsidRPr="00D91E05" w:rsidRDefault="00DF1ABE" w:rsidP="00861D1E">
      <w:pPr>
        <w:numPr>
          <w:ilvl w:val="0"/>
          <w:numId w:val="4"/>
        </w:numPr>
        <w:spacing w:after="0" w:line="240" w:lineRule="auto"/>
        <w:ind w:left="-284" w:right="283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осуществлять поиск оснований целостности художественного явления (музыкального произведения), синтеза как составления целого из частей;</w:t>
      </w:r>
    </w:p>
    <w:p w:rsidR="00DF1ABE" w:rsidRPr="00D91E05" w:rsidRDefault="00DF1ABE" w:rsidP="00861D1E">
      <w:pPr>
        <w:numPr>
          <w:ilvl w:val="0"/>
          <w:numId w:val="4"/>
        </w:numPr>
        <w:spacing w:after="0" w:line="240" w:lineRule="auto"/>
        <w:ind w:left="-284" w:right="283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использовать разные типы моделей при изучении художественного явления (графическая, пластическая, вербальная, знаково-символическая), моделировать различные отношения между объектами, преобразовывать модели в соответствии с содержанием учебного материала и поставленной учебной целью;</w:t>
      </w:r>
    </w:p>
    <w:p w:rsidR="00DF1ABE" w:rsidRPr="00D91E05" w:rsidRDefault="00DF1ABE" w:rsidP="00861D1E">
      <w:pPr>
        <w:numPr>
          <w:ilvl w:val="0"/>
          <w:numId w:val="4"/>
        </w:numPr>
        <w:spacing w:after="0" w:line="240" w:lineRule="auto"/>
        <w:ind w:left="-284" w:right="283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пользоваться различными способами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предмета.</w:t>
      </w:r>
    </w:p>
    <w:p w:rsidR="00DF1ABE" w:rsidRPr="00AA7D16" w:rsidRDefault="00DF1ABE" w:rsidP="00861D1E">
      <w:pPr>
        <w:spacing w:after="0" w:line="240" w:lineRule="auto"/>
        <w:ind w:left="-284" w:right="283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D16">
        <w:rPr>
          <w:rFonts w:ascii="Times New Roman" w:hAnsi="Times New Roman" w:cs="Times New Roman"/>
          <w:sz w:val="24"/>
          <w:szCs w:val="24"/>
          <w:lang w:eastAsia="ru-RU"/>
        </w:rPr>
        <w:t>Обучающиеся получат возможность:</w:t>
      </w:r>
    </w:p>
    <w:p w:rsidR="00DF1ABE" w:rsidRPr="00D91E05" w:rsidRDefault="00DF1ABE" w:rsidP="00861D1E">
      <w:pPr>
        <w:numPr>
          <w:ilvl w:val="0"/>
          <w:numId w:val="5"/>
        </w:numPr>
        <w:spacing w:after="0" w:line="240" w:lineRule="auto"/>
        <w:ind w:left="-284" w:right="283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научиться реализовывать собственные творческие замыслы, готовить свое выступление и выступать с аудио -, видео - и графическим сопровождением;</w:t>
      </w:r>
    </w:p>
    <w:p w:rsidR="00DF1ABE" w:rsidRPr="00D91E05" w:rsidRDefault="00DF1ABE" w:rsidP="00861D1E">
      <w:pPr>
        <w:numPr>
          <w:ilvl w:val="0"/>
          <w:numId w:val="5"/>
        </w:numPr>
        <w:spacing w:after="0" w:line="240" w:lineRule="auto"/>
        <w:ind w:left="-284" w:right="283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удовлетворять потребность в культурно-досуговой деятельности, духовно обогащающей личность, в расширении и углублении знаний о данной предметной области.</w:t>
      </w:r>
    </w:p>
    <w:p w:rsidR="00DF1ABE" w:rsidRPr="00D91E05" w:rsidRDefault="00DF1ABE" w:rsidP="00861D1E">
      <w:pPr>
        <w:spacing w:after="0" w:line="240" w:lineRule="auto"/>
        <w:ind w:left="-284" w:right="283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Регулятивные:</w:t>
      </w:r>
    </w:p>
    <w:p w:rsidR="00DF1ABE" w:rsidRPr="00AA7D16" w:rsidRDefault="00DF1ABE" w:rsidP="00861D1E">
      <w:pPr>
        <w:spacing w:after="0" w:line="240" w:lineRule="auto"/>
        <w:ind w:left="-284" w:right="283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D16">
        <w:rPr>
          <w:rFonts w:ascii="Times New Roman" w:hAnsi="Times New Roman" w:cs="Times New Roman"/>
          <w:sz w:val="24"/>
          <w:szCs w:val="24"/>
          <w:lang w:eastAsia="ru-RU"/>
        </w:rPr>
        <w:t>Обучающиеся научатся:</w:t>
      </w:r>
    </w:p>
    <w:p w:rsidR="00DF1ABE" w:rsidRPr="00D91E05" w:rsidRDefault="00DF1ABE" w:rsidP="00861D1E">
      <w:pPr>
        <w:numPr>
          <w:ilvl w:val="0"/>
          <w:numId w:val="6"/>
        </w:numPr>
        <w:spacing w:after="0" w:line="240" w:lineRule="auto"/>
        <w:ind w:left="-284" w:right="283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принимать и сохранять учебные цели и задачи, в соответствии с ними планировать, контролировать и оценивать собственные учебные действия;</w:t>
      </w:r>
    </w:p>
    <w:p w:rsidR="00DF1ABE" w:rsidRPr="00D91E05" w:rsidRDefault="00DF1ABE" w:rsidP="00861D1E">
      <w:pPr>
        <w:numPr>
          <w:ilvl w:val="0"/>
          <w:numId w:val="6"/>
        </w:numPr>
        <w:spacing w:after="0" w:line="240" w:lineRule="auto"/>
        <w:ind w:left="-284" w:right="283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договариваться о распределении функций и ролей в совместной деятельности; осуществлять взаимный контроль, адекватно оценивать собственное поведение и поведение окружающих;</w:t>
      </w:r>
    </w:p>
    <w:p w:rsidR="00DF1ABE" w:rsidRPr="00D91E05" w:rsidRDefault="00DF1ABE" w:rsidP="00861D1E">
      <w:pPr>
        <w:numPr>
          <w:ilvl w:val="0"/>
          <w:numId w:val="6"/>
        </w:numPr>
        <w:spacing w:after="0" w:line="240" w:lineRule="auto"/>
        <w:ind w:left="-284" w:right="283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выделять и удерживать предмет обсуждения и критерии его оценки, а также пользоваться на практике этими критериями.</w:t>
      </w:r>
    </w:p>
    <w:p w:rsidR="00DF1ABE" w:rsidRPr="00D91E05" w:rsidRDefault="00DF1ABE" w:rsidP="00861D1E">
      <w:pPr>
        <w:numPr>
          <w:ilvl w:val="0"/>
          <w:numId w:val="6"/>
        </w:numPr>
        <w:spacing w:after="0" w:line="240" w:lineRule="auto"/>
        <w:ind w:left="-284" w:right="283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прогнозировать содержание произведения по его названию и жанру, предвосхищать композиторские решения по созданию музыкальных образов, их развитию и взаимодействию в музыкальном произведении;</w:t>
      </w:r>
    </w:p>
    <w:p w:rsidR="00DF1ABE" w:rsidRPr="00D91E05" w:rsidRDefault="00DF1ABE" w:rsidP="00861D1E">
      <w:pPr>
        <w:numPr>
          <w:ilvl w:val="0"/>
          <w:numId w:val="6"/>
        </w:numPr>
        <w:spacing w:after="0" w:line="240" w:lineRule="auto"/>
        <w:ind w:left="-284" w:right="283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 xml:space="preserve">мобилизации сил и волевой </w:t>
      </w:r>
      <w:proofErr w:type="spellStart"/>
      <w:r w:rsidRPr="00D91E05">
        <w:rPr>
          <w:rFonts w:ascii="Times New Roman" w:hAnsi="Times New Roman" w:cs="Times New Roman"/>
          <w:sz w:val="24"/>
          <w:szCs w:val="24"/>
          <w:lang w:eastAsia="ru-RU"/>
        </w:rPr>
        <w:t>саморегуляции</w:t>
      </w:r>
      <w:proofErr w:type="spellEnd"/>
      <w:r w:rsidRPr="00D91E05">
        <w:rPr>
          <w:rFonts w:ascii="Times New Roman" w:hAnsi="Times New Roman" w:cs="Times New Roman"/>
          <w:sz w:val="24"/>
          <w:szCs w:val="24"/>
          <w:lang w:eastAsia="ru-RU"/>
        </w:rPr>
        <w:t xml:space="preserve"> в ходе приобретения опыта коллективного публичного выступления и при подготовке к нему.</w:t>
      </w:r>
    </w:p>
    <w:p w:rsidR="00DF1ABE" w:rsidRPr="00AA7D16" w:rsidRDefault="00DF1ABE" w:rsidP="00861D1E">
      <w:pPr>
        <w:spacing w:after="0" w:line="240" w:lineRule="auto"/>
        <w:ind w:left="-284" w:right="283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D16">
        <w:rPr>
          <w:rFonts w:ascii="Times New Roman" w:hAnsi="Times New Roman" w:cs="Times New Roman"/>
          <w:sz w:val="24"/>
          <w:szCs w:val="24"/>
          <w:lang w:eastAsia="ru-RU"/>
        </w:rPr>
        <w:t>Обучающиеся получат возможность научиться:</w:t>
      </w:r>
    </w:p>
    <w:p w:rsidR="00DF1ABE" w:rsidRPr="00D91E05" w:rsidRDefault="00DF1ABE" w:rsidP="00861D1E">
      <w:pPr>
        <w:numPr>
          <w:ilvl w:val="0"/>
          <w:numId w:val="7"/>
        </w:numPr>
        <w:spacing w:after="0" w:line="240" w:lineRule="auto"/>
        <w:ind w:left="-284" w:right="283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ставить учебные цели, формулировать исходя из целей учебные задачи, осуществлять поиск наиболее эффективных способов достижения результата в процессе участия в индивидуальных, групповых проектных работах;</w:t>
      </w:r>
    </w:p>
    <w:p w:rsidR="00DF1ABE" w:rsidRPr="00D91E05" w:rsidRDefault="00DF1ABE" w:rsidP="00861D1E">
      <w:pPr>
        <w:spacing w:after="0" w:line="240" w:lineRule="auto"/>
        <w:ind w:left="-284" w:right="283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Коммуникативные:</w:t>
      </w:r>
    </w:p>
    <w:p w:rsidR="00DF1ABE" w:rsidRPr="00AA7D16" w:rsidRDefault="00DF1ABE" w:rsidP="00861D1E">
      <w:pPr>
        <w:spacing w:after="0" w:line="240" w:lineRule="auto"/>
        <w:ind w:left="-284" w:right="283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D16">
        <w:rPr>
          <w:rFonts w:ascii="Times New Roman" w:hAnsi="Times New Roman" w:cs="Times New Roman"/>
          <w:sz w:val="24"/>
          <w:szCs w:val="24"/>
          <w:lang w:eastAsia="ru-RU"/>
        </w:rPr>
        <w:t>Обучающиеся научатся:</w:t>
      </w:r>
    </w:p>
    <w:p w:rsidR="00DF1ABE" w:rsidRPr="00D91E05" w:rsidRDefault="00DF1ABE" w:rsidP="00861D1E">
      <w:pPr>
        <w:numPr>
          <w:ilvl w:val="0"/>
          <w:numId w:val="8"/>
        </w:numPr>
        <w:spacing w:after="0" w:line="240" w:lineRule="auto"/>
        <w:ind w:left="-284" w:right="283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понимать сходство и различие разговорной и музыкальной речи;</w:t>
      </w:r>
    </w:p>
    <w:p w:rsidR="00DF1ABE" w:rsidRPr="00D91E05" w:rsidRDefault="00DF1ABE" w:rsidP="00861D1E">
      <w:pPr>
        <w:numPr>
          <w:ilvl w:val="0"/>
          <w:numId w:val="8"/>
        </w:numPr>
        <w:spacing w:after="0" w:line="240" w:lineRule="auto"/>
        <w:ind w:left="-284" w:right="283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слушать собеседника и вести диалог; участвовать в коллективном обсуждении, принимать различные точки зрения на одну и ту же проблему; излагать свое мнение и аргументировать свою точку зрения;</w:t>
      </w:r>
    </w:p>
    <w:p w:rsidR="00DF1ABE" w:rsidRPr="00D91E05" w:rsidRDefault="00DF1ABE" w:rsidP="00861D1E">
      <w:pPr>
        <w:numPr>
          <w:ilvl w:val="0"/>
          <w:numId w:val="8"/>
        </w:numPr>
        <w:spacing w:after="0" w:line="240" w:lineRule="auto"/>
        <w:ind w:left="-284" w:right="283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понимать композиционные особенности устной (разговорной, музыкальной) речи и учитывать их при построении собственных высказываний в разных жизненных ситуациях;</w:t>
      </w:r>
    </w:p>
    <w:p w:rsidR="00DF1ABE" w:rsidRPr="00D91E05" w:rsidRDefault="00DF1ABE" w:rsidP="00306799">
      <w:pPr>
        <w:numPr>
          <w:ilvl w:val="0"/>
          <w:numId w:val="8"/>
        </w:numPr>
        <w:spacing w:after="0" w:line="240" w:lineRule="auto"/>
        <w:ind w:left="-284" w:right="283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использовать речевые средства и средства информационных и коммуникационных технологий для решения коммуникативных и познавательных задач;</w:t>
      </w:r>
    </w:p>
    <w:p w:rsidR="00DF1ABE" w:rsidRPr="00D91E05" w:rsidRDefault="00DF1ABE" w:rsidP="00306799">
      <w:pPr>
        <w:numPr>
          <w:ilvl w:val="0"/>
          <w:numId w:val="8"/>
        </w:numPr>
        <w:spacing w:after="0" w:line="240" w:lineRule="auto"/>
        <w:ind w:left="-284" w:right="283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опосредованно вступать в диалог с автором художественного произведения посредством выявления авторских смыслов и оценок, прогнозирования хода развития событий, сличения полученного результата с оригиналом с целью внесения дополнений и корректив в ход решения учебно-художественной задачи;</w:t>
      </w:r>
    </w:p>
    <w:p w:rsidR="00DF1ABE" w:rsidRDefault="00DF1ABE" w:rsidP="00306799">
      <w:pPr>
        <w:numPr>
          <w:ilvl w:val="0"/>
          <w:numId w:val="8"/>
        </w:numPr>
        <w:spacing w:after="0" w:line="240" w:lineRule="auto"/>
        <w:ind w:left="-284" w:right="283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1E05">
        <w:rPr>
          <w:rFonts w:ascii="Times New Roman" w:hAnsi="Times New Roman" w:cs="Times New Roman"/>
          <w:sz w:val="24"/>
          <w:szCs w:val="24"/>
          <w:lang w:eastAsia="ru-RU"/>
        </w:rPr>
        <w:t>приобрести опыт общения с публикой в условиях концертного предъявления результата творческой музыкально-исполнительской деятельности.</w:t>
      </w:r>
    </w:p>
    <w:p w:rsidR="00DF1ABE" w:rsidRDefault="00DF1ABE" w:rsidP="0030679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BE" w:rsidRDefault="00DF1ABE" w:rsidP="0030679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BE" w:rsidRDefault="00DF1ABE" w:rsidP="0030679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BE" w:rsidRDefault="00DF1ABE" w:rsidP="0030679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BE" w:rsidRDefault="00DF1ABE" w:rsidP="0030679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BE" w:rsidRDefault="00DF1ABE" w:rsidP="0030679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BE" w:rsidRDefault="00DF1ABE" w:rsidP="0030679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BE" w:rsidRDefault="00DF1ABE" w:rsidP="0030679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BE" w:rsidRDefault="00DF1ABE" w:rsidP="0030679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BE" w:rsidRDefault="00DF1ABE" w:rsidP="0030679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06799" w:rsidRDefault="00306799" w:rsidP="0030679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06799" w:rsidRDefault="00306799" w:rsidP="0030679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06799" w:rsidRDefault="00306799" w:rsidP="0030679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06799" w:rsidRDefault="00306799" w:rsidP="0030679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06799" w:rsidRDefault="00306799" w:rsidP="0030679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06799" w:rsidRDefault="00306799" w:rsidP="0030679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06799" w:rsidRDefault="00306799" w:rsidP="0030679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06799" w:rsidRDefault="00306799" w:rsidP="0030679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06799" w:rsidRDefault="00306799" w:rsidP="0030679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06799" w:rsidRDefault="00306799" w:rsidP="0030679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06799" w:rsidRDefault="00306799" w:rsidP="0030679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BE" w:rsidRPr="00D91E05" w:rsidRDefault="00DF1ABE" w:rsidP="00306799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BE" w:rsidRPr="00D91E05" w:rsidRDefault="00DF1ABE" w:rsidP="003067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</w:t>
      </w:r>
      <w:r w:rsidRPr="00D91E0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ОДЕРЖАНИЕ УЧЕБНОГО КУРСА</w:t>
      </w:r>
    </w:p>
    <w:p w:rsidR="00DF1ABE" w:rsidRPr="00D91E05" w:rsidRDefault="00DF1ABE" w:rsidP="0030679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669" w:type="dxa"/>
        <w:jc w:val="center"/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766"/>
        <w:gridCol w:w="1843"/>
        <w:gridCol w:w="5841"/>
        <w:gridCol w:w="1219"/>
      </w:tblGrid>
      <w:tr w:rsidR="00DF1ABE" w:rsidRPr="00D91E05">
        <w:trPr>
          <w:trHeight w:val="499"/>
          <w:jc w:val="center"/>
        </w:trPr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D91E05" w:rsidRDefault="00DF1ABE" w:rsidP="0030679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21" w:hanging="12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п/п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D91E05" w:rsidRDefault="00DF1ABE" w:rsidP="0030679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темы (раздела), урока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D91E05" w:rsidRDefault="00DF1ABE" w:rsidP="0030679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раздела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D91E05" w:rsidRDefault="00DF1ABE" w:rsidP="0030679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</w:t>
            </w:r>
            <w:r w:rsidRPr="00D9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 часов</w:t>
            </w:r>
          </w:p>
        </w:tc>
      </w:tr>
      <w:tr w:rsidR="00DF1ABE" w:rsidRPr="00D91E05">
        <w:trPr>
          <w:trHeight w:val="499"/>
          <w:jc w:val="center"/>
        </w:trPr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D91E05" w:rsidRDefault="00DF1ABE" w:rsidP="0030679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21" w:hanging="1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AA7D16" w:rsidRDefault="00DF1ABE" w:rsidP="0030679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 –Родина моя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Default="00DF1ABE" w:rsidP="003067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2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Мелодия. Вокализ. Ты откуда, русская, зародилась, музыка? С.С. Прокофьев кантата «Александр Невский».</w:t>
            </w:r>
          </w:p>
          <w:p w:rsidR="00DF1ABE" w:rsidRPr="00132DD1" w:rsidRDefault="00DF1ABE" w:rsidP="003067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D91E05" w:rsidRDefault="00DF1ABE" w:rsidP="0030679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4ч</w:t>
            </w:r>
          </w:p>
        </w:tc>
      </w:tr>
      <w:tr w:rsidR="00DF1ABE" w:rsidRPr="00D91E05">
        <w:trPr>
          <w:trHeight w:val="499"/>
          <w:jc w:val="center"/>
        </w:trPr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D91E05" w:rsidRDefault="00DF1ABE" w:rsidP="0030679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21" w:hanging="1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4C2D6B" w:rsidRDefault="00DF1ABE" w:rsidP="0030679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F6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«</w:t>
            </w:r>
            <w:r w:rsidRPr="004C2D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России петь, что стремиться в храм!»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132F6C" w:rsidRDefault="00DF1ABE" w:rsidP="003067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Святые Земли Русской».</w:t>
            </w:r>
          </w:p>
          <w:p w:rsidR="00DF1ABE" w:rsidRPr="00132DD1" w:rsidRDefault="00DF1ABE" w:rsidP="003067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D91E05" w:rsidRDefault="00DF1ABE" w:rsidP="0030679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4ч</w:t>
            </w:r>
          </w:p>
        </w:tc>
      </w:tr>
      <w:tr w:rsidR="00DF1ABE" w:rsidRPr="00D91E05">
        <w:trPr>
          <w:trHeight w:val="499"/>
          <w:jc w:val="center"/>
        </w:trPr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D91E05" w:rsidRDefault="00DF1ABE" w:rsidP="0030679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21" w:hanging="1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4C2D6B" w:rsidRDefault="00DF1ABE" w:rsidP="0030679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2D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полный событий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132DD1" w:rsidRDefault="00DF1ABE" w:rsidP="003067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132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Приют спокойствия, трудов и вдохновенья!»</w:t>
            </w:r>
            <w:r w:rsidRPr="00132F6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 </w:t>
            </w:r>
            <w:r w:rsidRPr="00132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«Что за прелесть эти сказки» «Три чуда». «Ярмарочное гуляние». «</w:t>
            </w:r>
            <w:proofErr w:type="spellStart"/>
            <w:r w:rsidRPr="00132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Святогорский</w:t>
            </w:r>
            <w:proofErr w:type="spellEnd"/>
            <w:r w:rsidRPr="00132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монастырь. «Приют, сияньем муз одетый».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Default="00DF1ABE" w:rsidP="0030679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4ч</w:t>
            </w:r>
          </w:p>
        </w:tc>
      </w:tr>
      <w:tr w:rsidR="00DF1ABE" w:rsidRPr="00D91E05">
        <w:trPr>
          <w:trHeight w:val="499"/>
          <w:jc w:val="center"/>
        </w:trPr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D91E05" w:rsidRDefault="00DF1ABE" w:rsidP="0030679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21" w:hanging="1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4C2D6B" w:rsidRDefault="00DF1ABE" w:rsidP="0030679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2D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«Гори, гори ясно, чтобы не погасло»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132DD1" w:rsidRDefault="00DF1ABE" w:rsidP="003067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«Композитор-имя ему народ. Музыкальные инструменты России». «Оркестр Русских Народных Инструментов».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D91E05" w:rsidRDefault="00DF1ABE" w:rsidP="0030679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</w:t>
            </w:r>
          </w:p>
        </w:tc>
      </w:tr>
      <w:tr w:rsidR="00DF1ABE" w:rsidRPr="00D91E05">
        <w:trPr>
          <w:trHeight w:val="499"/>
          <w:jc w:val="center"/>
        </w:trPr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D91E05" w:rsidRDefault="00DF1ABE" w:rsidP="0030679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21" w:hanging="1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AA7D16" w:rsidRDefault="00DF1ABE" w:rsidP="0030679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концертном зале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132DD1" w:rsidRDefault="00DF1ABE" w:rsidP="003067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«Музыкальные инструменты» «Вариации на тему Рококо». М. П. Мусоргский «Старый замок». «Счастье в сирени живет….». «Не молкнет сердце чуткое Шопена…». «Патетическая соната. Годы странствий».</w:t>
            </w:r>
            <w:r w:rsidR="003067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32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«Царит гармония оркестра».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D91E05" w:rsidRDefault="0027284E" w:rsidP="0030679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F1AB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</w:tr>
      <w:tr w:rsidR="00DF1ABE" w:rsidRPr="00D91E05">
        <w:trPr>
          <w:trHeight w:val="499"/>
          <w:jc w:val="center"/>
        </w:trPr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D91E05" w:rsidRDefault="00DF1ABE" w:rsidP="0030679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21" w:hanging="1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AA7D16" w:rsidRDefault="00DF1ABE" w:rsidP="0030679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музыкальном театре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132DD1" w:rsidRDefault="00DF1ABE" w:rsidP="003067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М. Глинка опера «Иван Сусанин». М. П.  Мусоргский опера «</w:t>
            </w:r>
            <w:proofErr w:type="spellStart"/>
            <w:r w:rsidRPr="00132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Хованщина</w:t>
            </w:r>
            <w:proofErr w:type="spellEnd"/>
            <w:r w:rsidRPr="00132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 - «Исходила младешенька»-4 действие. «Восточные мотивы в музыке русских композиторов». «Балет Игоря Стравинского «Петрушка». «Театр музыкальной комедии».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D91E05" w:rsidRDefault="00306799" w:rsidP="0030679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F1ABE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</w:tr>
      <w:tr w:rsidR="00DF1ABE" w:rsidRPr="00D91E05">
        <w:trPr>
          <w:trHeight w:val="499"/>
          <w:jc w:val="center"/>
        </w:trPr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D91E05" w:rsidRDefault="00DF1ABE" w:rsidP="0030679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21" w:hanging="1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AA7D16" w:rsidRDefault="00DF1ABE" w:rsidP="0030679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музыкантом быть, так надобно уменье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132DD1" w:rsidRDefault="00DF1ABE" w:rsidP="003067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«Прелюдия». «Исповедь души». «Мастерство исполнителя. В интонации спрятан человек». «Музыкальные инструменты.  Гитара».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D91E05" w:rsidRDefault="00DF1ABE" w:rsidP="00C11A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1A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</w:tr>
      <w:tr w:rsidR="00DF1ABE" w:rsidRPr="00D91E05">
        <w:trPr>
          <w:trHeight w:val="269"/>
          <w:jc w:val="center"/>
        </w:trPr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D91E05" w:rsidRDefault="00DF1ABE" w:rsidP="0030679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D91E05" w:rsidRDefault="00DF1ABE" w:rsidP="003067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D91E05" w:rsidRDefault="00DF1ABE" w:rsidP="003067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91E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BE" w:rsidRPr="00D91E05" w:rsidRDefault="00DF1ABE" w:rsidP="00C11A9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11A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06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1E05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</w:tr>
    </w:tbl>
    <w:p w:rsidR="00DF1ABE" w:rsidRDefault="00DF1ABE" w:rsidP="003067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F1ABE" w:rsidRDefault="00DF1ABE" w:rsidP="003067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F1ABE" w:rsidRDefault="00DF1ABE" w:rsidP="003067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1A94" w:rsidRDefault="00C11A94" w:rsidP="003067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1A94" w:rsidRDefault="00C11A94" w:rsidP="003067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1A94" w:rsidRDefault="00C11A94" w:rsidP="003067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1A94" w:rsidRDefault="00C11A94" w:rsidP="003067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1A94" w:rsidRDefault="00C11A94" w:rsidP="003067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1A94" w:rsidRDefault="00C11A94" w:rsidP="003067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1A94" w:rsidRDefault="00C11A94" w:rsidP="003067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1A94" w:rsidRDefault="00C11A94" w:rsidP="003067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1A94" w:rsidRDefault="00C11A94" w:rsidP="003067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1A94" w:rsidRDefault="00C11A94" w:rsidP="003067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1A94" w:rsidRDefault="00C11A94" w:rsidP="003067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1A94" w:rsidRDefault="00C11A94" w:rsidP="003067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1A94" w:rsidRDefault="00C11A94" w:rsidP="003067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1A94" w:rsidRDefault="00C11A94" w:rsidP="00C11A9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1A94" w:rsidRDefault="00C11A94" w:rsidP="00C11A9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7C39AB">
        <w:rPr>
          <w:rFonts w:ascii="Times New Roman" w:hAnsi="Times New Roman" w:cs="Times New Roman"/>
          <w:b/>
          <w:bCs/>
          <w:sz w:val="28"/>
          <w:szCs w:val="28"/>
        </w:rPr>
        <w:t>АЛЕНДАРНО-ТЕМАТИЧЕСКОЕ ПЛАНИРОВАНИЕ</w:t>
      </w:r>
    </w:p>
    <w:p w:rsidR="00C11A94" w:rsidRDefault="00C11A94" w:rsidP="003067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037" w:type="dxa"/>
        <w:tblInd w:w="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81"/>
        <w:gridCol w:w="851"/>
        <w:gridCol w:w="3685"/>
        <w:gridCol w:w="993"/>
        <w:gridCol w:w="3827"/>
      </w:tblGrid>
      <w:tr w:rsidR="00C11A94" w:rsidRPr="00C11A94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C11A94" w:rsidRDefault="00C11A94" w:rsidP="003B4FD1">
            <w:pPr>
              <w:spacing w:after="0" w:line="14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11A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11A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C11A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C11A94" w:rsidRDefault="00C11A94" w:rsidP="003B4FD1">
            <w:pPr>
              <w:spacing w:after="0" w:line="14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11A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C11A94" w:rsidRDefault="00C11A94" w:rsidP="003B4FD1">
            <w:pPr>
              <w:spacing w:after="0" w:line="14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11A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C11A94" w:rsidRDefault="00C11A94" w:rsidP="003B4FD1">
            <w:pPr>
              <w:spacing w:after="0" w:line="14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11A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C11A94" w:rsidRDefault="00C11A94" w:rsidP="003B4FD1">
            <w:pPr>
              <w:spacing w:after="0" w:line="14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11A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Виды деятельности </w:t>
            </w:r>
            <w:proofErr w:type="gramStart"/>
            <w:r w:rsidRPr="00C11A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C11A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  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1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Default="00C11A94" w:rsidP="003B4FD1">
            <w:pPr>
              <w:spacing w:after="0" w:line="1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CD7F0B" w:rsidRDefault="00C11A94" w:rsidP="003B4FD1">
            <w:pPr>
              <w:spacing w:after="0" w:line="14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D7F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четверть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-8ч.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1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Default="00C11A94" w:rsidP="003B4FD1">
            <w:pPr>
              <w:spacing w:after="0" w:line="1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0E500D" w:rsidRDefault="00C11A94" w:rsidP="00C11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Мелодия. «Ты запой мне ту песню…».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«Что не выразишь словами</w:t>
            </w: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Выявить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настроения и чувства человека, выраженные в музыке.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Выражать 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свое эмоциональное отношение к искусству в процессе исполнения музыкальных произведений (пение, художественное движение, пластическое интонирование и др.).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Петь 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>мелодии с ориентацией на нотную запись.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Передавать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в импровизации интонационную выразительность музыкальной т поэтической речи.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Знать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 песни о героических событиях истории Отечества и 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исполнять </w:t>
            </w:r>
            <w:r w:rsidRPr="00174B05">
              <w:rPr>
                <w:rFonts w:ascii="Times New Roman" w:hAnsi="Times New Roman" w:cs="Times New Roman"/>
                <w:sz w:val="24"/>
                <w:szCs w:val="24"/>
              </w:rPr>
              <w:t xml:space="preserve">их на уроках и школьных праздниках. Интонационно осмысленно </w:t>
            </w:r>
            <w:r w:rsidRPr="00174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сочинения разных жанров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0E500D" w:rsidRDefault="00C11A94" w:rsidP="003B4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Как сложили песню. Звучащие картины.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народного творчества. Музыкальный и поэтический фольклор России: песни. Интонация – источник элементов музыкальной речи.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0E500D" w:rsidRDefault="00C11A94" w:rsidP="003B4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«Ты откуда русская, зародилась, музыка?  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народного творчества. Музыкальный и поэтический фольклор России: песни. Интонация – источник элементов музыкальной речи.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0E500D" w:rsidRDefault="00C11A94" w:rsidP="00C11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«Я пойду по полю белому</w:t>
            </w:r>
            <w:proofErr w:type="gramStart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… Н</w:t>
            </w:r>
            <w:proofErr w:type="gramEnd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великий праздник </w:t>
            </w:r>
            <w:proofErr w:type="spellStart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собралася</w:t>
            </w:r>
            <w:proofErr w:type="spellEnd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Русь!»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Народная и профессиональная музыка.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E5E9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Патриотическая тема в русской классике</w:t>
            </w:r>
            <w:r w:rsidRPr="008332A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Обобщенное представление исторического прошлого в музыкальных образах.</w:t>
            </w:r>
          </w:p>
        </w:tc>
      </w:tr>
      <w:tr w:rsidR="00C11A94" w:rsidRPr="008332A6" w:rsidTr="00C11A94">
        <w:trPr>
          <w:trHeight w:val="54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0E500D" w:rsidRDefault="00C11A94" w:rsidP="00C11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Святые земли Русской. Илья Муромец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Музыкальный фольклор народов России и мира, народные музыкальные традиции родного края.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0E500D" w:rsidRDefault="00C11A94" w:rsidP="003B4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Кирилл и Мефодий.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Народные музыкальные традиции Отечества.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0E500D" w:rsidRDefault="00C11A94" w:rsidP="00C11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Праздников праздник, торжество из торжеств. Ангел </w:t>
            </w:r>
            <w:proofErr w:type="spellStart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вопияще</w:t>
            </w:r>
            <w:proofErr w:type="spellEnd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 в народных обрядах и обычаях. Музыкальный фольклор как особая форма самовыражения.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0E500D" w:rsidRDefault="00C11A94" w:rsidP="00C11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Родной обычай старины. Светлый праздник.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 в народных обрядах и обычаях. Народные музыкальные традиции родного края.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0E500D" w:rsidRDefault="00C11A94" w:rsidP="003B4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«Приют спокойствия, трудов и вдохновенья…»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Интонация как внутреннее озвученное состояние, выражение эмоций и отражение мыслей.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Музыкально-поэтические образы</w:t>
            </w:r>
            <w:r w:rsidRPr="008332A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Default="00C11A94" w:rsidP="003B4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663414" w:rsidRDefault="00C11A94" w:rsidP="00516FF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34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четверть</w:t>
            </w:r>
            <w:r w:rsidR="00516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="00516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7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0E500D" w:rsidRDefault="00C11A94" w:rsidP="0051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F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Зимнее утро, зимний вечер.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Выразительность и изобразительность в музыке.  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0E500D" w:rsidRDefault="00516FF7" w:rsidP="0051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11A9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«Что за прелесть эти сказки!!!». Три чуда.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Народная и профессиональная музыка. Выразительность и изобразительность в музыке.  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0E500D" w:rsidRDefault="00C11A94" w:rsidP="0051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16F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Ярмарочное гулянье.   </w:t>
            </w:r>
            <w:proofErr w:type="spellStart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Святогорский</w:t>
            </w:r>
            <w:proofErr w:type="spellEnd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монастырь.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Выразительность и изобразительность в музыке.  </w:t>
            </w:r>
          </w:p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Музыкально-поэтические образы.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0E500D" w:rsidRDefault="00C11A94" w:rsidP="0051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16F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«Приют, сияньем муз одетый…». Обобщающий урок.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-Исполнение разученных произведений, участие в коллективном пении, </w:t>
            </w:r>
            <w:proofErr w:type="spellStart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музицирование</w:t>
            </w:r>
            <w:proofErr w:type="spellEnd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элементарных муз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ыкальных инструментах, передач </w:t>
            </w: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музыкальных впечатлений учащихся.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0E500D" w:rsidRDefault="00516FF7" w:rsidP="003B4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C11A9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Композитор – имя ему народ.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Композитор как создатель музыки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0E500D" w:rsidRDefault="00516FF7" w:rsidP="003B4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11A9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Музыкальные инструменты России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-Исполнение разученных произведений, участие в коллективном пении, </w:t>
            </w:r>
            <w:proofErr w:type="spellStart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музицирование</w:t>
            </w:r>
            <w:proofErr w:type="spellEnd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элементарных музыкальных инструментах, передача музыкальных впечатлений учащихся.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0E500D" w:rsidRDefault="00C11A94" w:rsidP="0051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16F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Оркестр русских народных инструментов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 как средство общения между  людьми.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663414" w:rsidRDefault="00C11A94" w:rsidP="00516FF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34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 четверть</w:t>
            </w:r>
            <w:r w:rsidR="00516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="00516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9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0E500D" w:rsidRDefault="00C11A94" w:rsidP="0051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F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«Музыкант-чародей». Белорусская народная сказка. </w:t>
            </w:r>
          </w:p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-Исполнение разученных произведений, участие в коллективном пении, </w:t>
            </w:r>
            <w:proofErr w:type="spellStart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музицирование</w:t>
            </w:r>
            <w:proofErr w:type="spellEnd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элементарных музыкальных инструментах, передача музыкальных впечатлений учащихся.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0E500D" w:rsidRDefault="00C11A94" w:rsidP="0051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FF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Народные праздники. Троица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 в народных обрядах и обычаях. Народные музыкальные традиции родного края. Народные музыкальные игры.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0E500D" w:rsidRDefault="00C11A94" w:rsidP="0051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16F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Музыкальные  инструменты (скрипка, виолончель). Вариации на тему рококо.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звучания различных видов инструментов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0E500D" w:rsidRDefault="00516FF7" w:rsidP="003B4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Старый замок.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Различные виды музыки: вокальная, инструментальная, сольная, хоровая, оркестровая.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0E500D" w:rsidRDefault="00C11A94" w:rsidP="0051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16FF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Счастье в сирени живет…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народного напева с пластикой движений, танцами, игрой на простых («деревенских») музыкальных инструментах.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0E500D" w:rsidRDefault="00C11A94" w:rsidP="0051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F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Не смолкнет сердце чуткое Шопена… Танцы, танцы, танцы…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Композитор как создатель музыки. Роль исполнителя в донесении музыкального произведения до слушателя. Знакомство с творчеством отечественных и зарубежных композиторо</w:t>
            </w:r>
            <w:proofErr w:type="gramStart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в-</w:t>
            </w:r>
            <w:proofErr w:type="gramEnd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классиков.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0E500D" w:rsidRDefault="00516FF7" w:rsidP="003B4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Патетическая соната. Годы странствий.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Различные виды музыки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0E500D" w:rsidRDefault="00516FF7" w:rsidP="003B4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Мелодия. «Ты запой мне ту песню…».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«Что не выразишь словами,»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Детские музыкальные радио- и телепередачи, музыкальные аудиозаписи и видеофильмы для детей.</w:t>
            </w:r>
          </w:p>
        </w:tc>
      </w:tr>
      <w:tr w:rsidR="00C11A94" w:rsidRPr="008332A6" w:rsidTr="00C11A94">
        <w:trPr>
          <w:trHeight w:val="836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516F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0E500D" w:rsidRDefault="00516FF7" w:rsidP="0051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11A94">
              <w:rPr>
                <w:rFonts w:ascii="Times New Roman" w:hAnsi="Times New Roman" w:cs="Times New Roman"/>
                <w:sz w:val="24"/>
                <w:szCs w:val="24"/>
              </w:rPr>
              <w:t xml:space="preserve">.03 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Царит гармония оркестра.</w:t>
            </w:r>
          </w:p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Опера «Иван Сусанин» </w:t>
            </w:r>
            <w:proofErr w:type="spellStart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М.И.Глинки</w:t>
            </w:r>
            <w:proofErr w:type="spellEnd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516FF7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Песенность</w:t>
            </w:r>
            <w:proofErr w:type="gramStart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,т</w:t>
            </w:r>
            <w:proofErr w:type="gramEnd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анцевальность</w:t>
            </w:r>
            <w:proofErr w:type="spellEnd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маршевость</w:t>
            </w:r>
            <w:proofErr w:type="spellEnd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основа становления более сложных жанро</w:t>
            </w:r>
            <w:r w:rsidR="00516FF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- оперы, балета, мюзикла.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663414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34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 четверть</w:t>
            </w:r>
            <w:r w:rsidR="00516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– 8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16FF7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16FF7" w:rsidRPr="008332A6" w:rsidRDefault="00516FF7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16FF7" w:rsidRDefault="00516FF7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30.03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16FF7" w:rsidRDefault="00516FF7" w:rsidP="00516F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Царит гармония оркестра.</w:t>
            </w:r>
          </w:p>
          <w:p w:rsidR="00516FF7" w:rsidRPr="00663414" w:rsidRDefault="00516FF7" w:rsidP="00516FF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Опера «Иван Сусанин» </w:t>
            </w:r>
            <w:proofErr w:type="spellStart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М.И.Глинки</w:t>
            </w:r>
            <w:proofErr w:type="spellEnd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16FF7" w:rsidRPr="008332A6" w:rsidRDefault="00516FF7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16FF7" w:rsidRPr="008332A6" w:rsidRDefault="00516FF7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Песенность</w:t>
            </w:r>
            <w:proofErr w:type="gramStart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,т</w:t>
            </w:r>
            <w:proofErr w:type="gramEnd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анцевальность</w:t>
            </w:r>
            <w:proofErr w:type="spellEnd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маршевость</w:t>
            </w:r>
            <w:proofErr w:type="spellEnd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основа становления более сложных жанро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- оперы, балета, мюзикла.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0E500D" w:rsidRDefault="00C11A94" w:rsidP="0051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16F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  «</w:t>
            </w:r>
            <w:proofErr w:type="spellStart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Хованщина</w:t>
            </w:r>
            <w:proofErr w:type="spellEnd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 М.П.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Мусоргского</w:t>
            </w:r>
          </w:p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«Исходила </w:t>
            </w:r>
            <w:proofErr w:type="spellStart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младёшенька</w:t>
            </w:r>
            <w:proofErr w:type="spellEnd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Особенность тембрового звучания различных певческих голосов (детских, женских, мужских), хоров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детских, мужских, женских, смешанных) и их исполнительские возможности.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0E500D" w:rsidRDefault="00C11A94" w:rsidP="0051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F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Восток. Сезам, откройся! Восточные мотивы.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 как средство общения между  людьми.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0E500D" w:rsidRDefault="00516FF7" w:rsidP="003B4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11A94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Балет «Петрушка»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Песенность</w:t>
            </w:r>
            <w:proofErr w:type="spellEnd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танцевальность</w:t>
            </w:r>
            <w:proofErr w:type="spellEnd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маршевость</w:t>
            </w:r>
            <w:proofErr w:type="spellEnd"/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основа становления более сложных жанров –  балета.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Default="00C11A94" w:rsidP="00516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16FF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 музыкальной комедии.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Роль исполнителя в донесении музыкального произведения до слушателя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Default="00516FF7" w:rsidP="003B4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C11A94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Прелюдия. Исповедь души. Революционный этюд Мастерство исполнителя. Музыкальные инструменты.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Роль исполнителя в донесении музыкального произведения до слушателя</w:t>
            </w:r>
          </w:p>
        </w:tc>
      </w:tr>
      <w:tr w:rsidR="00C11A94" w:rsidRPr="008332A6" w:rsidTr="00C11A94">
        <w:trPr>
          <w:trHeight w:val="59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516FF7" w:rsidRPr="008332A6" w:rsidRDefault="00516FF7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Default="00516FF7" w:rsidP="003B4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11A94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516FF7" w:rsidRPr="000E500D" w:rsidRDefault="00516FF7" w:rsidP="003B4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каждой интонации спрятан человек. Рассвет на Москве-реке. Обобщающий урок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516FF7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11A94" w:rsidRPr="008332A6" w:rsidRDefault="00C11A94" w:rsidP="003B4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2A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Интонация как внутреннее озвученное состояние, выражение эмоций и отражение мыслей. Различные жанры фортепианной музыки.</w:t>
            </w:r>
          </w:p>
        </w:tc>
      </w:tr>
    </w:tbl>
    <w:p w:rsidR="00C11A94" w:rsidRDefault="00C11A94" w:rsidP="00C11A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D91E05">
        <w:rPr>
          <w:rFonts w:ascii="Times New Roman" w:hAnsi="Times New Roman" w:cs="Times New Roman"/>
          <w:sz w:val="24"/>
          <w:szCs w:val="24"/>
        </w:rPr>
        <w:t>ОГЛАСОВАНО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D91E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СОГЛАСОВАНО:</w:t>
      </w:r>
    </w:p>
    <w:p w:rsidR="00C11A94" w:rsidRPr="00C01D7F" w:rsidRDefault="00C11A94" w:rsidP="00C11A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1E05">
        <w:rPr>
          <w:rFonts w:ascii="Times New Roman" w:hAnsi="Times New Roman" w:cs="Times New Roman"/>
          <w:sz w:val="24"/>
          <w:szCs w:val="24"/>
        </w:rPr>
        <w:t xml:space="preserve"> </w:t>
      </w:r>
      <w:r w:rsidRPr="00C01D7F">
        <w:rPr>
          <w:rFonts w:ascii="Times New Roman" w:hAnsi="Times New Roman" w:cs="Times New Roman"/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C11A94" w:rsidRPr="00C01D7F" w:rsidRDefault="00C11A94" w:rsidP="00C11A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1D7F">
        <w:rPr>
          <w:rFonts w:ascii="Times New Roman" w:hAnsi="Times New Roman" w:cs="Times New Roman"/>
          <w:sz w:val="24"/>
          <w:szCs w:val="24"/>
        </w:rPr>
        <w:t>методического совета                                                        МБОУ БСОШ № 2</w:t>
      </w:r>
    </w:p>
    <w:p w:rsidR="00C11A94" w:rsidRPr="00C01D7F" w:rsidRDefault="00C11A94" w:rsidP="00C11A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1D7F">
        <w:rPr>
          <w:rFonts w:ascii="Times New Roman" w:hAnsi="Times New Roman" w:cs="Times New Roman"/>
          <w:sz w:val="24"/>
          <w:szCs w:val="24"/>
        </w:rPr>
        <w:t>МБОУ БСОШ № 2</w:t>
      </w:r>
    </w:p>
    <w:p w:rsidR="00C11A94" w:rsidRPr="00C01D7F" w:rsidRDefault="00C11A94" w:rsidP="00C11A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1D7F">
        <w:rPr>
          <w:rFonts w:ascii="Times New Roman" w:hAnsi="Times New Roman" w:cs="Times New Roman"/>
          <w:sz w:val="24"/>
          <w:szCs w:val="24"/>
        </w:rPr>
        <w:t>от  30 августа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01D7F">
        <w:rPr>
          <w:rFonts w:ascii="Times New Roman" w:hAnsi="Times New Roman" w:cs="Times New Roman"/>
          <w:sz w:val="24"/>
          <w:szCs w:val="24"/>
        </w:rPr>
        <w:t xml:space="preserve"> года № 1                                              ______________ /Титаренко И.Н./</w:t>
      </w:r>
    </w:p>
    <w:p w:rsidR="00C11A94" w:rsidRDefault="00C11A94" w:rsidP="00516FF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01D7F">
        <w:rPr>
          <w:rFonts w:ascii="Times New Roman" w:hAnsi="Times New Roman" w:cs="Times New Roman"/>
          <w:sz w:val="24"/>
          <w:szCs w:val="24"/>
        </w:rPr>
        <w:t xml:space="preserve">___________/Горбачева О.И./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01D7F">
        <w:rPr>
          <w:rFonts w:ascii="Times New Roman" w:hAnsi="Times New Roman" w:cs="Times New Roman"/>
          <w:sz w:val="24"/>
          <w:szCs w:val="24"/>
        </w:rPr>
        <w:t>__30       августа __   202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 w:rsidRPr="00C01D7F">
        <w:rPr>
          <w:rFonts w:ascii="Times New Roman" w:hAnsi="Times New Roman" w:cs="Times New Roman"/>
          <w:sz w:val="24"/>
          <w:szCs w:val="24"/>
        </w:rPr>
        <w:t>года</w:t>
      </w:r>
      <w:bookmarkStart w:id="0" w:name="_GoBack"/>
      <w:bookmarkEnd w:id="0"/>
    </w:p>
    <w:sectPr w:rsidR="00C11A94" w:rsidSect="007C7A97">
      <w:headerReference w:type="default" r:id="rId8"/>
      <w:pgSz w:w="11906" w:h="16838"/>
      <w:pgMar w:top="851" w:right="851" w:bottom="851" w:left="1418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EE2" w:rsidRDefault="001A6EE2" w:rsidP="00AA7D16">
      <w:pPr>
        <w:spacing w:after="0" w:line="240" w:lineRule="auto"/>
      </w:pPr>
      <w:r>
        <w:separator/>
      </w:r>
    </w:p>
  </w:endnote>
  <w:endnote w:type="continuationSeparator" w:id="0">
    <w:p w:rsidR="001A6EE2" w:rsidRDefault="001A6EE2" w:rsidP="00AA7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EE2" w:rsidRDefault="001A6EE2" w:rsidP="00AA7D16">
      <w:pPr>
        <w:spacing w:after="0" w:line="240" w:lineRule="auto"/>
      </w:pPr>
      <w:r>
        <w:separator/>
      </w:r>
    </w:p>
  </w:footnote>
  <w:footnote w:type="continuationSeparator" w:id="0">
    <w:p w:rsidR="001A6EE2" w:rsidRDefault="001A6EE2" w:rsidP="00AA7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ABE" w:rsidRDefault="00DF1AB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A1B09"/>
    <w:multiLevelType w:val="multilevel"/>
    <w:tmpl w:val="BB8A3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CEF50D5"/>
    <w:multiLevelType w:val="hybridMultilevel"/>
    <w:tmpl w:val="988E1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6476242"/>
    <w:multiLevelType w:val="multilevel"/>
    <w:tmpl w:val="AA2E3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1A682F00"/>
    <w:multiLevelType w:val="multilevel"/>
    <w:tmpl w:val="B9BAB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25A60483"/>
    <w:multiLevelType w:val="hybridMultilevel"/>
    <w:tmpl w:val="9F785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7B87FED"/>
    <w:multiLevelType w:val="multilevel"/>
    <w:tmpl w:val="C34E3A22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>
    <w:nsid w:val="2B2B5863"/>
    <w:multiLevelType w:val="hybridMultilevel"/>
    <w:tmpl w:val="3142FA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AE5047"/>
    <w:multiLevelType w:val="multilevel"/>
    <w:tmpl w:val="0B0C1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572C04"/>
    <w:multiLevelType w:val="multilevel"/>
    <w:tmpl w:val="B114F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>
    <w:nsid w:val="3AC0148B"/>
    <w:multiLevelType w:val="multilevel"/>
    <w:tmpl w:val="92381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>
    <w:nsid w:val="3E784AD7"/>
    <w:multiLevelType w:val="hybridMultilevel"/>
    <w:tmpl w:val="AC5E45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F63EDD"/>
    <w:multiLevelType w:val="hybridMultilevel"/>
    <w:tmpl w:val="C5422472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F32381"/>
    <w:multiLevelType w:val="multilevel"/>
    <w:tmpl w:val="6980B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4A3810CA"/>
    <w:multiLevelType w:val="multilevel"/>
    <w:tmpl w:val="9B046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>
    <w:nsid w:val="4A8A45EB"/>
    <w:multiLevelType w:val="multilevel"/>
    <w:tmpl w:val="0D164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>
    <w:nsid w:val="4F1342CC"/>
    <w:multiLevelType w:val="hybridMultilevel"/>
    <w:tmpl w:val="9D30D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56565A5A"/>
    <w:multiLevelType w:val="multilevel"/>
    <w:tmpl w:val="E1900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7">
    <w:nsid w:val="59CB160A"/>
    <w:multiLevelType w:val="multilevel"/>
    <w:tmpl w:val="851C2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8">
    <w:nsid w:val="5B947870"/>
    <w:multiLevelType w:val="multilevel"/>
    <w:tmpl w:val="813AF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9">
    <w:nsid w:val="6C566A84"/>
    <w:multiLevelType w:val="multilevel"/>
    <w:tmpl w:val="4A0AC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0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E3B60BD"/>
    <w:multiLevelType w:val="multilevel"/>
    <w:tmpl w:val="E56E5B3C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7"/>
  </w:num>
  <w:num w:numId="2">
    <w:abstractNumId w:val="8"/>
  </w:num>
  <w:num w:numId="3">
    <w:abstractNumId w:val="21"/>
  </w:num>
  <w:num w:numId="4">
    <w:abstractNumId w:val="12"/>
  </w:num>
  <w:num w:numId="5">
    <w:abstractNumId w:val="0"/>
  </w:num>
  <w:num w:numId="6">
    <w:abstractNumId w:val="14"/>
  </w:num>
  <w:num w:numId="7">
    <w:abstractNumId w:val="16"/>
  </w:num>
  <w:num w:numId="8">
    <w:abstractNumId w:val="13"/>
  </w:num>
  <w:num w:numId="9">
    <w:abstractNumId w:val="2"/>
  </w:num>
  <w:num w:numId="10">
    <w:abstractNumId w:val="3"/>
  </w:num>
  <w:num w:numId="11">
    <w:abstractNumId w:val="18"/>
  </w:num>
  <w:num w:numId="12">
    <w:abstractNumId w:val="9"/>
  </w:num>
  <w:num w:numId="13">
    <w:abstractNumId w:val="5"/>
  </w:num>
  <w:num w:numId="14">
    <w:abstractNumId w:val="7"/>
  </w:num>
  <w:num w:numId="15">
    <w:abstractNumId w:val="19"/>
  </w:num>
  <w:num w:numId="16">
    <w:abstractNumId w:val="1"/>
  </w:num>
  <w:num w:numId="17">
    <w:abstractNumId w:val="4"/>
  </w:num>
  <w:num w:numId="18">
    <w:abstractNumId w:val="15"/>
  </w:num>
  <w:num w:numId="19">
    <w:abstractNumId w:val="6"/>
  </w:num>
  <w:num w:numId="20">
    <w:abstractNumId w:val="11"/>
  </w:num>
  <w:num w:numId="21">
    <w:abstractNumId w:val="10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oNotTrackMoves/>
  <w:defaultTabStop w:val="708"/>
  <w:doNotHyphenateCaps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0FD4"/>
    <w:rsid w:val="000251F8"/>
    <w:rsid w:val="00035EAA"/>
    <w:rsid w:val="00043F3F"/>
    <w:rsid w:val="000A3EB6"/>
    <w:rsid w:val="000C6F9C"/>
    <w:rsid w:val="00130BDE"/>
    <w:rsid w:val="00132DD1"/>
    <w:rsid w:val="00132F6C"/>
    <w:rsid w:val="00144285"/>
    <w:rsid w:val="00174B05"/>
    <w:rsid w:val="00197676"/>
    <w:rsid w:val="001A6EE2"/>
    <w:rsid w:val="001D4A08"/>
    <w:rsid w:val="001F79EF"/>
    <w:rsid w:val="00203207"/>
    <w:rsid w:val="00254C3A"/>
    <w:rsid w:val="0027284E"/>
    <w:rsid w:val="002821C0"/>
    <w:rsid w:val="002B22CA"/>
    <w:rsid w:val="00306799"/>
    <w:rsid w:val="003112F0"/>
    <w:rsid w:val="0033185A"/>
    <w:rsid w:val="00336FF2"/>
    <w:rsid w:val="0037158B"/>
    <w:rsid w:val="00373376"/>
    <w:rsid w:val="003E363D"/>
    <w:rsid w:val="003E5F71"/>
    <w:rsid w:val="004215FF"/>
    <w:rsid w:val="00482C71"/>
    <w:rsid w:val="00496CD4"/>
    <w:rsid w:val="004B0FD4"/>
    <w:rsid w:val="004C2D6B"/>
    <w:rsid w:val="00500CDA"/>
    <w:rsid w:val="00501D9D"/>
    <w:rsid w:val="00516FF7"/>
    <w:rsid w:val="00535CDA"/>
    <w:rsid w:val="0057770A"/>
    <w:rsid w:val="00582E3F"/>
    <w:rsid w:val="005A07D0"/>
    <w:rsid w:val="005A5E20"/>
    <w:rsid w:val="005A7405"/>
    <w:rsid w:val="005D3DD5"/>
    <w:rsid w:val="00651757"/>
    <w:rsid w:val="00654AFD"/>
    <w:rsid w:val="00657CAE"/>
    <w:rsid w:val="00690C56"/>
    <w:rsid w:val="006D2ECC"/>
    <w:rsid w:val="006E7BD2"/>
    <w:rsid w:val="007217BC"/>
    <w:rsid w:val="007902EC"/>
    <w:rsid w:val="007C39AB"/>
    <w:rsid w:val="007C7A97"/>
    <w:rsid w:val="007E421B"/>
    <w:rsid w:val="007F3BA8"/>
    <w:rsid w:val="007F5094"/>
    <w:rsid w:val="00816BE8"/>
    <w:rsid w:val="008332A6"/>
    <w:rsid w:val="008412D7"/>
    <w:rsid w:val="0085424C"/>
    <w:rsid w:val="00861D1E"/>
    <w:rsid w:val="008661BA"/>
    <w:rsid w:val="008B19E5"/>
    <w:rsid w:val="008F2D32"/>
    <w:rsid w:val="008F6F80"/>
    <w:rsid w:val="00937667"/>
    <w:rsid w:val="0099237B"/>
    <w:rsid w:val="009B6617"/>
    <w:rsid w:val="009B759D"/>
    <w:rsid w:val="009D3C7D"/>
    <w:rsid w:val="00A07CE7"/>
    <w:rsid w:val="00A10084"/>
    <w:rsid w:val="00A300AF"/>
    <w:rsid w:val="00A45E3F"/>
    <w:rsid w:val="00A80108"/>
    <w:rsid w:val="00AA7D16"/>
    <w:rsid w:val="00B520D8"/>
    <w:rsid w:val="00B677D9"/>
    <w:rsid w:val="00B80AC7"/>
    <w:rsid w:val="00B83B56"/>
    <w:rsid w:val="00BA5062"/>
    <w:rsid w:val="00BA7141"/>
    <w:rsid w:val="00BC1BD1"/>
    <w:rsid w:val="00C01C60"/>
    <w:rsid w:val="00C11A94"/>
    <w:rsid w:val="00C17E64"/>
    <w:rsid w:val="00C36B14"/>
    <w:rsid w:val="00C5113D"/>
    <w:rsid w:val="00C525D6"/>
    <w:rsid w:val="00C562A1"/>
    <w:rsid w:val="00CC5BB4"/>
    <w:rsid w:val="00D1568E"/>
    <w:rsid w:val="00D86875"/>
    <w:rsid w:val="00D91270"/>
    <w:rsid w:val="00D91E05"/>
    <w:rsid w:val="00DE5030"/>
    <w:rsid w:val="00DF1ABE"/>
    <w:rsid w:val="00E52128"/>
    <w:rsid w:val="00E632C6"/>
    <w:rsid w:val="00E63898"/>
    <w:rsid w:val="00E902CE"/>
    <w:rsid w:val="00EB068B"/>
    <w:rsid w:val="00EF0587"/>
    <w:rsid w:val="00F05D11"/>
    <w:rsid w:val="00F21BF2"/>
    <w:rsid w:val="00F30EA2"/>
    <w:rsid w:val="00F7432C"/>
    <w:rsid w:val="00FC0569"/>
    <w:rsid w:val="00FE199E"/>
    <w:rsid w:val="00FE5E93"/>
    <w:rsid w:val="00FF3D1C"/>
    <w:rsid w:val="00FF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FD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4B0FD4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rsid w:val="00AA7D1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semiHidden/>
    <w:rsid w:val="00AA7D16"/>
    <w:rPr>
      <w:rFonts w:ascii="Calibri" w:hAnsi="Calibri" w:cs="Calibri"/>
    </w:rPr>
  </w:style>
  <w:style w:type="paragraph" w:styleId="a6">
    <w:name w:val="footer"/>
    <w:basedOn w:val="a"/>
    <w:link w:val="a7"/>
    <w:uiPriority w:val="99"/>
    <w:semiHidden/>
    <w:rsid w:val="00AA7D1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uiPriority w:val="99"/>
    <w:semiHidden/>
    <w:rsid w:val="00AA7D16"/>
    <w:rPr>
      <w:rFonts w:ascii="Calibri" w:hAnsi="Calibri" w:cs="Calibri"/>
    </w:rPr>
  </w:style>
  <w:style w:type="paragraph" w:styleId="a8">
    <w:name w:val="Balloon Text"/>
    <w:basedOn w:val="a"/>
    <w:link w:val="a9"/>
    <w:uiPriority w:val="99"/>
    <w:semiHidden/>
    <w:rsid w:val="00AA7D16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9">
    <w:name w:val="Текст выноски Знак"/>
    <w:link w:val="a8"/>
    <w:uiPriority w:val="99"/>
    <w:semiHidden/>
    <w:rsid w:val="00AA7D16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99"/>
    <w:rsid w:val="007C39AB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6">
    <w:name w:val="c6"/>
    <w:basedOn w:val="a"/>
    <w:uiPriority w:val="99"/>
    <w:rsid w:val="007C3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c3">
    <w:name w:val="c0 c3"/>
    <w:basedOn w:val="a0"/>
    <w:uiPriority w:val="99"/>
    <w:rsid w:val="007C39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11</Pages>
  <Words>4068</Words>
  <Characters>23193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Simba</dc:creator>
  <cp:keywords/>
  <dc:description/>
  <cp:lastModifiedBy>Alexandr</cp:lastModifiedBy>
  <cp:revision>50</cp:revision>
  <cp:lastPrinted>2020-12-07T12:39:00Z</cp:lastPrinted>
  <dcterms:created xsi:type="dcterms:W3CDTF">2015-06-23T13:41:00Z</dcterms:created>
  <dcterms:modified xsi:type="dcterms:W3CDTF">2022-09-03T16:39:00Z</dcterms:modified>
</cp:coreProperties>
</file>